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899" w:rsidRPr="00A71521" w:rsidRDefault="0017191C" w:rsidP="00897899">
      <w:pPr>
        <w:keepNext/>
        <w:spacing w:before="3500" w:after="200" w:line="276" w:lineRule="auto"/>
        <w:jc w:val="center"/>
        <w:outlineLvl w:val="0"/>
        <w:rPr>
          <w:rFonts w:ascii="Franklin Gothic Book" w:hAnsi="Franklin Gothic Book"/>
          <w:b/>
          <w:smallCaps/>
          <w:color w:val="9688BE"/>
          <w:sz w:val="36"/>
          <w:szCs w:val="36"/>
          <w:lang w:eastAsia="x-none"/>
        </w:rPr>
      </w:pPr>
      <w:r w:rsidRPr="0017191C">
        <w:rPr>
          <w:rFonts w:ascii="Franklin Gothic Medium" w:hAnsi="Franklin Gothic Medium"/>
          <w:smallCaps/>
          <w:noProof/>
          <w:color w:val="463969"/>
          <w:sz w:val="52"/>
          <w:szCs w:val="52"/>
          <w:lang w:val="en-AU"/>
        </w:rPr>
        <w:drawing>
          <wp:anchor distT="0" distB="0" distL="114300" distR="114300" simplePos="0" relativeHeight="251659264" behindDoc="1" locked="1" layoutInCell="1" allowOverlap="1" wp14:anchorId="6C2BC910" wp14:editId="66CD646B">
            <wp:simplePos x="0" y="0"/>
            <wp:positionH relativeFrom="column">
              <wp:posOffset>-6105525</wp:posOffset>
            </wp:positionH>
            <wp:positionV relativeFrom="paragraph">
              <wp:posOffset>591185</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00897899">
        <w:rPr>
          <w:rFonts w:ascii="Franklin Gothic Book" w:hAnsi="Franklin Gothic Book"/>
          <w:b/>
          <w:smallCaps/>
          <w:color w:val="9688BE"/>
          <w:sz w:val="36"/>
          <w:szCs w:val="36"/>
          <w:lang w:eastAsia="x-none"/>
        </w:rPr>
        <w:t>S</w:t>
      </w:r>
      <w:r w:rsidR="00897899" w:rsidRPr="00891E0F">
        <w:rPr>
          <w:rFonts w:ascii="Franklin Gothic Book" w:hAnsi="Franklin Gothic Book"/>
          <w:b/>
          <w:smallCaps/>
          <w:color w:val="9688BE"/>
          <w:sz w:val="36"/>
          <w:szCs w:val="36"/>
          <w:lang w:eastAsia="x-none"/>
        </w:rPr>
        <w:t xml:space="preserve">ample Assessment </w:t>
      </w:r>
      <w:r w:rsidR="00897899">
        <w:rPr>
          <w:rFonts w:ascii="Franklin Gothic Book" w:hAnsi="Franklin Gothic Book"/>
          <w:b/>
          <w:smallCaps/>
          <w:color w:val="9688BE"/>
          <w:sz w:val="36"/>
          <w:szCs w:val="36"/>
          <w:lang w:eastAsia="x-none"/>
        </w:rPr>
        <w:t>Outline</w:t>
      </w:r>
    </w:p>
    <w:p w:rsidR="00742422" w:rsidRDefault="00742422" w:rsidP="00897899">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eastAsia="x-none"/>
        </w:rPr>
      </w:pPr>
      <w:r>
        <w:rPr>
          <w:rFonts w:ascii="Franklin Gothic Medium" w:hAnsi="Franklin Gothic Medium"/>
          <w:smallCaps/>
          <w:color w:val="5F497A"/>
          <w:sz w:val="28"/>
          <w:szCs w:val="28"/>
          <w:lang w:eastAsia="x-none"/>
        </w:rPr>
        <w:t>E</w:t>
      </w:r>
      <w:r w:rsidR="00DE1998">
        <w:rPr>
          <w:rFonts w:ascii="Franklin Gothic Medium" w:hAnsi="Franklin Gothic Medium"/>
          <w:smallCaps/>
          <w:color w:val="5F497A"/>
          <w:sz w:val="28"/>
          <w:szCs w:val="28"/>
          <w:lang w:eastAsia="x-none"/>
        </w:rPr>
        <w:t xml:space="preserve">nglish </w:t>
      </w:r>
    </w:p>
    <w:p w:rsidR="00897899" w:rsidRPr="00891E0F" w:rsidRDefault="00742422" w:rsidP="00897899">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eastAsia="x-none"/>
        </w:rPr>
      </w:pPr>
      <w:r>
        <w:rPr>
          <w:rFonts w:ascii="Franklin Gothic Medium" w:hAnsi="Franklin Gothic Medium"/>
          <w:smallCaps/>
          <w:color w:val="5F497A"/>
          <w:sz w:val="28"/>
          <w:szCs w:val="28"/>
          <w:lang w:eastAsia="x-none"/>
        </w:rPr>
        <w:t>F</w:t>
      </w:r>
      <w:r w:rsidR="00DE1998">
        <w:rPr>
          <w:rFonts w:ascii="Franklin Gothic Medium" w:hAnsi="Franklin Gothic Medium"/>
          <w:smallCaps/>
          <w:color w:val="5F497A"/>
          <w:sz w:val="28"/>
          <w:szCs w:val="28"/>
          <w:lang w:eastAsia="x-none"/>
        </w:rPr>
        <w:t>oundation</w:t>
      </w:r>
      <w:r>
        <w:rPr>
          <w:rFonts w:ascii="Franklin Gothic Medium" w:hAnsi="Franklin Gothic Medium"/>
          <w:smallCaps/>
          <w:color w:val="5F497A"/>
          <w:sz w:val="28"/>
          <w:szCs w:val="28"/>
          <w:lang w:eastAsia="x-none"/>
        </w:rPr>
        <w:t xml:space="preserve"> </w:t>
      </w:r>
      <w:r w:rsidR="00C961C3">
        <w:rPr>
          <w:rFonts w:ascii="Franklin Gothic Medium" w:hAnsi="Franklin Gothic Medium"/>
          <w:smallCaps/>
          <w:color w:val="5F497A"/>
          <w:sz w:val="28"/>
          <w:szCs w:val="28"/>
          <w:lang w:eastAsia="x-none"/>
        </w:rPr>
        <w:t>Year 11</w:t>
      </w:r>
    </w:p>
    <w:p w:rsidR="00897899" w:rsidRPr="00891E0F" w:rsidRDefault="00897899" w:rsidP="00897899">
      <w:pPr>
        <w:keepNext/>
        <w:jc w:val="center"/>
        <w:outlineLvl w:val="0"/>
        <w:rPr>
          <w:rFonts w:ascii="Calibri" w:hAnsi="Calibri"/>
          <w:b/>
          <w:lang w:val="x-none" w:eastAsia="x-none"/>
        </w:rPr>
      </w:pPr>
    </w:p>
    <w:p w:rsidR="0017191C" w:rsidRPr="0017191C" w:rsidRDefault="0017191C" w:rsidP="00897899">
      <w:pPr>
        <w:keepNext/>
        <w:spacing w:before="3500"/>
        <w:jc w:val="center"/>
        <w:outlineLvl w:val="0"/>
        <w:rPr>
          <w:rFonts w:ascii="Franklin Gothic Medium" w:hAnsi="Franklin Gothic Medium"/>
          <w:smallCaps/>
          <w:color w:val="463969"/>
          <w:sz w:val="52"/>
          <w:szCs w:val="52"/>
          <w:lang w:eastAsia="x-none"/>
        </w:rPr>
      </w:pPr>
    </w:p>
    <w:p w:rsidR="0017191C" w:rsidRPr="0017191C" w:rsidRDefault="0017191C" w:rsidP="0017191C">
      <w:pPr>
        <w:spacing w:after="240"/>
        <w:rPr>
          <w:rFonts w:ascii="Franklin Gothic Book" w:hAnsi="Franklin Gothic Book"/>
          <w:sz w:val="44"/>
          <w:szCs w:val="44"/>
        </w:rPr>
      </w:pPr>
    </w:p>
    <w:p w:rsidR="0017191C" w:rsidRPr="0017191C" w:rsidRDefault="0017191C" w:rsidP="0017191C">
      <w:pPr>
        <w:rPr>
          <w:b/>
          <w:sz w:val="28"/>
          <w:szCs w:val="28"/>
        </w:rPr>
      </w:pPr>
    </w:p>
    <w:p w:rsidR="0017191C" w:rsidRPr="0017191C" w:rsidRDefault="0017191C" w:rsidP="0017191C">
      <w:pPr>
        <w:rPr>
          <w:b/>
          <w:sz w:val="28"/>
          <w:szCs w:val="28"/>
        </w:rPr>
      </w:pPr>
    </w:p>
    <w:p w:rsidR="0017191C" w:rsidRPr="0017191C" w:rsidRDefault="0017191C" w:rsidP="0017191C">
      <w:pPr>
        <w:rPr>
          <w:b/>
          <w:sz w:val="28"/>
          <w:szCs w:val="28"/>
        </w:rPr>
      </w:pPr>
    </w:p>
    <w:p w:rsidR="0017191C" w:rsidRPr="0017191C" w:rsidRDefault="0017191C" w:rsidP="0017191C">
      <w:pPr>
        <w:keepNext/>
        <w:spacing w:line="264" w:lineRule="auto"/>
        <w:rPr>
          <w:rFonts w:ascii="Franklin Gothic Book" w:hAnsi="Franklin Gothic Book"/>
          <w:b/>
          <w:color w:val="9688BE"/>
          <w:sz w:val="20"/>
          <w:szCs w:val="20"/>
          <w14:textFill>
            <w14:solidFill>
              <w14:srgbClr w14:val="9688BE">
                <w14:lumMod w14:val="75000"/>
                <w14:lumMod w14:val="75000"/>
                <w14:lumMod w14:val="75000"/>
              </w14:srgbClr>
            </w14:solidFill>
          </w14:textFill>
        </w:rPr>
      </w:pPr>
    </w:p>
    <w:p w:rsidR="0017191C" w:rsidRPr="0017191C" w:rsidRDefault="0017191C" w:rsidP="0017191C">
      <w:pPr>
        <w:spacing w:line="264" w:lineRule="auto"/>
      </w:pPr>
      <w:r w:rsidRPr="0017191C">
        <w:br w:type="page"/>
      </w:r>
    </w:p>
    <w:p w:rsidR="0017191C" w:rsidRPr="0017191C" w:rsidRDefault="0017191C" w:rsidP="0017191C">
      <w:pPr>
        <w:spacing w:before="10000" w:after="80" w:line="264" w:lineRule="auto"/>
        <w:jc w:val="both"/>
        <w:rPr>
          <w:b/>
          <w:sz w:val="16"/>
        </w:rPr>
      </w:pPr>
    </w:p>
    <w:p w:rsidR="0017191C" w:rsidRPr="0017191C" w:rsidRDefault="0017191C" w:rsidP="0017191C">
      <w:pPr>
        <w:spacing w:before="10000" w:after="80" w:line="264" w:lineRule="auto"/>
        <w:ind w:right="68"/>
        <w:jc w:val="both"/>
        <w:rPr>
          <w:rFonts w:ascii="Calibri" w:hAnsi="Calibri"/>
          <w:b/>
          <w:sz w:val="16"/>
        </w:rPr>
      </w:pPr>
      <w:r w:rsidRPr="0017191C">
        <w:rPr>
          <w:rFonts w:ascii="Calibri" w:hAnsi="Calibri"/>
          <w:b/>
          <w:sz w:val="16"/>
        </w:rPr>
        <w:t>Copyright</w:t>
      </w:r>
    </w:p>
    <w:p w:rsidR="0017191C" w:rsidRPr="0017191C" w:rsidRDefault="0017191C" w:rsidP="0017191C">
      <w:pPr>
        <w:spacing w:after="80" w:line="264" w:lineRule="auto"/>
        <w:ind w:right="68"/>
        <w:jc w:val="both"/>
        <w:rPr>
          <w:rFonts w:ascii="Calibri" w:hAnsi="Calibri"/>
          <w:sz w:val="16"/>
        </w:rPr>
      </w:pPr>
      <w:r w:rsidRPr="0017191C">
        <w:rPr>
          <w:rFonts w:ascii="Calibri" w:hAnsi="Calibri"/>
          <w:sz w:val="16"/>
        </w:rPr>
        <w:t>© School Curriculum and Standards Authority, 2014</w:t>
      </w:r>
    </w:p>
    <w:p w:rsidR="0017191C" w:rsidRPr="0017191C" w:rsidRDefault="0017191C" w:rsidP="0017191C">
      <w:pPr>
        <w:spacing w:after="80" w:line="264" w:lineRule="auto"/>
        <w:ind w:right="68"/>
        <w:jc w:val="both"/>
        <w:rPr>
          <w:rFonts w:ascii="Calibri" w:hAnsi="Calibri"/>
          <w:sz w:val="16"/>
        </w:rPr>
      </w:pPr>
      <w:r w:rsidRPr="0017191C">
        <w:rPr>
          <w:rFonts w:ascii="Calibri" w:hAnsi="Calibri"/>
          <w:sz w:val="16"/>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17191C" w:rsidRPr="0017191C" w:rsidRDefault="0017191C" w:rsidP="0017191C">
      <w:pPr>
        <w:spacing w:after="80" w:line="264" w:lineRule="auto"/>
        <w:ind w:right="68"/>
        <w:jc w:val="both"/>
        <w:rPr>
          <w:rFonts w:ascii="Calibri" w:hAnsi="Calibri"/>
          <w:sz w:val="16"/>
        </w:rPr>
      </w:pPr>
      <w:r w:rsidRPr="0017191C">
        <w:rPr>
          <w:rFonts w:ascii="Calibri" w:hAnsi="Calibri"/>
          <w:sz w:val="16"/>
        </w:rPr>
        <w:t xml:space="preserve">Copying or communication for any other purpose can be done only within the terms of the </w:t>
      </w:r>
      <w:r w:rsidRPr="0017191C">
        <w:rPr>
          <w:rFonts w:ascii="Calibri" w:hAnsi="Calibri"/>
          <w:i/>
          <w:iCs/>
          <w:sz w:val="16"/>
        </w:rPr>
        <w:t>Copyright Act 1968</w:t>
      </w:r>
      <w:r w:rsidRPr="0017191C">
        <w:rPr>
          <w:rFonts w:ascii="Calibri" w:hAnsi="Calibri"/>
          <w:sz w:val="16"/>
        </w:rPr>
        <w:t xml:space="preserve"> or with prior written permission of the School Curriculum and Standards Authority. Copying or communication of any third party copyright material can be done only within the terms of the </w:t>
      </w:r>
      <w:r w:rsidRPr="0017191C">
        <w:rPr>
          <w:rFonts w:ascii="Calibri" w:hAnsi="Calibri"/>
          <w:i/>
          <w:iCs/>
          <w:sz w:val="16"/>
        </w:rPr>
        <w:t>Copyright Act 1968</w:t>
      </w:r>
      <w:r w:rsidRPr="0017191C">
        <w:rPr>
          <w:rFonts w:ascii="Calibri" w:hAnsi="Calibri"/>
          <w:sz w:val="16"/>
        </w:rPr>
        <w:t xml:space="preserve"> or with permission of the copyright owners.</w:t>
      </w:r>
    </w:p>
    <w:p w:rsidR="0017191C" w:rsidRPr="0017191C" w:rsidRDefault="0017191C" w:rsidP="0017191C">
      <w:pPr>
        <w:spacing w:after="80" w:line="264" w:lineRule="auto"/>
        <w:ind w:right="68"/>
        <w:jc w:val="both"/>
        <w:rPr>
          <w:rFonts w:asciiTheme="minorHAnsi" w:hAnsiTheme="minorHAnsi"/>
          <w:sz w:val="16"/>
          <w:szCs w:val="16"/>
        </w:rPr>
      </w:pPr>
      <w:r w:rsidRPr="0017191C">
        <w:rPr>
          <w:rFonts w:asciiTheme="minorHAnsi" w:hAnsiTheme="minorHAnsi"/>
          <w:sz w:val="16"/>
          <w:szCs w:val="16"/>
        </w:rPr>
        <w:t xml:space="preserve">Any content in this document that has been derived from the Australian Curriculum may be used under the terms of the </w:t>
      </w:r>
      <w:hyperlink r:id="rId10" w:history="1">
        <w:r w:rsidRPr="0017191C">
          <w:rPr>
            <w:rFonts w:asciiTheme="minorHAnsi" w:hAnsiTheme="minorHAnsi" w:cs="Arial"/>
            <w:color w:val="3333CC"/>
            <w:sz w:val="16"/>
            <w:szCs w:val="16"/>
            <w:u w:val="single"/>
          </w:rPr>
          <w:t>Creative Commons Attribution-NonCommercial 3.0 Australia licence</w:t>
        </w:r>
      </w:hyperlink>
    </w:p>
    <w:p w:rsidR="0017191C" w:rsidRPr="0017191C" w:rsidRDefault="0017191C" w:rsidP="0017191C">
      <w:pPr>
        <w:spacing w:after="80" w:line="264" w:lineRule="auto"/>
        <w:ind w:right="68"/>
        <w:jc w:val="both"/>
        <w:rPr>
          <w:rFonts w:ascii="Calibri" w:hAnsi="Calibri"/>
          <w:b/>
          <w:sz w:val="16"/>
        </w:rPr>
      </w:pPr>
      <w:r w:rsidRPr="0017191C">
        <w:rPr>
          <w:rFonts w:ascii="Calibri" w:hAnsi="Calibri"/>
          <w:b/>
          <w:sz w:val="16"/>
        </w:rPr>
        <w:t>Disclaimer</w:t>
      </w:r>
    </w:p>
    <w:p w:rsidR="0017191C" w:rsidRPr="0017191C" w:rsidRDefault="0017191C" w:rsidP="0017191C">
      <w:pPr>
        <w:spacing w:line="264" w:lineRule="auto"/>
        <w:ind w:right="68"/>
        <w:jc w:val="both"/>
        <w:rPr>
          <w:rFonts w:ascii="Calibri" w:hAnsi="Calibri"/>
          <w:sz w:val="16"/>
        </w:rPr>
      </w:pPr>
      <w:r w:rsidRPr="0017191C">
        <w:rPr>
          <w:rFonts w:ascii="Calibri" w:hAnsi="Calibri"/>
          <w:sz w:val="16"/>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rsidR="0017191C" w:rsidRPr="0017191C" w:rsidRDefault="0017191C" w:rsidP="0017191C">
      <w:pPr>
        <w:spacing w:line="264" w:lineRule="auto"/>
        <w:ind w:right="68"/>
        <w:jc w:val="both"/>
        <w:rPr>
          <w:rFonts w:ascii="Calibri" w:hAnsi="Calibri"/>
          <w:sz w:val="16"/>
        </w:rPr>
        <w:sectPr w:rsidR="0017191C" w:rsidRPr="0017191C" w:rsidSect="00C961C3">
          <w:footerReference w:type="even" r:id="rId11"/>
          <w:footerReference w:type="default" r:id="rId12"/>
          <w:headerReference w:type="first" r:id="rId13"/>
          <w:pgSz w:w="11906" w:h="16838" w:code="9"/>
          <w:pgMar w:top="1440" w:right="1440" w:bottom="1440" w:left="1440" w:header="708" w:footer="708" w:gutter="0"/>
          <w:pgNumType w:start="1"/>
          <w:cols w:space="708"/>
          <w:titlePg/>
          <w:docGrid w:linePitch="360"/>
        </w:sectPr>
      </w:pPr>
    </w:p>
    <w:p w:rsidR="00407DC3" w:rsidRDefault="00407DC3" w:rsidP="00F01CCF">
      <w:pPr>
        <w:pStyle w:val="Heading1"/>
        <w:ind w:left="-284"/>
      </w:pPr>
      <w:r>
        <w:lastRenderedPageBreak/>
        <w:t>Sample assessment outline</w:t>
      </w:r>
    </w:p>
    <w:p w:rsidR="00407DC3" w:rsidRPr="0017191C" w:rsidRDefault="00407DC3" w:rsidP="00F01CCF">
      <w:pPr>
        <w:pStyle w:val="Heading1"/>
        <w:ind w:left="-284"/>
      </w:pPr>
      <w:r>
        <w:t xml:space="preserve">English – Foundation </w:t>
      </w:r>
      <w:r w:rsidRPr="0017191C">
        <w:t>Year 11</w:t>
      </w:r>
    </w:p>
    <w:p w:rsidR="00407DC3" w:rsidRPr="0017191C" w:rsidRDefault="00407DC3" w:rsidP="00033474">
      <w:pPr>
        <w:pStyle w:val="Heading2"/>
        <w:spacing w:before="240"/>
        <w:ind w:left="-284"/>
      </w:pPr>
      <w:r>
        <w:t>Unit 1 and Unit 2</w:t>
      </w:r>
    </w:p>
    <w:tbl>
      <w:tblPr>
        <w:tblW w:w="5279" w:type="pct"/>
        <w:tblInd w:w="-423" w:type="dxa"/>
        <w:tblBorders>
          <w:top w:val="single" w:sz="2" w:space="0" w:color="C3A9D3" w:themeColor="accent3" w:themeTint="99"/>
          <w:left w:val="single" w:sz="2" w:space="0" w:color="C3A9D3" w:themeColor="accent3" w:themeTint="99"/>
          <w:bottom w:val="single" w:sz="2" w:space="0" w:color="C3A9D3" w:themeColor="accent3" w:themeTint="99"/>
          <w:right w:val="single" w:sz="2" w:space="0" w:color="C3A9D3" w:themeColor="accent3" w:themeTint="99"/>
          <w:insideH w:val="single" w:sz="2" w:space="0" w:color="C3A9D3" w:themeColor="accent3" w:themeTint="99"/>
          <w:insideV w:val="single" w:sz="2" w:space="0" w:color="C3A9D3" w:themeColor="accent3" w:themeTint="99"/>
        </w:tblBorders>
        <w:tblLayout w:type="fixed"/>
        <w:tblCellMar>
          <w:top w:w="11" w:type="dxa"/>
          <w:left w:w="0" w:type="dxa"/>
          <w:bottom w:w="11" w:type="dxa"/>
          <w:right w:w="0" w:type="dxa"/>
        </w:tblCellMar>
        <w:tblLook w:val="04A0" w:firstRow="1" w:lastRow="0" w:firstColumn="1" w:lastColumn="0" w:noHBand="0" w:noVBand="1"/>
      </w:tblPr>
      <w:tblGrid>
        <w:gridCol w:w="1844"/>
        <w:gridCol w:w="1701"/>
        <w:gridCol w:w="1645"/>
        <w:gridCol w:w="5021"/>
        <w:gridCol w:w="4532"/>
      </w:tblGrid>
      <w:tr w:rsidR="00F01CCF" w:rsidRPr="004E0389" w:rsidTr="00CD1C43">
        <w:trPr>
          <w:tblHeader/>
        </w:trPr>
        <w:tc>
          <w:tcPr>
            <w:tcW w:w="625" w:type="pct"/>
            <w:tcBorders>
              <w:right w:val="single" w:sz="2" w:space="0" w:color="FFFFFF" w:themeColor="background1"/>
            </w:tcBorders>
            <w:shd w:val="clear" w:color="auto" w:fill="BD9FCF" w:themeFill="accent4"/>
            <w:vAlign w:val="center"/>
          </w:tcPr>
          <w:p w:rsidR="00E02157" w:rsidRPr="00F01CCF" w:rsidRDefault="00E02157" w:rsidP="00F01CCF">
            <w:pPr>
              <w:pStyle w:val="Title"/>
              <w:rPr>
                <w:rFonts w:asciiTheme="minorHAnsi" w:hAnsiTheme="minorHAnsi" w:cs="Arial"/>
                <w:bCs w:val="0"/>
                <w:color w:val="FFFFFF" w:themeColor="background1"/>
                <w:sz w:val="20"/>
                <w:szCs w:val="20"/>
              </w:rPr>
            </w:pPr>
            <w:r w:rsidRPr="00F01CCF">
              <w:rPr>
                <w:rFonts w:asciiTheme="minorHAnsi" w:hAnsiTheme="minorHAnsi" w:cs="Arial"/>
                <w:bCs w:val="0"/>
                <w:color w:val="FFFFFF" w:themeColor="background1"/>
                <w:sz w:val="20"/>
                <w:szCs w:val="20"/>
              </w:rPr>
              <w:t xml:space="preserve">Assessment </w:t>
            </w:r>
            <w:r w:rsidR="00F01CCF">
              <w:rPr>
                <w:rFonts w:asciiTheme="minorHAnsi" w:hAnsiTheme="minorHAnsi" w:cs="Arial"/>
                <w:bCs w:val="0"/>
                <w:color w:val="FFFFFF" w:themeColor="background1"/>
                <w:sz w:val="20"/>
                <w:szCs w:val="20"/>
              </w:rPr>
              <w:br/>
            </w:r>
            <w:r w:rsidRPr="00F01CCF">
              <w:rPr>
                <w:rFonts w:asciiTheme="minorHAnsi" w:hAnsiTheme="minorHAnsi" w:cs="Arial"/>
                <w:bCs w:val="0"/>
                <w:color w:val="FFFFFF" w:themeColor="background1"/>
                <w:sz w:val="20"/>
                <w:szCs w:val="20"/>
              </w:rPr>
              <w:t>type weightings</w:t>
            </w:r>
          </w:p>
        </w:tc>
        <w:tc>
          <w:tcPr>
            <w:tcW w:w="577" w:type="pct"/>
            <w:tcBorders>
              <w:left w:val="single" w:sz="2" w:space="0" w:color="FFFFFF" w:themeColor="background1"/>
              <w:right w:val="single" w:sz="2" w:space="0" w:color="FFFFFF" w:themeColor="background1"/>
            </w:tcBorders>
            <w:shd w:val="clear" w:color="auto" w:fill="BD9FCF" w:themeFill="accent4"/>
            <w:vAlign w:val="center"/>
          </w:tcPr>
          <w:p w:rsidR="00E02157" w:rsidRPr="00F01CCF" w:rsidRDefault="00E02157" w:rsidP="00F01CCF">
            <w:pPr>
              <w:pStyle w:val="Title"/>
              <w:rPr>
                <w:rFonts w:asciiTheme="minorHAnsi" w:hAnsiTheme="minorHAnsi" w:cs="Arial"/>
                <w:bCs w:val="0"/>
                <w:color w:val="FFFFFF" w:themeColor="background1"/>
                <w:sz w:val="20"/>
                <w:szCs w:val="20"/>
              </w:rPr>
            </w:pPr>
            <w:r w:rsidRPr="00F01CCF">
              <w:rPr>
                <w:rFonts w:asciiTheme="minorHAnsi" w:hAnsiTheme="minorHAnsi" w:cs="Arial"/>
                <w:bCs w:val="0"/>
                <w:color w:val="FFFFFF" w:themeColor="background1"/>
                <w:sz w:val="20"/>
                <w:szCs w:val="20"/>
              </w:rPr>
              <w:t xml:space="preserve">Assessment </w:t>
            </w:r>
            <w:r w:rsidR="00F01CCF">
              <w:rPr>
                <w:rFonts w:asciiTheme="minorHAnsi" w:hAnsiTheme="minorHAnsi" w:cs="Arial"/>
                <w:bCs w:val="0"/>
                <w:color w:val="FFFFFF" w:themeColor="background1"/>
                <w:sz w:val="20"/>
                <w:szCs w:val="20"/>
              </w:rPr>
              <w:br/>
            </w:r>
            <w:r w:rsidRPr="00F01CCF">
              <w:rPr>
                <w:rFonts w:asciiTheme="minorHAnsi" w:hAnsiTheme="minorHAnsi" w:cs="Arial"/>
                <w:bCs w:val="0"/>
                <w:color w:val="FFFFFF" w:themeColor="background1"/>
                <w:sz w:val="20"/>
                <w:szCs w:val="20"/>
              </w:rPr>
              <w:t xml:space="preserve">type and </w:t>
            </w:r>
            <w:r w:rsidR="00F01CCF">
              <w:rPr>
                <w:rFonts w:asciiTheme="minorHAnsi" w:hAnsiTheme="minorHAnsi" w:cs="Arial"/>
                <w:bCs w:val="0"/>
                <w:color w:val="FFFFFF" w:themeColor="background1"/>
                <w:sz w:val="20"/>
                <w:szCs w:val="20"/>
              </w:rPr>
              <w:br/>
            </w:r>
            <w:r w:rsidRPr="00F01CCF">
              <w:rPr>
                <w:rFonts w:asciiTheme="minorHAnsi" w:hAnsiTheme="minorHAnsi" w:cs="Arial"/>
                <w:bCs w:val="0"/>
                <w:color w:val="FFFFFF" w:themeColor="background1"/>
                <w:sz w:val="20"/>
                <w:szCs w:val="20"/>
              </w:rPr>
              <w:t>task weighting</w:t>
            </w:r>
          </w:p>
        </w:tc>
        <w:tc>
          <w:tcPr>
            <w:tcW w:w="558" w:type="pct"/>
            <w:tcBorders>
              <w:left w:val="single" w:sz="2" w:space="0" w:color="FFFFFF" w:themeColor="background1"/>
              <w:right w:val="single" w:sz="2" w:space="0" w:color="FFFFFF" w:themeColor="background1"/>
            </w:tcBorders>
            <w:shd w:val="clear" w:color="auto" w:fill="BD9FCF" w:themeFill="accent4"/>
            <w:vAlign w:val="center"/>
          </w:tcPr>
          <w:p w:rsidR="00E02157" w:rsidRPr="00F01CCF" w:rsidRDefault="00E02157" w:rsidP="00A544E4">
            <w:pPr>
              <w:ind w:left="142"/>
              <w:jc w:val="center"/>
              <w:rPr>
                <w:rFonts w:asciiTheme="minorHAnsi" w:hAnsiTheme="minorHAnsi" w:cs="Arial"/>
                <w:b/>
                <w:bCs/>
                <w:color w:val="FFFFFF" w:themeColor="background1"/>
                <w:sz w:val="20"/>
                <w:szCs w:val="20"/>
                <w:lang w:val="en-US"/>
              </w:rPr>
            </w:pPr>
            <w:r w:rsidRPr="00F01CCF">
              <w:rPr>
                <w:rFonts w:asciiTheme="minorHAnsi" w:hAnsiTheme="minorHAnsi" w:cs="Arial"/>
                <w:b/>
                <w:bCs/>
                <w:color w:val="FFFFFF" w:themeColor="background1"/>
                <w:sz w:val="20"/>
                <w:szCs w:val="20"/>
                <w:lang w:val="en-US"/>
              </w:rPr>
              <w:t>Week due</w:t>
            </w:r>
          </w:p>
        </w:tc>
        <w:tc>
          <w:tcPr>
            <w:tcW w:w="1703" w:type="pct"/>
            <w:tcBorders>
              <w:left w:val="single" w:sz="2" w:space="0" w:color="FFFFFF" w:themeColor="background1"/>
              <w:right w:val="single" w:sz="2" w:space="0" w:color="FFFFFF" w:themeColor="background1"/>
            </w:tcBorders>
            <w:shd w:val="clear" w:color="auto" w:fill="BD9FCF" w:themeFill="accent4"/>
            <w:vAlign w:val="center"/>
            <w:hideMark/>
          </w:tcPr>
          <w:p w:rsidR="00E02157" w:rsidRPr="00F01CCF" w:rsidRDefault="00E02157" w:rsidP="00F01CCF">
            <w:pPr>
              <w:jc w:val="center"/>
              <w:rPr>
                <w:rFonts w:asciiTheme="minorHAnsi" w:hAnsiTheme="minorHAnsi" w:cs="Arial"/>
                <w:b/>
                <w:bCs/>
                <w:color w:val="FFFFFF" w:themeColor="background1"/>
                <w:sz w:val="20"/>
                <w:szCs w:val="20"/>
                <w:lang w:val="en-US"/>
              </w:rPr>
            </w:pPr>
            <w:r w:rsidRPr="00F01CCF">
              <w:rPr>
                <w:rFonts w:asciiTheme="minorHAnsi" w:hAnsiTheme="minorHAnsi" w:cs="Arial"/>
                <w:b/>
                <w:bCs/>
                <w:color w:val="FFFFFF" w:themeColor="background1"/>
                <w:sz w:val="20"/>
                <w:szCs w:val="20"/>
                <w:lang w:val="en-US"/>
              </w:rPr>
              <w:t>Content</w:t>
            </w:r>
          </w:p>
        </w:tc>
        <w:tc>
          <w:tcPr>
            <w:tcW w:w="1537" w:type="pct"/>
            <w:tcBorders>
              <w:left w:val="single" w:sz="2" w:space="0" w:color="FFFFFF" w:themeColor="background1"/>
            </w:tcBorders>
            <w:shd w:val="clear" w:color="auto" w:fill="BD9FCF" w:themeFill="accent4"/>
            <w:vAlign w:val="center"/>
          </w:tcPr>
          <w:p w:rsidR="00E02157" w:rsidRPr="00F01CCF" w:rsidRDefault="00E02157" w:rsidP="00A544E4">
            <w:pPr>
              <w:spacing w:before="60" w:after="60"/>
              <w:jc w:val="center"/>
              <w:rPr>
                <w:rFonts w:asciiTheme="minorHAnsi" w:hAnsiTheme="minorHAnsi" w:cs="Arial"/>
                <w:b/>
                <w:bCs/>
                <w:color w:val="FFFFFF" w:themeColor="background1"/>
                <w:sz w:val="20"/>
                <w:szCs w:val="20"/>
                <w:lang w:val="en-US"/>
              </w:rPr>
            </w:pPr>
            <w:r w:rsidRPr="00F01CCF">
              <w:rPr>
                <w:rFonts w:asciiTheme="minorHAnsi" w:hAnsiTheme="minorHAnsi" w:cs="Arial"/>
                <w:b/>
                <w:bCs/>
                <w:color w:val="FFFFFF" w:themeColor="background1"/>
                <w:sz w:val="20"/>
                <w:szCs w:val="20"/>
                <w:lang w:val="en-US"/>
              </w:rPr>
              <w:t>Assessment task</w:t>
            </w:r>
          </w:p>
        </w:tc>
      </w:tr>
      <w:tr w:rsidR="00F01CCF" w:rsidRPr="004E0389" w:rsidTr="00CD1C43">
        <w:trPr>
          <w:trHeight w:val="576"/>
        </w:trPr>
        <w:tc>
          <w:tcPr>
            <w:tcW w:w="625" w:type="pct"/>
            <w:vMerge w:val="restart"/>
            <w:vAlign w:val="center"/>
          </w:tcPr>
          <w:p w:rsidR="008E733D" w:rsidRPr="004E0389" w:rsidRDefault="008E733D" w:rsidP="00A544E4">
            <w:pPr>
              <w:pStyle w:val="Title"/>
              <w:rPr>
                <w:rFonts w:asciiTheme="minorHAnsi" w:hAnsiTheme="minorHAnsi" w:cs="Arial"/>
                <w:b w:val="0"/>
                <w:bCs w:val="0"/>
                <w:sz w:val="20"/>
                <w:szCs w:val="20"/>
              </w:rPr>
            </w:pPr>
            <w:r w:rsidRPr="004E0389">
              <w:rPr>
                <w:rFonts w:asciiTheme="minorHAnsi" w:hAnsiTheme="minorHAnsi" w:cs="Arial"/>
                <w:b w:val="0"/>
                <w:bCs w:val="0"/>
                <w:sz w:val="20"/>
                <w:szCs w:val="20"/>
              </w:rPr>
              <w:t>Writing</w:t>
            </w:r>
          </w:p>
          <w:p w:rsidR="00566E8F" w:rsidRDefault="00407DC3" w:rsidP="00A544E4">
            <w:pPr>
              <w:pStyle w:val="Title"/>
              <w:rPr>
                <w:rFonts w:asciiTheme="minorHAnsi" w:hAnsiTheme="minorHAnsi" w:cs="Arial"/>
                <w:b w:val="0"/>
                <w:bCs w:val="0"/>
                <w:sz w:val="20"/>
                <w:szCs w:val="20"/>
              </w:rPr>
            </w:pPr>
            <w:r>
              <w:rPr>
                <w:rFonts w:asciiTheme="minorHAnsi" w:hAnsiTheme="minorHAnsi" w:cs="Arial"/>
                <w:b w:val="0"/>
                <w:bCs w:val="0"/>
                <w:sz w:val="20"/>
                <w:szCs w:val="20"/>
              </w:rPr>
              <w:t>(</w:t>
            </w:r>
            <w:proofErr w:type="gramStart"/>
            <w:r>
              <w:rPr>
                <w:rFonts w:asciiTheme="minorHAnsi" w:hAnsiTheme="minorHAnsi" w:cs="Arial"/>
                <w:b w:val="0"/>
                <w:bCs w:val="0"/>
                <w:sz w:val="20"/>
                <w:szCs w:val="20"/>
              </w:rPr>
              <w:t>p</w:t>
            </w:r>
            <w:r w:rsidR="004D5AB2" w:rsidRPr="004E0389">
              <w:rPr>
                <w:rFonts w:asciiTheme="minorHAnsi" w:hAnsiTheme="minorHAnsi" w:cs="Arial"/>
                <w:b w:val="0"/>
                <w:bCs w:val="0"/>
                <w:sz w:val="20"/>
                <w:szCs w:val="20"/>
              </w:rPr>
              <w:t>roducing</w:t>
            </w:r>
            <w:proofErr w:type="gramEnd"/>
            <w:r w:rsidR="004D5AB2" w:rsidRPr="004E0389">
              <w:rPr>
                <w:rFonts w:asciiTheme="minorHAnsi" w:hAnsiTheme="minorHAnsi" w:cs="Arial"/>
                <w:b w:val="0"/>
                <w:bCs w:val="0"/>
                <w:sz w:val="20"/>
                <w:szCs w:val="20"/>
              </w:rPr>
              <w:t>, constructing,</w:t>
            </w:r>
          </w:p>
          <w:p w:rsidR="00566E8F" w:rsidRDefault="004D5AB2" w:rsidP="00A544E4">
            <w:pPr>
              <w:pStyle w:val="Title"/>
              <w:rPr>
                <w:rFonts w:asciiTheme="minorHAnsi" w:hAnsiTheme="minorHAnsi" w:cs="Arial"/>
                <w:b w:val="0"/>
                <w:bCs w:val="0"/>
                <w:sz w:val="20"/>
                <w:szCs w:val="20"/>
              </w:rPr>
            </w:pPr>
            <w:proofErr w:type="gramStart"/>
            <w:r w:rsidRPr="004E0389">
              <w:rPr>
                <w:rFonts w:asciiTheme="minorHAnsi" w:hAnsiTheme="minorHAnsi" w:cs="Arial"/>
                <w:b w:val="0"/>
                <w:bCs w:val="0"/>
                <w:sz w:val="20"/>
                <w:szCs w:val="20"/>
              </w:rPr>
              <w:t>creating</w:t>
            </w:r>
            <w:proofErr w:type="gramEnd"/>
            <w:r w:rsidRPr="004E0389">
              <w:rPr>
                <w:rFonts w:asciiTheme="minorHAnsi" w:hAnsiTheme="minorHAnsi" w:cs="Arial"/>
                <w:b w:val="0"/>
                <w:bCs w:val="0"/>
                <w:sz w:val="20"/>
                <w:szCs w:val="20"/>
              </w:rPr>
              <w:t xml:space="preserve"> and</w:t>
            </w:r>
          </w:p>
          <w:p w:rsidR="004D5AB2" w:rsidRPr="004E0389" w:rsidRDefault="004D5AB2" w:rsidP="00A544E4">
            <w:pPr>
              <w:pStyle w:val="Title"/>
              <w:rPr>
                <w:rFonts w:asciiTheme="minorHAnsi" w:hAnsiTheme="minorHAnsi" w:cs="Arial"/>
                <w:b w:val="0"/>
                <w:bCs w:val="0"/>
                <w:sz w:val="20"/>
                <w:szCs w:val="20"/>
              </w:rPr>
            </w:pPr>
            <w:proofErr w:type="gramStart"/>
            <w:r w:rsidRPr="004E0389">
              <w:rPr>
                <w:rFonts w:asciiTheme="minorHAnsi" w:hAnsiTheme="minorHAnsi" w:cs="Arial"/>
                <w:b w:val="0"/>
                <w:bCs w:val="0"/>
                <w:sz w:val="20"/>
                <w:szCs w:val="20"/>
              </w:rPr>
              <w:t>writing</w:t>
            </w:r>
            <w:proofErr w:type="gramEnd"/>
            <w:r w:rsidRPr="004E0389">
              <w:rPr>
                <w:rFonts w:asciiTheme="minorHAnsi" w:hAnsiTheme="minorHAnsi" w:cs="Arial"/>
                <w:b w:val="0"/>
                <w:bCs w:val="0"/>
                <w:sz w:val="20"/>
                <w:szCs w:val="20"/>
              </w:rPr>
              <w:t xml:space="preserve"> texts)</w:t>
            </w:r>
          </w:p>
          <w:p w:rsidR="008E733D" w:rsidRPr="004E0389" w:rsidRDefault="008E733D" w:rsidP="00A544E4">
            <w:pPr>
              <w:pStyle w:val="Title"/>
              <w:rPr>
                <w:rFonts w:asciiTheme="minorHAnsi" w:hAnsiTheme="minorHAnsi" w:cs="Arial"/>
                <w:b w:val="0"/>
                <w:bCs w:val="0"/>
                <w:sz w:val="20"/>
                <w:szCs w:val="20"/>
              </w:rPr>
            </w:pPr>
            <w:r w:rsidRPr="004E0389">
              <w:rPr>
                <w:rFonts w:asciiTheme="minorHAnsi" w:hAnsiTheme="minorHAnsi" w:cs="Arial"/>
                <w:b w:val="0"/>
                <w:bCs w:val="0"/>
                <w:sz w:val="20"/>
                <w:szCs w:val="20"/>
              </w:rPr>
              <w:t>35%</w:t>
            </w:r>
          </w:p>
        </w:tc>
        <w:tc>
          <w:tcPr>
            <w:tcW w:w="577" w:type="pct"/>
            <w:vAlign w:val="center"/>
          </w:tcPr>
          <w:p w:rsidR="008E733D" w:rsidRPr="004E0389" w:rsidRDefault="008E733D" w:rsidP="00F01CCF">
            <w:pPr>
              <w:pStyle w:val="Title"/>
              <w:rPr>
                <w:rFonts w:asciiTheme="minorHAnsi" w:hAnsiTheme="minorHAnsi" w:cs="Arial"/>
                <w:b w:val="0"/>
                <w:bCs w:val="0"/>
                <w:sz w:val="20"/>
                <w:szCs w:val="20"/>
              </w:rPr>
            </w:pPr>
            <w:r w:rsidRPr="004E0389">
              <w:rPr>
                <w:rFonts w:asciiTheme="minorHAnsi" w:hAnsiTheme="minorHAnsi" w:cs="Arial"/>
                <w:b w:val="0"/>
                <w:bCs w:val="0"/>
                <w:sz w:val="20"/>
                <w:szCs w:val="20"/>
              </w:rPr>
              <w:t>Writing</w:t>
            </w:r>
          </w:p>
          <w:p w:rsidR="008E733D" w:rsidRPr="004E0389" w:rsidRDefault="008E733D" w:rsidP="00F01CCF">
            <w:pPr>
              <w:pStyle w:val="Title"/>
              <w:rPr>
                <w:rFonts w:asciiTheme="minorHAnsi" w:hAnsiTheme="minorHAnsi" w:cs="Arial"/>
                <w:bCs w:val="0"/>
                <w:sz w:val="20"/>
                <w:szCs w:val="20"/>
              </w:rPr>
            </w:pPr>
            <w:r w:rsidRPr="004E0389">
              <w:rPr>
                <w:rFonts w:asciiTheme="minorHAnsi" w:hAnsiTheme="minorHAnsi" w:cs="Arial"/>
                <w:b w:val="0"/>
                <w:bCs w:val="0"/>
                <w:sz w:val="20"/>
                <w:szCs w:val="20"/>
              </w:rPr>
              <w:t>(</w:t>
            </w:r>
            <w:r w:rsidR="00210445" w:rsidRPr="004E0389">
              <w:rPr>
                <w:rFonts w:asciiTheme="minorHAnsi" w:hAnsiTheme="minorHAnsi" w:cs="Arial"/>
                <w:b w:val="0"/>
                <w:bCs w:val="0"/>
                <w:sz w:val="20"/>
                <w:szCs w:val="20"/>
              </w:rPr>
              <w:t>2.</w:t>
            </w:r>
            <w:r w:rsidRPr="004E0389">
              <w:rPr>
                <w:rFonts w:asciiTheme="minorHAnsi" w:hAnsiTheme="minorHAnsi" w:cs="Arial"/>
                <w:b w:val="0"/>
                <w:bCs w:val="0"/>
                <w:sz w:val="20"/>
                <w:szCs w:val="20"/>
              </w:rPr>
              <w:t>5%)</w:t>
            </w:r>
          </w:p>
        </w:tc>
        <w:tc>
          <w:tcPr>
            <w:tcW w:w="558" w:type="pct"/>
            <w:vAlign w:val="center"/>
          </w:tcPr>
          <w:p w:rsidR="008E733D" w:rsidRPr="004E0389" w:rsidRDefault="00F01CCF" w:rsidP="00F01CCF">
            <w:pPr>
              <w:pStyle w:val="Title"/>
              <w:ind w:left="142"/>
              <w:jc w:val="left"/>
              <w:rPr>
                <w:rFonts w:asciiTheme="minorHAnsi" w:hAnsiTheme="minorHAnsi" w:cs="Arial"/>
                <w:b w:val="0"/>
                <w:bCs w:val="0"/>
                <w:sz w:val="20"/>
                <w:szCs w:val="20"/>
                <w:lang w:val="en-AU"/>
              </w:rPr>
            </w:pPr>
            <w:r>
              <w:rPr>
                <w:rFonts w:asciiTheme="minorHAnsi" w:hAnsiTheme="minorHAnsi" w:cs="Arial"/>
                <w:b w:val="0"/>
                <w:bCs w:val="0"/>
                <w:sz w:val="20"/>
                <w:szCs w:val="20"/>
                <w:lang w:val="en-AU"/>
              </w:rPr>
              <w:t>Semester</w:t>
            </w:r>
            <w:r w:rsidR="008E733D" w:rsidRPr="004E0389">
              <w:rPr>
                <w:rFonts w:asciiTheme="minorHAnsi" w:hAnsiTheme="minorHAnsi" w:cs="Arial"/>
                <w:b w:val="0"/>
                <w:bCs w:val="0"/>
                <w:sz w:val="20"/>
                <w:szCs w:val="20"/>
                <w:lang w:val="en-AU"/>
              </w:rPr>
              <w:t>1</w:t>
            </w:r>
          </w:p>
          <w:p w:rsidR="008E733D" w:rsidRPr="004E0389" w:rsidRDefault="008E733D" w:rsidP="00F01CCF">
            <w:pPr>
              <w:pStyle w:val="Title"/>
              <w:ind w:left="142"/>
              <w:jc w:val="left"/>
              <w:rPr>
                <w:rFonts w:asciiTheme="minorHAnsi" w:hAnsiTheme="minorHAnsi" w:cs="Arial"/>
                <w:b w:val="0"/>
                <w:bCs w:val="0"/>
                <w:sz w:val="20"/>
                <w:szCs w:val="20"/>
                <w:lang w:val="en-AU"/>
              </w:rPr>
            </w:pPr>
            <w:r w:rsidRPr="004E0389">
              <w:rPr>
                <w:rFonts w:asciiTheme="minorHAnsi" w:hAnsiTheme="minorHAnsi" w:cs="Arial"/>
                <w:b w:val="0"/>
                <w:bCs w:val="0"/>
                <w:sz w:val="20"/>
                <w:szCs w:val="20"/>
                <w:lang w:val="en-AU"/>
              </w:rPr>
              <w:t>Week 3</w:t>
            </w:r>
          </w:p>
        </w:tc>
        <w:tc>
          <w:tcPr>
            <w:tcW w:w="1703" w:type="pct"/>
          </w:tcPr>
          <w:p w:rsidR="008E733D" w:rsidRPr="004E0389" w:rsidRDefault="008E733D" w:rsidP="0045541B">
            <w:pPr>
              <w:numPr>
                <w:ilvl w:val="0"/>
                <w:numId w:val="14"/>
              </w:numPr>
              <w:spacing w:before="60" w:after="60"/>
              <w:ind w:left="481" w:right="143" w:hanging="331"/>
              <w:contextualSpacing/>
              <w:rPr>
                <w:rFonts w:asciiTheme="minorHAnsi" w:hAnsiTheme="minorHAnsi" w:cs="Arial"/>
                <w:sz w:val="20"/>
                <w:szCs w:val="20"/>
              </w:rPr>
            </w:pPr>
            <w:r w:rsidRPr="004E0389">
              <w:rPr>
                <w:rFonts w:asciiTheme="minorHAnsi" w:hAnsiTheme="minorHAnsi" w:cs="Arial"/>
                <w:sz w:val="20"/>
                <w:szCs w:val="20"/>
              </w:rPr>
              <w:t>how to brainstorm ideas</w:t>
            </w:r>
          </w:p>
          <w:p w:rsidR="008E733D" w:rsidRPr="004E0389" w:rsidRDefault="008E733D" w:rsidP="0045541B">
            <w:pPr>
              <w:numPr>
                <w:ilvl w:val="0"/>
                <w:numId w:val="14"/>
              </w:numPr>
              <w:spacing w:before="60" w:after="60"/>
              <w:ind w:left="481" w:right="143" w:hanging="331"/>
              <w:contextualSpacing/>
              <w:rPr>
                <w:rFonts w:asciiTheme="minorHAnsi" w:hAnsiTheme="minorHAnsi" w:cs="Arial"/>
                <w:sz w:val="20"/>
                <w:szCs w:val="20"/>
              </w:rPr>
            </w:pPr>
            <w:r w:rsidRPr="004E0389">
              <w:rPr>
                <w:rFonts w:asciiTheme="minorHAnsi" w:hAnsiTheme="minorHAnsi" w:cs="Arial"/>
                <w:sz w:val="20"/>
                <w:szCs w:val="20"/>
              </w:rPr>
              <w:t>how to shape or structure a text to make it work</w:t>
            </w:r>
          </w:p>
          <w:p w:rsidR="008E733D" w:rsidRPr="004E0389" w:rsidRDefault="008E733D" w:rsidP="0045541B">
            <w:pPr>
              <w:numPr>
                <w:ilvl w:val="0"/>
                <w:numId w:val="14"/>
              </w:numPr>
              <w:spacing w:before="60" w:after="60"/>
              <w:ind w:left="481" w:right="143" w:hanging="331"/>
              <w:contextualSpacing/>
              <w:rPr>
                <w:rFonts w:asciiTheme="minorHAnsi" w:hAnsiTheme="minorHAnsi" w:cs="Arial"/>
                <w:sz w:val="20"/>
                <w:szCs w:val="20"/>
              </w:rPr>
            </w:pPr>
            <w:r w:rsidRPr="004E0389">
              <w:rPr>
                <w:rFonts w:asciiTheme="minorHAnsi" w:hAnsiTheme="minorHAnsi" w:cs="Arial"/>
                <w:sz w:val="20"/>
                <w:szCs w:val="20"/>
              </w:rPr>
              <w:t>why a particular form is appropriate</w:t>
            </w:r>
          </w:p>
          <w:p w:rsidR="008E733D" w:rsidRPr="004E0389" w:rsidRDefault="008E733D" w:rsidP="0045541B">
            <w:pPr>
              <w:numPr>
                <w:ilvl w:val="0"/>
                <w:numId w:val="14"/>
              </w:numPr>
              <w:spacing w:before="60" w:after="60"/>
              <w:ind w:left="481" w:right="143" w:hanging="331"/>
              <w:contextualSpacing/>
              <w:rPr>
                <w:rFonts w:asciiTheme="minorHAnsi" w:hAnsiTheme="minorHAnsi" w:cs="Arial"/>
                <w:sz w:val="20"/>
                <w:szCs w:val="20"/>
              </w:rPr>
            </w:pPr>
            <w:r w:rsidRPr="004E0389">
              <w:rPr>
                <w:rFonts w:asciiTheme="minorHAnsi" w:hAnsiTheme="minorHAnsi" w:cs="Arial"/>
                <w:sz w:val="20"/>
                <w:szCs w:val="20"/>
              </w:rPr>
              <w:t>how to use the conventions of a particular form</w:t>
            </w:r>
          </w:p>
          <w:p w:rsidR="008E733D" w:rsidRPr="004E0389" w:rsidRDefault="008E733D" w:rsidP="0045541B">
            <w:pPr>
              <w:numPr>
                <w:ilvl w:val="0"/>
                <w:numId w:val="14"/>
              </w:numPr>
              <w:spacing w:before="60" w:after="60"/>
              <w:ind w:left="481" w:right="143" w:hanging="331"/>
              <w:contextualSpacing/>
              <w:rPr>
                <w:rFonts w:asciiTheme="minorHAnsi" w:hAnsiTheme="minorHAnsi" w:cs="Arial"/>
                <w:sz w:val="20"/>
                <w:szCs w:val="20"/>
              </w:rPr>
            </w:pPr>
            <w:r w:rsidRPr="004E0389">
              <w:rPr>
                <w:rFonts w:asciiTheme="minorHAnsi" w:hAnsiTheme="minorHAnsi" w:cs="Arial"/>
                <w:sz w:val="20"/>
                <w:szCs w:val="20"/>
              </w:rPr>
              <w:t>how to use language</w:t>
            </w:r>
            <w:r w:rsidR="001E2A61">
              <w:rPr>
                <w:rFonts w:asciiTheme="minorHAnsi" w:hAnsiTheme="minorHAnsi" w:cs="Arial"/>
                <w:sz w:val="20"/>
                <w:szCs w:val="20"/>
              </w:rPr>
              <w:t>, including</w:t>
            </w:r>
            <w:r w:rsidRPr="004E0389">
              <w:rPr>
                <w:rFonts w:asciiTheme="minorHAnsi" w:hAnsiTheme="minorHAnsi" w:cs="Arial"/>
                <w:sz w:val="20"/>
                <w:szCs w:val="20"/>
              </w:rPr>
              <w:t xml:space="preserve"> appropriate spelling, punctuation and grammar</w:t>
            </w:r>
          </w:p>
          <w:p w:rsidR="008E733D" w:rsidRPr="00DD657C" w:rsidRDefault="008E733D" w:rsidP="00DD657C">
            <w:pPr>
              <w:numPr>
                <w:ilvl w:val="0"/>
                <w:numId w:val="14"/>
              </w:numPr>
              <w:spacing w:before="60" w:after="60"/>
              <w:ind w:left="481" w:right="143" w:hanging="331"/>
              <w:contextualSpacing/>
              <w:rPr>
                <w:rFonts w:asciiTheme="minorHAnsi" w:hAnsiTheme="minorHAnsi" w:cs="Arial"/>
                <w:sz w:val="20"/>
                <w:szCs w:val="20"/>
              </w:rPr>
            </w:pPr>
            <w:r w:rsidRPr="004E0389">
              <w:rPr>
                <w:rFonts w:asciiTheme="minorHAnsi" w:hAnsiTheme="minorHAnsi" w:cs="Arial"/>
                <w:sz w:val="20"/>
                <w:szCs w:val="20"/>
              </w:rPr>
              <w:t>how to shape language for particular purposes</w:t>
            </w:r>
          </w:p>
        </w:tc>
        <w:tc>
          <w:tcPr>
            <w:tcW w:w="1537" w:type="pct"/>
          </w:tcPr>
          <w:p w:rsidR="008E733D" w:rsidRPr="003D579F" w:rsidRDefault="008E733D" w:rsidP="00A544E4">
            <w:pPr>
              <w:spacing w:before="60" w:after="60"/>
              <w:ind w:left="138" w:right="143" w:firstLine="2"/>
              <w:rPr>
                <w:rFonts w:asciiTheme="minorHAnsi" w:hAnsiTheme="minorHAnsi" w:cs="Arial"/>
                <w:sz w:val="20"/>
                <w:szCs w:val="20"/>
              </w:rPr>
            </w:pPr>
            <w:r w:rsidRPr="003D579F">
              <w:rPr>
                <w:rFonts w:asciiTheme="minorHAnsi" w:hAnsiTheme="minorHAnsi"/>
                <w:sz w:val="20"/>
                <w:szCs w:val="20"/>
              </w:rPr>
              <w:t>Context</w:t>
            </w:r>
            <w:r w:rsidRPr="003D579F">
              <w:rPr>
                <w:rFonts w:asciiTheme="minorHAnsi" w:hAnsiTheme="minorHAnsi" w:cs="Arial"/>
                <w:sz w:val="20"/>
                <w:szCs w:val="20"/>
              </w:rPr>
              <w:t xml:space="preserve">: </w:t>
            </w:r>
            <w:r w:rsidRPr="003D579F">
              <w:rPr>
                <w:rFonts w:asciiTheme="minorHAnsi" w:hAnsiTheme="minorHAnsi"/>
                <w:sz w:val="20"/>
                <w:szCs w:val="20"/>
              </w:rPr>
              <w:t>Literacy for Learning</w:t>
            </w:r>
          </w:p>
          <w:p w:rsidR="008E733D" w:rsidRPr="003D579F" w:rsidRDefault="008E733D" w:rsidP="00A544E4">
            <w:pPr>
              <w:spacing w:before="60" w:after="60"/>
              <w:ind w:left="138" w:right="143" w:firstLine="2"/>
              <w:rPr>
                <w:rFonts w:asciiTheme="minorHAnsi" w:hAnsiTheme="minorHAnsi"/>
                <w:sz w:val="20"/>
                <w:szCs w:val="20"/>
              </w:rPr>
            </w:pPr>
            <w:r w:rsidRPr="003D579F">
              <w:rPr>
                <w:rFonts w:asciiTheme="minorHAnsi" w:hAnsiTheme="minorHAnsi" w:cs="Arial"/>
                <w:sz w:val="20"/>
                <w:szCs w:val="20"/>
              </w:rPr>
              <w:t xml:space="preserve">Module: </w:t>
            </w:r>
            <w:r w:rsidRPr="003D579F">
              <w:rPr>
                <w:rFonts w:asciiTheme="minorHAnsi" w:hAnsiTheme="minorHAnsi"/>
                <w:sz w:val="20"/>
                <w:szCs w:val="20"/>
              </w:rPr>
              <w:t xml:space="preserve">Researching and analysing a television program </w:t>
            </w:r>
          </w:p>
          <w:p w:rsidR="008E733D" w:rsidRPr="003D579F" w:rsidRDefault="008E733D" w:rsidP="00A544E4">
            <w:pPr>
              <w:spacing w:before="60" w:after="60"/>
              <w:ind w:left="138" w:right="143" w:firstLine="2"/>
              <w:rPr>
                <w:rFonts w:asciiTheme="minorHAnsi" w:hAnsiTheme="minorHAnsi" w:cs="Arial"/>
                <w:b/>
                <w:sz w:val="20"/>
                <w:szCs w:val="20"/>
              </w:rPr>
            </w:pPr>
            <w:r w:rsidRPr="003D579F">
              <w:rPr>
                <w:rFonts w:asciiTheme="minorHAnsi" w:hAnsiTheme="minorHAnsi" w:cs="Arial"/>
                <w:b/>
                <w:sz w:val="20"/>
                <w:szCs w:val="20"/>
              </w:rPr>
              <w:t xml:space="preserve">Assessment </w:t>
            </w:r>
            <w:r w:rsidR="002F5631">
              <w:rPr>
                <w:rFonts w:asciiTheme="minorHAnsi" w:hAnsiTheme="minorHAnsi" w:cs="Arial"/>
                <w:b/>
                <w:sz w:val="20"/>
                <w:szCs w:val="20"/>
              </w:rPr>
              <w:t>Task</w:t>
            </w:r>
            <w:r w:rsidRPr="003D579F">
              <w:rPr>
                <w:rFonts w:asciiTheme="minorHAnsi" w:hAnsiTheme="minorHAnsi" w:cs="Arial"/>
                <w:b/>
                <w:sz w:val="20"/>
                <w:szCs w:val="20"/>
              </w:rPr>
              <w:t xml:space="preserve"> 1</w:t>
            </w:r>
            <w:r w:rsidR="000A4090" w:rsidRPr="003D579F">
              <w:rPr>
                <w:rFonts w:asciiTheme="minorHAnsi" w:hAnsiTheme="minorHAnsi" w:cs="Arial"/>
                <w:b/>
                <w:sz w:val="20"/>
                <w:szCs w:val="20"/>
              </w:rPr>
              <w:t>:</w:t>
            </w:r>
            <w:r w:rsidRPr="003D579F">
              <w:rPr>
                <w:rFonts w:asciiTheme="minorHAnsi" w:hAnsiTheme="minorHAnsi" w:cs="Arial"/>
                <w:b/>
                <w:sz w:val="20"/>
                <w:szCs w:val="20"/>
              </w:rPr>
              <w:t xml:space="preserve"> </w:t>
            </w:r>
            <w:r w:rsidRPr="00033474">
              <w:rPr>
                <w:rFonts w:asciiTheme="minorHAnsi" w:hAnsiTheme="minorHAnsi" w:cs="Arial"/>
                <w:sz w:val="20"/>
                <w:szCs w:val="20"/>
              </w:rPr>
              <w:t>Create a framework for a news</w:t>
            </w:r>
            <w:r w:rsidR="00720CF7" w:rsidRPr="00033474">
              <w:rPr>
                <w:rFonts w:asciiTheme="minorHAnsi" w:hAnsiTheme="minorHAnsi" w:cs="Arial"/>
                <w:sz w:val="20"/>
                <w:szCs w:val="20"/>
              </w:rPr>
              <w:t>paper review or a report.</w:t>
            </w:r>
            <w:r w:rsidR="00720CF7" w:rsidRPr="003D579F">
              <w:rPr>
                <w:rFonts w:asciiTheme="minorHAnsi" w:hAnsiTheme="minorHAnsi" w:cs="Arial"/>
                <w:b/>
                <w:sz w:val="20"/>
                <w:szCs w:val="20"/>
              </w:rPr>
              <w:t xml:space="preserve"> Week 4</w:t>
            </w:r>
            <w:r w:rsidRPr="003D579F">
              <w:rPr>
                <w:rFonts w:asciiTheme="minorHAnsi" w:hAnsiTheme="minorHAnsi" w:cs="Arial"/>
                <w:b/>
                <w:sz w:val="20"/>
                <w:szCs w:val="20"/>
              </w:rPr>
              <w:t xml:space="preserve"> </w:t>
            </w:r>
          </w:p>
          <w:p w:rsidR="008E733D" w:rsidRPr="003D579F" w:rsidRDefault="008E733D" w:rsidP="00A544E4">
            <w:pPr>
              <w:spacing w:before="60" w:after="60"/>
              <w:ind w:left="138" w:right="143" w:firstLine="2"/>
              <w:rPr>
                <w:rFonts w:asciiTheme="minorHAnsi" w:hAnsiTheme="minorHAnsi" w:cs="Arial"/>
                <w:b/>
                <w:sz w:val="20"/>
                <w:szCs w:val="20"/>
              </w:rPr>
            </w:pPr>
          </w:p>
        </w:tc>
      </w:tr>
      <w:tr w:rsidR="00F01CCF" w:rsidRPr="004E0389" w:rsidTr="00CD1C43">
        <w:trPr>
          <w:trHeight w:val="576"/>
        </w:trPr>
        <w:tc>
          <w:tcPr>
            <w:tcW w:w="625" w:type="pct"/>
            <w:vMerge/>
          </w:tcPr>
          <w:p w:rsidR="008E733D" w:rsidRPr="004E0389" w:rsidRDefault="008E733D" w:rsidP="00F01CCF">
            <w:pPr>
              <w:pStyle w:val="Title"/>
              <w:rPr>
                <w:rFonts w:asciiTheme="minorHAnsi" w:hAnsiTheme="minorHAnsi" w:cs="Arial"/>
                <w:b w:val="0"/>
                <w:bCs w:val="0"/>
                <w:sz w:val="20"/>
                <w:szCs w:val="20"/>
              </w:rPr>
            </w:pPr>
          </w:p>
        </w:tc>
        <w:tc>
          <w:tcPr>
            <w:tcW w:w="577" w:type="pct"/>
            <w:vAlign w:val="center"/>
          </w:tcPr>
          <w:p w:rsidR="008E733D" w:rsidRPr="004E0389" w:rsidRDefault="008470E9" w:rsidP="00F01CCF">
            <w:pPr>
              <w:pStyle w:val="Title"/>
              <w:rPr>
                <w:rFonts w:asciiTheme="minorHAnsi" w:hAnsiTheme="minorHAnsi" w:cs="Arial"/>
                <w:b w:val="0"/>
                <w:sz w:val="20"/>
                <w:szCs w:val="20"/>
              </w:rPr>
            </w:pPr>
            <w:r w:rsidRPr="004E0389">
              <w:rPr>
                <w:rFonts w:asciiTheme="minorHAnsi" w:hAnsiTheme="minorHAnsi" w:cs="Arial"/>
                <w:b w:val="0"/>
                <w:sz w:val="20"/>
                <w:szCs w:val="20"/>
              </w:rPr>
              <w:t>W</w:t>
            </w:r>
            <w:r w:rsidR="00210445" w:rsidRPr="004E0389">
              <w:rPr>
                <w:rFonts w:asciiTheme="minorHAnsi" w:hAnsiTheme="minorHAnsi" w:cs="Arial"/>
                <w:b w:val="0"/>
                <w:sz w:val="20"/>
                <w:szCs w:val="20"/>
              </w:rPr>
              <w:t>riting</w:t>
            </w:r>
            <w:r w:rsidR="004E0389" w:rsidRPr="004E0389">
              <w:rPr>
                <w:rFonts w:asciiTheme="minorHAnsi" w:hAnsiTheme="minorHAnsi" w:cs="Arial"/>
                <w:b w:val="0"/>
                <w:sz w:val="20"/>
                <w:szCs w:val="20"/>
              </w:rPr>
              <w:t>*</w:t>
            </w:r>
            <w:r w:rsidR="00210445" w:rsidRPr="004E0389">
              <w:rPr>
                <w:rFonts w:asciiTheme="minorHAnsi" w:hAnsiTheme="minorHAnsi" w:cs="Arial"/>
                <w:b w:val="0"/>
                <w:sz w:val="20"/>
                <w:szCs w:val="20"/>
              </w:rPr>
              <w:t xml:space="preserve"> </w:t>
            </w:r>
            <w:r w:rsidR="00566E8F">
              <w:rPr>
                <w:rFonts w:asciiTheme="minorHAnsi" w:hAnsiTheme="minorHAnsi" w:cs="Arial"/>
                <w:b w:val="0"/>
                <w:sz w:val="20"/>
                <w:szCs w:val="20"/>
              </w:rPr>
              <w:br/>
            </w:r>
            <w:r w:rsidR="00210445" w:rsidRPr="004E0389">
              <w:rPr>
                <w:rFonts w:asciiTheme="minorHAnsi" w:hAnsiTheme="minorHAnsi" w:cs="Arial"/>
                <w:b w:val="0"/>
                <w:sz w:val="20"/>
                <w:szCs w:val="20"/>
              </w:rPr>
              <w:t>(5</w:t>
            </w:r>
            <w:r w:rsidR="008E733D" w:rsidRPr="004E0389">
              <w:rPr>
                <w:rFonts w:asciiTheme="minorHAnsi" w:hAnsiTheme="minorHAnsi" w:cs="Arial"/>
                <w:b w:val="0"/>
                <w:sz w:val="20"/>
                <w:szCs w:val="20"/>
              </w:rPr>
              <w:t>%)</w:t>
            </w:r>
          </w:p>
        </w:tc>
        <w:tc>
          <w:tcPr>
            <w:tcW w:w="558" w:type="pct"/>
            <w:vAlign w:val="center"/>
          </w:tcPr>
          <w:p w:rsidR="008E733D" w:rsidRPr="004E0389" w:rsidRDefault="00F01CCF" w:rsidP="00F01CCF">
            <w:pPr>
              <w:pStyle w:val="Title"/>
              <w:ind w:left="142"/>
              <w:jc w:val="left"/>
              <w:rPr>
                <w:rFonts w:asciiTheme="minorHAnsi" w:hAnsiTheme="minorHAnsi" w:cs="Arial"/>
                <w:b w:val="0"/>
                <w:bCs w:val="0"/>
                <w:sz w:val="20"/>
                <w:szCs w:val="20"/>
                <w:lang w:val="en-AU"/>
              </w:rPr>
            </w:pPr>
            <w:r>
              <w:rPr>
                <w:rFonts w:asciiTheme="minorHAnsi" w:hAnsiTheme="minorHAnsi" w:cs="Arial"/>
                <w:b w:val="0"/>
                <w:bCs w:val="0"/>
                <w:sz w:val="20"/>
                <w:szCs w:val="20"/>
                <w:lang w:val="en-AU"/>
              </w:rPr>
              <w:t>Semester</w:t>
            </w:r>
            <w:r w:rsidR="008E733D" w:rsidRPr="004E0389">
              <w:rPr>
                <w:rFonts w:asciiTheme="minorHAnsi" w:hAnsiTheme="minorHAnsi" w:cs="Arial"/>
                <w:b w:val="0"/>
                <w:bCs w:val="0"/>
                <w:sz w:val="20"/>
                <w:szCs w:val="20"/>
                <w:lang w:val="en-AU"/>
              </w:rPr>
              <w:t xml:space="preserve"> 1</w:t>
            </w:r>
          </w:p>
          <w:p w:rsidR="008E733D" w:rsidRPr="004E0389" w:rsidRDefault="008E733D" w:rsidP="00F01CCF">
            <w:pPr>
              <w:pStyle w:val="Title"/>
              <w:ind w:left="142"/>
              <w:jc w:val="left"/>
              <w:rPr>
                <w:rFonts w:asciiTheme="minorHAnsi" w:hAnsiTheme="minorHAnsi" w:cs="Arial"/>
                <w:b w:val="0"/>
                <w:bCs w:val="0"/>
                <w:sz w:val="20"/>
                <w:szCs w:val="20"/>
                <w:lang w:val="en-AU"/>
              </w:rPr>
            </w:pPr>
            <w:r w:rsidRPr="004E0389">
              <w:rPr>
                <w:rFonts w:asciiTheme="minorHAnsi" w:hAnsiTheme="minorHAnsi" w:cs="Arial"/>
                <w:b w:val="0"/>
                <w:bCs w:val="0"/>
                <w:sz w:val="20"/>
                <w:szCs w:val="20"/>
                <w:lang w:val="en-AU"/>
              </w:rPr>
              <w:t>Week 5</w:t>
            </w:r>
          </w:p>
        </w:tc>
        <w:tc>
          <w:tcPr>
            <w:tcW w:w="1703" w:type="pct"/>
          </w:tcPr>
          <w:p w:rsidR="008E733D" w:rsidRPr="004E0389" w:rsidRDefault="008E733D" w:rsidP="0045541B">
            <w:pPr>
              <w:numPr>
                <w:ilvl w:val="0"/>
                <w:numId w:val="14"/>
              </w:numPr>
              <w:spacing w:before="60" w:after="60"/>
              <w:ind w:left="481" w:right="143" w:hanging="331"/>
              <w:contextualSpacing/>
              <w:rPr>
                <w:rFonts w:asciiTheme="minorHAnsi" w:hAnsiTheme="minorHAnsi" w:cs="Arial"/>
                <w:sz w:val="20"/>
                <w:szCs w:val="20"/>
              </w:rPr>
            </w:pPr>
            <w:r w:rsidRPr="004E0389">
              <w:rPr>
                <w:rFonts w:asciiTheme="minorHAnsi" w:hAnsiTheme="minorHAnsi" w:cs="Arial"/>
                <w:sz w:val="20"/>
                <w:szCs w:val="20"/>
              </w:rPr>
              <w:t>how texts work</w:t>
            </w:r>
          </w:p>
          <w:p w:rsidR="008E733D" w:rsidRPr="004E0389" w:rsidRDefault="008E733D" w:rsidP="0045541B">
            <w:pPr>
              <w:numPr>
                <w:ilvl w:val="0"/>
                <w:numId w:val="14"/>
              </w:numPr>
              <w:spacing w:before="60" w:after="60"/>
              <w:ind w:left="481" w:right="143" w:hanging="331"/>
              <w:contextualSpacing/>
              <w:rPr>
                <w:rFonts w:asciiTheme="minorHAnsi" w:hAnsiTheme="minorHAnsi" w:cs="Arial"/>
                <w:sz w:val="20"/>
                <w:szCs w:val="20"/>
              </w:rPr>
            </w:pPr>
            <w:r w:rsidRPr="004E0389">
              <w:rPr>
                <w:rFonts w:asciiTheme="minorHAnsi" w:hAnsiTheme="minorHAnsi" w:cs="Arial"/>
                <w:sz w:val="20"/>
                <w:szCs w:val="20"/>
              </w:rPr>
              <w:t>why texts use a particular form</w:t>
            </w:r>
          </w:p>
          <w:p w:rsidR="008E733D" w:rsidRPr="004E0389" w:rsidRDefault="008E733D" w:rsidP="0045541B">
            <w:pPr>
              <w:numPr>
                <w:ilvl w:val="0"/>
                <w:numId w:val="14"/>
              </w:numPr>
              <w:spacing w:before="60" w:after="60"/>
              <w:ind w:left="481" w:right="143" w:hanging="331"/>
              <w:contextualSpacing/>
              <w:rPr>
                <w:rFonts w:asciiTheme="minorHAnsi" w:hAnsiTheme="minorHAnsi" w:cs="Arial"/>
                <w:sz w:val="20"/>
                <w:szCs w:val="20"/>
              </w:rPr>
            </w:pPr>
            <w:r w:rsidRPr="004E0389">
              <w:rPr>
                <w:rFonts w:asciiTheme="minorHAnsi" w:hAnsiTheme="minorHAnsi" w:cs="Arial"/>
                <w:sz w:val="20"/>
                <w:szCs w:val="20"/>
              </w:rPr>
              <w:t>how texts use the conventions of a particular form</w:t>
            </w:r>
          </w:p>
          <w:p w:rsidR="008E733D" w:rsidRPr="004E0389" w:rsidRDefault="008E733D" w:rsidP="0045541B">
            <w:pPr>
              <w:numPr>
                <w:ilvl w:val="0"/>
                <w:numId w:val="14"/>
              </w:numPr>
              <w:spacing w:before="60" w:after="60"/>
              <w:ind w:left="481" w:right="143" w:hanging="331"/>
              <w:contextualSpacing/>
              <w:rPr>
                <w:rFonts w:asciiTheme="minorHAnsi" w:hAnsiTheme="minorHAnsi" w:cs="Arial"/>
                <w:sz w:val="20"/>
                <w:szCs w:val="20"/>
              </w:rPr>
            </w:pPr>
            <w:r w:rsidRPr="004E0389">
              <w:rPr>
                <w:rFonts w:asciiTheme="minorHAnsi" w:hAnsiTheme="minorHAnsi" w:cs="Arial"/>
                <w:sz w:val="20"/>
                <w:szCs w:val="20"/>
              </w:rPr>
              <w:t>how texts use language</w:t>
            </w:r>
          </w:p>
          <w:p w:rsidR="008E733D" w:rsidRPr="004E0389" w:rsidRDefault="008E733D" w:rsidP="0045541B">
            <w:pPr>
              <w:numPr>
                <w:ilvl w:val="0"/>
                <w:numId w:val="14"/>
              </w:numPr>
              <w:spacing w:before="60" w:after="60"/>
              <w:ind w:left="481" w:right="143" w:hanging="331"/>
              <w:contextualSpacing/>
              <w:rPr>
                <w:rFonts w:asciiTheme="minorHAnsi" w:hAnsiTheme="minorHAnsi" w:cs="Arial"/>
                <w:sz w:val="20"/>
                <w:szCs w:val="20"/>
              </w:rPr>
            </w:pPr>
            <w:r w:rsidRPr="004E0389">
              <w:rPr>
                <w:rFonts w:asciiTheme="minorHAnsi" w:hAnsiTheme="minorHAnsi" w:cs="Arial"/>
                <w:sz w:val="20"/>
                <w:szCs w:val="20"/>
              </w:rPr>
              <w:t>how texts promote values and attitudes</w:t>
            </w:r>
          </w:p>
          <w:p w:rsidR="008E733D" w:rsidRPr="004E0389" w:rsidRDefault="008E733D" w:rsidP="0045541B">
            <w:pPr>
              <w:numPr>
                <w:ilvl w:val="0"/>
                <w:numId w:val="14"/>
              </w:numPr>
              <w:spacing w:before="60" w:after="60"/>
              <w:ind w:left="481" w:right="143" w:hanging="331"/>
              <w:contextualSpacing/>
              <w:rPr>
                <w:rFonts w:asciiTheme="minorHAnsi" w:hAnsiTheme="minorHAnsi" w:cs="Arial"/>
                <w:sz w:val="20"/>
                <w:szCs w:val="20"/>
              </w:rPr>
            </w:pPr>
            <w:r w:rsidRPr="004E0389">
              <w:rPr>
                <w:rFonts w:asciiTheme="minorHAnsi" w:hAnsiTheme="minorHAnsi" w:cs="Arial"/>
                <w:sz w:val="20"/>
                <w:szCs w:val="20"/>
              </w:rPr>
              <w:t>how to discuss what has been learned about how texts work</w:t>
            </w:r>
          </w:p>
          <w:p w:rsidR="008E733D" w:rsidRPr="0045541B" w:rsidRDefault="008E733D" w:rsidP="0045541B">
            <w:pPr>
              <w:numPr>
                <w:ilvl w:val="0"/>
                <w:numId w:val="14"/>
              </w:numPr>
              <w:spacing w:before="60" w:after="60"/>
              <w:ind w:left="481" w:right="143" w:hanging="331"/>
              <w:contextualSpacing/>
              <w:rPr>
                <w:rFonts w:asciiTheme="minorHAnsi" w:hAnsiTheme="minorHAnsi" w:cs="Arial"/>
                <w:sz w:val="20"/>
                <w:szCs w:val="20"/>
              </w:rPr>
            </w:pPr>
            <w:r w:rsidRPr="004E0389">
              <w:rPr>
                <w:rFonts w:asciiTheme="minorHAnsi" w:hAnsiTheme="minorHAnsi" w:cs="Arial"/>
                <w:sz w:val="20"/>
                <w:szCs w:val="20"/>
              </w:rPr>
              <w:t>how texts can b</w:t>
            </w:r>
            <w:r w:rsidR="00033474">
              <w:rPr>
                <w:rFonts w:asciiTheme="minorHAnsi" w:hAnsiTheme="minorHAnsi" w:cs="Arial"/>
                <w:sz w:val="20"/>
                <w:szCs w:val="20"/>
              </w:rPr>
              <w:t>e interpreted in different ways</w:t>
            </w:r>
          </w:p>
        </w:tc>
        <w:tc>
          <w:tcPr>
            <w:tcW w:w="1537" w:type="pct"/>
          </w:tcPr>
          <w:p w:rsidR="008E733D" w:rsidRPr="003D579F" w:rsidRDefault="008E733D" w:rsidP="00A544E4">
            <w:pPr>
              <w:spacing w:before="60" w:after="60"/>
              <w:ind w:left="138" w:right="143" w:firstLine="2"/>
              <w:rPr>
                <w:rFonts w:asciiTheme="minorHAnsi" w:hAnsiTheme="minorHAnsi" w:cs="Arial"/>
                <w:sz w:val="20"/>
                <w:szCs w:val="20"/>
              </w:rPr>
            </w:pPr>
            <w:r w:rsidRPr="003D579F">
              <w:rPr>
                <w:rFonts w:asciiTheme="minorHAnsi" w:hAnsiTheme="minorHAnsi"/>
                <w:sz w:val="20"/>
                <w:szCs w:val="20"/>
              </w:rPr>
              <w:t>Context</w:t>
            </w:r>
            <w:r w:rsidRPr="003D579F">
              <w:rPr>
                <w:rFonts w:asciiTheme="minorHAnsi" w:hAnsiTheme="minorHAnsi" w:cs="Arial"/>
                <w:sz w:val="20"/>
                <w:szCs w:val="20"/>
              </w:rPr>
              <w:t xml:space="preserve">: </w:t>
            </w:r>
            <w:r w:rsidRPr="003D579F">
              <w:rPr>
                <w:rFonts w:asciiTheme="minorHAnsi" w:hAnsiTheme="minorHAnsi"/>
                <w:sz w:val="20"/>
                <w:szCs w:val="20"/>
              </w:rPr>
              <w:t>Literacy for Learning</w:t>
            </w:r>
          </w:p>
          <w:p w:rsidR="008E733D" w:rsidRPr="003D579F" w:rsidRDefault="008E733D" w:rsidP="00A544E4">
            <w:pPr>
              <w:spacing w:before="60" w:after="60"/>
              <w:ind w:left="138" w:right="143" w:firstLine="2"/>
              <w:rPr>
                <w:rFonts w:asciiTheme="minorHAnsi" w:hAnsiTheme="minorHAnsi"/>
                <w:sz w:val="20"/>
                <w:szCs w:val="20"/>
              </w:rPr>
            </w:pPr>
            <w:r w:rsidRPr="003D579F">
              <w:rPr>
                <w:rFonts w:asciiTheme="minorHAnsi" w:hAnsiTheme="minorHAnsi" w:cs="Arial"/>
                <w:sz w:val="20"/>
                <w:szCs w:val="20"/>
              </w:rPr>
              <w:t xml:space="preserve">Module: </w:t>
            </w:r>
            <w:r w:rsidRPr="003D579F">
              <w:rPr>
                <w:rFonts w:asciiTheme="minorHAnsi" w:hAnsiTheme="minorHAnsi"/>
                <w:sz w:val="20"/>
                <w:szCs w:val="20"/>
              </w:rPr>
              <w:t xml:space="preserve">Researching and analysing a television program </w:t>
            </w:r>
          </w:p>
          <w:p w:rsidR="008E733D" w:rsidRPr="005C300F" w:rsidRDefault="008E733D" w:rsidP="005C300F">
            <w:pPr>
              <w:spacing w:before="60" w:after="60"/>
              <w:ind w:left="138" w:right="143" w:firstLine="2"/>
              <w:rPr>
                <w:rFonts w:asciiTheme="minorHAnsi" w:hAnsiTheme="minorHAnsi" w:cs="Arial"/>
                <w:b/>
                <w:sz w:val="20"/>
                <w:szCs w:val="20"/>
              </w:rPr>
            </w:pPr>
            <w:r w:rsidRPr="003D579F">
              <w:rPr>
                <w:rFonts w:asciiTheme="minorHAnsi" w:hAnsiTheme="minorHAnsi" w:cs="Arial"/>
                <w:b/>
                <w:sz w:val="20"/>
                <w:szCs w:val="20"/>
              </w:rPr>
              <w:t xml:space="preserve">Assessment </w:t>
            </w:r>
            <w:r w:rsidR="002F5631">
              <w:rPr>
                <w:rFonts w:asciiTheme="minorHAnsi" w:hAnsiTheme="minorHAnsi" w:cs="Arial"/>
                <w:b/>
                <w:sz w:val="20"/>
                <w:szCs w:val="20"/>
              </w:rPr>
              <w:t>Task</w:t>
            </w:r>
            <w:r w:rsidRPr="003D579F">
              <w:rPr>
                <w:rFonts w:asciiTheme="minorHAnsi" w:hAnsiTheme="minorHAnsi" w:cs="Arial"/>
                <w:b/>
                <w:sz w:val="20"/>
                <w:szCs w:val="20"/>
              </w:rPr>
              <w:t xml:space="preserve"> 3: </w:t>
            </w:r>
            <w:r w:rsidRPr="00033474">
              <w:rPr>
                <w:rFonts w:asciiTheme="minorHAnsi" w:hAnsiTheme="minorHAnsi" w:cs="Arial"/>
                <w:sz w:val="20"/>
                <w:szCs w:val="20"/>
              </w:rPr>
              <w:t>Combine your research findings into either a review for a newspaper or a report for the program selection manager at a television station.</w:t>
            </w:r>
            <w:r w:rsidR="005C300F">
              <w:rPr>
                <w:rFonts w:asciiTheme="minorHAnsi" w:hAnsiTheme="minorHAnsi" w:cs="Arial"/>
                <w:b/>
                <w:sz w:val="20"/>
                <w:szCs w:val="20"/>
              </w:rPr>
              <w:t xml:space="preserve"> Week 5 </w:t>
            </w:r>
          </w:p>
        </w:tc>
      </w:tr>
      <w:tr w:rsidR="00F01CCF" w:rsidRPr="004E0389" w:rsidTr="00CD1C43">
        <w:trPr>
          <w:trHeight w:val="576"/>
        </w:trPr>
        <w:tc>
          <w:tcPr>
            <w:tcW w:w="625" w:type="pct"/>
            <w:vMerge/>
          </w:tcPr>
          <w:p w:rsidR="008E733D" w:rsidRPr="004E0389" w:rsidRDefault="008E733D" w:rsidP="00F01CCF">
            <w:pPr>
              <w:pStyle w:val="Title"/>
              <w:rPr>
                <w:rFonts w:asciiTheme="minorHAnsi" w:hAnsiTheme="minorHAnsi" w:cs="Arial"/>
                <w:b w:val="0"/>
                <w:bCs w:val="0"/>
                <w:sz w:val="20"/>
                <w:szCs w:val="20"/>
              </w:rPr>
            </w:pPr>
          </w:p>
        </w:tc>
        <w:tc>
          <w:tcPr>
            <w:tcW w:w="577" w:type="pct"/>
            <w:vAlign w:val="center"/>
          </w:tcPr>
          <w:p w:rsidR="008E733D" w:rsidRPr="004E0389" w:rsidRDefault="00210445" w:rsidP="00F01CCF">
            <w:pPr>
              <w:pStyle w:val="Title"/>
              <w:rPr>
                <w:rFonts w:asciiTheme="minorHAnsi" w:hAnsiTheme="minorHAnsi" w:cs="Arial"/>
                <w:b w:val="0"/>
                <w:sz w:val="20"/>
                <w:szCs w:val="20"/>
              </w:rPr>
            </w:pPr>
            <w:r w:rsidRPr="004E0389">
              <w:rPr>
                <w:rFonts w:asciiTheme="minorHAnsi" w:hAnsiTheme="minorHAnsi" w:cs="Arial"/>
                <w:b w:val="0"/>
                <w:sz w:val="20"/>
                <w:szCs w:val="20"/>
              </w:rPr>
              <w:t xml:space="preserve">Writing </w:t>
            </w:r>
            <w:r w:rsidR="00566E8F">
              <w:rPr>
                <w:rFonts w:asciiTheme="minorHAnsi" w:hAnsiTheme="minorHAnsi" w:cs="Arial"/>
                <w:b w:val="0"/>
                <w:sz w:val="20"/>
                <w:szCs w:val="20"/>
              </w:rPr>
              <w:br/>
            </w:r>
            <w:r w:rsidRPr="004E0389">
              <w:rPr>
                <w:rFonts w:asciiTheme="minorHAnsi" w:hAnsiTheme="minorHAnsi" w:cs="Arial"/>
                <w:b w:val="0"/>
                <w:sz w:val="20"/>
                <w:szCs w:val="20"/>
              </w:rPr>
              <w:t>(5</w:t>
            </w:r>
            <w:r w:rsidR="008E733D" w:rsidRPr="004E0389">
              <w:rPr>
                <w:rFonts w:asciiTheme="minorHAnsi" w:hAnsiTheme="minorHAnsi" w:cs="Arial"/>
                <w:b w:val="0"/>
                <w:sz w:val="20"/>
                <w:szCs w:val="20"/>
              </w:rPr>
              <w:t>%)</w:t>
            </w:r>
          </w:p>
        </w:tc>
        <w:tc>
          <w:tcPr>
            <w:tcW w:w="558" w:type="pct"/>
            <w:vAlign w:val="center"/>
          </w:tcPr>
          <w:p w:rsidR="008E733D" w:rsidRPr="004E0389" w:rsidRDefault="00F01CCF" w:rsidP="00F01CCF">
            <w:pPr>
              <w:pStyle w:val="Title"/>
              <w:ind w:left="142"/>
              <w:jc w:val="left"/>
              <w:rPr>
                <w:rFonts w:asciiTheme="minorHAnsi" w:hAnsiTheme="minorHAnsi" w:cs="Arial"/>
                <w:b w:val="0"/>
                <w:bCs w:val="0"/>
                <w:sz w:val="20"/>
                <w:szCs w:val="20"/>
                <w:lang w:val="en-AU"/>
              </w:rPr>
            </w:pPr>
            <w:r>
              <w:rPr>
                <w:rFonts w:asciiTheme="minorHAnsi" w:hAnsiTheme="minorHAnsi" w:cs="Arial"/>
                <w:b w:val="0"/>
                <w:bCs w:val="0"/>
                <w:sz w:val="20"/>
                <w:szCs w:val="20"/>
                <w:lang w:val="en-AU"/>
              </w:rPr>
              <w:t>Semester</w:t>
            </w:r>
            <w:r w:rsidR="008E733D" w:rsidRPr="004E0389">
              <w:rPr>
                <w:rFonts w:asciiTheme="minorHAnsi" w:hAnsiTheme="minorHAnsi" w:cs="Arial"/>
                <w:b w:val="0"/>
                <w:bCs w:val="0"/>
                <w:sz w:val="20"/>
                <w:szCs w:val="20"/>
                <w:lang w:val="en-AU"/>
              </w:rPr>
              <w:t xml:space="preserve"> 1 </w:t>
            </w:r>
          </w:p>
          <w:p w:rsidR="008E733D" w:rsidRPr="004E0389" w:rsidRDefault="008E733D" w:rsidP="00F01CCF">
            <w:pPr>
              <w:pStyle w:val="Title"/>
              <w:ind w:left="142"/>
              <w:jc w:val="left"/>
              <w:rPr>
                <w:rFonts w:asciiTheme="minorHAnsi" w:hAnsiTheme="minorHAnsi" w:cs="Arial"/>
                <w:b w:val="0"/>
                <w:bCs w:val="0"/>
                <w:sz w:val="20"/>
                <w:szCs w:val="20"/>
                <w:lang w:val="en-AU"/>
              </w:rPr>
            </w:pPr>
            <w:r w:rsidRPr="004E0389">
              <w:rPr>
                <w:rFonts w:asciiTheme="minorHAnsi" w:hAnsiTheme="minorHAnsi" w:cs="Arial"/>
                <w:b w:val="0"/>
                <w:bCs w:val="0"/>
                <w:sz w:val="20"/>
                <w:szCs w:val="20"/>
                <w:lang w:val="en-AU"/>
              </w:rPr>
              <w:t>Week 8</w:t>
            </w:r>
          </w:p>
        </w:tc>
        <w:tc>
          <w:tcPr>
            <w:tcW w:w="1703" w:type="pct"/>
          </w:tcPr>
          <w:p w:rsidR="008E733D" w:rsidRPr="004E0389" w:rsidRDefault="008E733D" w:rsidP="0045541B">
            <w:pPr>
              <w:pStyle w:val="ListItem"/>
              <w:numPr>
                <w:ilvl w:val="0"/>
                <w:numId w:val="15"/>
              </w:numPr>
              <w:spacing w:before="0" w:after="0" w:line="240" w:lineRule="auto"/>
              <w:ind w:left="481" w:right="143" w:hanging="331"/>
              <w:rPr>
                <w:rFonts w:asciiTheme="minorHAnsi" w:hAnsiTheme="minorHAnsi"/>
                <w:sz w:val="20"/>
                <w:szCs w:val="20"/>
              </w:rPr>
            </w:pPr>
            <w:r w:rsidRPr="004E0389">
              <w:rPr>
                <w:rFonts w:asciiTheme="minorHAnsi" w:hAnsiTheme="minorHAnsi"/>
                <w:sz w:val="20"/>
                <w:szCs w:val="20"/>
              </w:rPr>
              <w:t>how to reflect on the strengths and weaknesses of texts created</w:t>
            </w:r>
          </w:p>
          <w:p w:rsidR="008E733D" w:rsidRPr="004E0389" w:rsidRDefault="008E733D" w:rsidP="0045541B">
            <w:pPr>
              <w:pStyle w:val="ListItem"/>
              <w:spacing w:before="0" w:after="0" w:line="240" w:lineRule="auto"/>
              <w:ind w:left="481" w:right="143" w:hanging="331"/>
              <w:rPr>
                <w:rFonts w:asciiTheme="minorHAnsi" w:hAnsiTheme="minorHAnsi"/>
                <w:sz w:val="20"/>
                <w:szCs w:val="20"/>
              </w:rPr>
            </w:pPr>
            <w:r w:rsidRPr="004E0389">
              <w:rPr>
                <w:rFonts w:asciiTheme="minorHAnsi" w:hAnsiTheme="minorHAnsi"/>
                <w:sz w:val="20"/>
                <w:szCs w:val="20"/>
              </w:rPr>
              <w:t>•</w:t>
            </w:r>
            <w:r w:rsidRPr="004E0389">
              <w:rPr>
                <w:rFonts w:asciiTheme="minorHAnsi" w:hAnsiTheme="minorHAnsi"/>
                <w:sz w:val="20"/>
                <w:szCs w:val="20"/>
              </w:rPr>
              <w:tab/>
              <w:t xml:space="preserve">how texts can be interpreted in different </w:t>
            </w:r>
            <w:r w:rsidR="00D73F07">
              <w:rPr>
                <w:rFonts w:asciiTheme="minorHAnsi" w:hAnsiTheme="minorHAnsi"/>
                <w:sz w:val="20"/>
                <w:szCs w:val="20"/>
              </w:rPr>
              <w:t>ways</w:t>
            </w:r>
          </w:p>
        </w:tc>
        <w:tc>
          <w:tcPr>
            <w:tcW w:w="1537" w:type="pct"/>
          </w:tcPr>
          <w:p w:rsidR="008E733D" w:rsidRPr="003D579F" w:rsidRDefault="008E733D" w:rsidP="00A544E4">
            <w:pPr>
              <w:spacing w:before="60" w:after="60"/>
              <w:ind w:left="138" w:right="143" w:firstLine="2"/>
              <w:rPr>
                <w:rFonts w:asciiTheme="minorHAnsi" w:hAnsiTheme="minorHAnsi" w:cs="Arial"/>
                <w:sz w:val="20"/>
                <w:szCs w:val="20"/>
              </w:rPr>
            </w:pPr>
            <w:r w:rsidRPr="003D579F">
              <w:rPr>
                <w:rFonts w:asciiTheme="minorHAnsi" w:hAnsiTheme="minorHAnsi"/>
                <w:sz w:val="20"/>
                <w:szCs w:val="20"/>
              </w:rPr>
              <w:t>Context</w:t>
            </w:r>
            <w:r w:rsidRPr="003D579F">
              <w:rPr>
                <w:rFonts w:asciiTheme="minorHAnsi" w:hAnsiTheme="minorHAnsi" w:cs="Arial"/>
                <w:sz w:val="20"/>
                <w:szCs w:val="20"/>
              </w:rPr>
              <w:t xml:space="preserve">: </w:t>
            </w:r>
            <w:r w:rsidRPr="003D579F">
              <w:rPr>
                <w:rFonts w:asciiTheme="minorHAnsi" w:hAnsiTheme="minorHAnsi"/>
                <w:sz w:val="20"/>
                <w:szCs w:val="20"/>
              </w:rPr>
              <w:t>Literacy for Learning</w:t>
            </w:r>
          </w:p>
          <w:p w:rsidR="008E733D" w:rsidRPr="003D579F" w:rsidRDefault="008E733D" w:rsidP="00A544E4">
            <w:pPr>
              <w:spacing w:before="60" w:after="60"/>
              <w:ind w:left="138" w:right="143" w:firstLine="2"/>
              <w:rPr>
                <w:rFonts w:asciiTheme="minorHAnsi" w:hAnsiTheme="minorHAnsi"/>
                <w:sz w:val="20"/>
                <w:szCs w:val="20"/>
              </w:rPr>
            </w:pPr>
            <w:r w:rsidRPr="003D579F">
              <w:rPr>
                <w:rFonts w:asciiTheme="minorHAnsi" w:hAnsiTheme="minorHAnsi" w:cs="Arial"/>
                <w:sz w:val="20"/>
                <w:szCs w:val="20"/>
              </w:rPr>
              <w:t xml:space="preserve">Module: </w:t>
            </w:r>
            <w:r w:rsidRPr="003D579F">
              <w:rPr>
                <w:rFonts w:asciiTheme="minorHAnsi" w:hAnsiTheme="minorHAnsi"/>
                <w:sz w:val="20"/>
                <w:szCs w:val="20"/>
              </w:rPr>
              <w:t xml:space="preserve">Researching and analysing a television program </w:t>
            </w:r>
          </w:p>
          <w:p w:rsidR="008E733D" w:rsidRPr="003D579F" w:rsidRDefault="008E733D" w:rsidP="00A544E4">
            <w:pPr>
              <w:spacing w:before="60" w:after="60"/>
              <w:ind w:left="138" w:right="143" w:firstLine="2"/>
              <w:rPr>
                <w:rFonts w:asciiTheme="minorHAnsi" w:hAnsiTheme="minorHAnsi" w:cs="Arial"/>
                <w:b/>
                <w:sz w:val="20"/>
                <w:szCs w:val="20"/>
              </w:rPr>
            </w:pPr>
            <w:r w:rsidRPr="003D579F">
              <w:rPr>
                <w:rFonts w:asciiTheme="minorHAnsi" w:hAnsiTheme="minorHAnsi" w:cs="Arial"/>
                <w:b/>
                <w:sz w:val="20"/>
                <w:szCs w:val="20"/>
              </w:rPr>
              <w:t xml:space="preserve">Assessment </w:t>
            </w:r>
            <w:r w:rsidR="002F5631">
              <w:rPr>
                <w:rFonts w:asciiTheme="minorHAnsi" w:hAnsiTheme="minorHAnsi" w:cs="Arial"/>
                <w:b/>
                <w:sz w:val="20"/>
                <w:szCs w:val="20"/>
              </w:rPr>
              <w:t>Task</w:t>
            </w:r>
            <w:r w:rsidRPr="003D579F">
              <w:rPr>
                <w:rFonts w:asciiTheme="minorHAnsi" w:hAnsiTheme="minorHAnsi" w:cs="Arial"/>
                <w:b/>
                <w:sz w:val="20"/>
                <w:szCs w:val="20"/>
              </w:rPr>
              <w:t xml:space="preserve"> 4</w:t>
            </w:r>
            <w:r w:rsidR="000A4090" w:rsidRPr="003D579F">
              <w:rPr>
                <w:rFonts w:asciiTheme="minorHAnsi" w:hAnsiTheme="minorHAnsi" w:cs="Arial"/>
                <w:b/>
                <w:sz w:val="20"/>
                <w:szCs w:val="20"/>
              </w:rPr>
              <w:t>:</w:t>
            </w:r>
            <w:r w:rsidRPr="003D579F">
              <w:rPr>
                <w:rFonts w:asciiTheme="minorHAnsi" w:hAnsiTheme="minorHAnsi" w:cs="Arial"/>
                <w:b/>
                <w:sz w:val="20"/>
                <w:szCs w:val="20"/>
              </w:rPr>
              <w:t xml:space="preserve"> </w:t>
            </w:r>
            <w:r w:rsidRPr="00033474">
              <w:rPr>
                <w:rFonts w:asciiTheme="minorHAnsi" w:hAnsiTheme="minorHAnsi" w:cs="Arial"/>
                <w:sz w:val="20"/>
                <w:szCs w:val="20"/>
              </w:rPr>
              <w:t>Your journal entry.</w:t>
            </w:r>
            <w:r w:rsidRPr="003D579F">
              <w:rPr>
                <w:rFonts w:asciiTheme="minorHAnsi" w:hAnsiTheme="minorHAnsi" w:cs="Arial"/>
                <w:b/>
                <w:sz w:val="20"/>
                <w:szCs w:val="20"/>
              </w:rPr>
              <w:t xml:space="preserve"> Week 8</w:t>
            </w:r>
          </w:p>
        </w:tc>
      </w:tr>
      <w:tr w:rsidR="00F01CCF" w:rsidRPr="004E0389" w:rsidTr="00A43A01">
        <w:tc>
          <w:tcPr>
            <w:tcW w:w="625" w:type="pct"/>
            <w:vMerge/>
          </w:tcPr>
          <w:p w:rsidR="008E733D" w:rsidRPr="004E0389" w:rsidRDefault="008E733D" w:rsidP="00F01CCF">
            <w:pPr>
              <w:pStyle w:val="Title"/>
              <w:rPr>
                <w:rFonts w:asciiTheme="minorHAnsi" w:hAnsiTheme="minorHAnsi" w:cs="Arial"/>
                <w:b w:val="0"/>
                <w:bCs w:val="0"/>
                <w:sz w:val="20"/>
                <w:szCs w:val="20"/>
              </w:rPr>
            </w:pPr>
          </w:p>
        </w:tc>
        <w:tc>
          <w:tcPr>
            <w:tcW w:w="577" w:type="pct"/>
            <w:vAlign w:val="center"/>
          </w:tcPr>
          <w:p w:rsidR="008E733D" w:rsidRPr="004E0389" w:rsidRDefault="008E733D" w:rsidP="00F01CCF">
            <w:pPr>
              <w:pStyle w:val="Title"/>
              <w:rPr>
                <w:rFonts w:asciiTheme="minorHAnsi" w:hAnsiTheme="minorHAnsi" w:cs="Arial"/>
                <w:b w:val="0"/>
                <w:sz w:val="20"/>
                <w:szCs w:val="20"/>
              </w:rPr>
            </w:pPr>
            <w:r w:rsidRPr="004E0389">
              <w:rPr>
                <w:rFonts w:asciiTheme="minorHAnsi" w:hAnsiTheme="minorHAnsi" w:cs="Arial"/>
                <w:b w:val="0"/>
                <w:sz w:val="20"/>
                <w:szCs w:val="20"/>
              </w:rPr>
              <w:t xml:space="preserve">Writing </w:t>
            </w:r>
            <w:r w:rsidR="00566E8F">
              <w:rPr>
                <w:rFonts w:asciiTheme="minorHAnsi" w:hAnsiTheme="minorHAnsi" w:cs="Arial"/>
                <w:b w:val="0"/>
                <w:sz w:val="20"/>
                <w:szCs w:val="20"/>
              </w:rPr>
              <w:br/>
            </w:r>
            <w:r w:rsidRPr="004E0389">
              <w:rPr>
                <w:rFonts w:asciiTheme="minorHAnsi" w:hAnsiTheme="minorHAnsi" w:cs="Arial"/>
                <w:b w:val="0"/>
                <w:sz w:val="20"/>
                <w:szCs w:val="20"/>
              </w:rPr>
              <w:t>(</w:t>
            </w:r>
            <w:r w:rsidR="00210445" w:rsidRPr="004E0389">
              <w:rPr>
                <w:rFonts w:asciiTheme="minorHAnsi" w:hAnsiTheme="minorHAnsi" w:cs="Arial"/>
                <w:b w:val="0"/>
                <w:sz w:val="20"/>
                <w:szCs w:val="20"/>
              </w:rPr>
              <w:t>2.</w:t>
            </w:r>
            <w:r w:rsidRPr="004E0389">
              <w:rPr>
                <w:rFonts w:asciiTheme="minorHAnsi" w:hAnsiTheme="minorHAnsi" w:cs="Arial"/>
                <w:b w:val="0"/>
                <w:sz w:val="20"/>
                <w:szCs w:val="20"/>
              </w:rPr>
              <w:t>5%)</w:t>
            </w:r>
          </w:p>
        </w:tc>
        <w:tc>
          <w:tcPr>
            <w:tcW w:w="558" w:type="pct"/>
            <w:vAlign w:val="center"/>
          </w:tcPr>
          <w:p w:rsidR="008E733D" w:rsidRPr="004E0389" w:rsidRDefault="00F01CCF" w:rsidP="00F01CCF">
            <w:pPr>
              <w:pStyle w:val="Title"/>
              <w:ind w:left="142"/>
              <w:jc w:val="left"/>
              <w:rPr>
                <w:rFonts w:asciiTheme="minorHAnsi" w:hAnsiTheme="minorHAnsi" w:cs="Arial"/>
                <w:b w:val="0"/>
                <w:bCs w:val="0"/>
                <w:sz w:val="20"/>
                <w:szCs w:val="20"/>
                <w:lang w:val="en-AU"/>
              </w:rPr>
            </w:pPr>
            <w:r>
              <w:rPr>
                <w:rFonts w:asciiTheme="minorHAnsi" w:hAnsiTheme="minorHAnsi" w:cs="Arial"/>
                <w:b w:val="0"/>
                <w:bCs w:val="0"/>
                <w:sz w:val="20"/>
                <w:szCs w:val="20"/>
                <w:lang w:val="en-AU"/>
              </w:rPr>
              <w:t>Semester</w:t>
            </w:r>
            <w:r w:rsidR="008E733D" w:rsidRPr="004E0389">
              <w:rPr>
                <w:rFonts w:asciiTheme="minorHAnsi" w:hAnsiTheme="minorHAnsi" w:cs="Arial"/>
                <w:b w:val="0"/>
                <w:bCs w:val="0"/>
                <w:sz w:val="20"/>
                <w:szCs w:val="20"/>
                <w:lang w:val="en-AU"/>
              </w:rPr>
              <w:t xml:space="preserve">1 </w:t>
            </w:r>
          </w:p>
          <w:p w:rsidR="008E733D" w:rsidRPr="004E0389" w:rsidRDefault="008E733D" w:rsidP="00F01CCF">
            <w:pPr>
              <w:pStyle w:val="Title"/>
              <w:ind w:left="142"/>
              <w:jc w:val="left"/>
              <w:rPr>
                <w:rFonts w:asciiTheme="minorHAnsi" w:hAnsiTheme="minorHAnsi" w:cs="Arial"/>
                <w:b w:val="0"/>
                <w:bCs w:val="0"/>
                <w:sz w:val="20"/>
                <w:szCs w:val="20"/>
                <w:lang w:val="en-AU"/>
              </w:rPr>
            </w:pPr>
            <w:r w:rsidRPr="004E0389">
              <w:rPr>
                <w:rFonts w:asciiTheme="minorHAnsi" w:hAnsiTheme="minorHAnsi" w:cs="Arial"/>
                <w:b w:val="0"/>
                <w:bCs w:val="0"/>
                <w:sz w:val="20"/>
                <w:szCs w:val="20"/>
                <w:lang w:val="en-AU"/>
              </w:rPr>
              <w:t>Week 10</w:t>
            </w:r>
          </w:p>
        </w:tc>
        <w:tc>
          <w:tcPr>
            <w:tcW w:w="1703" w:type="pct"/>
          </w:tcPr>
          <w:p w:rsidR="008E733D" w:rsidRPr="004E0389" w:rsidRDefault="008E733D" w:rsidP="0045541B">
            <w:pPr>
              <w:numPr>
                <w:ilvl w:val="0"/>
                <w:numId w:val="15"/>
              </w:numPr>
              <w:spacing w:before="60" w:after="60"/>
              <w:ind w:left="481" w:right="143" w:hanging="331"/>
              <w:contextualSpacing/>
              <w:rPr>
                <w:rFonts w:asciiTheme="minorHAnsi" w:hAnsiTheme="minorHAnsi" w:cs="Arial"/>
                <w:sz w:val="20"/>
                <w:szCs w:val="20"/>
              </w:rPr>
            </w:pPr>
            <w:r w:rsidRPr="004E0389">
              <w:rPr>
                <w:rFonts w:asciiTheme="minorHAnsi" w:hAnsiTheme="minorHAnsi" w:cs="Arial"/>
                <w:sz w:val="20"/>
                <w:szCs w:val="20"/>
              </w:rPr>
              <w:t>how to use language</w:t>
            </w:r>
            <w:r w:rsidR="001E2A61">
              <w:rPr>
                <w:rFonts w:asciiTheme="minorHAnsi" w:hAnsiTheme="minorHAnsi" w:cs="Arial"/>
                <w:sz w:val="20"/>
                <w:szCs w:val="20"/>
              </w:rPr>
              <w:t>, including</w:t>
            </w:r>
            <w:r w:rsidRPr="004E0389">
              <w:rPr>
                <w:rFonts w:asciiTheme="minorHAnsi" w:hAnsiTheme="minorHAnsi" w:cs="Arial"/>
                <w:sz w:val="20"/>
                <w:szCs w:val="20"/>
              </w:rPr>
              <w:t xml:space="preserve"> appropriate spelling, punctuation and grammar</w:t>
            </w:r>
          </w:p>
          <w:p w:rsidR="008E733D" w:rsidRPr="004E0389" w:rsidRDefault="008E733D" w:rsidP="0045541B">
            <w:pPr>
              <w:numPr>
                <w:ilvl w:val="0"/>
                <w:numId w:val="15"/>
              </w:numPr>
              <w:spacing w:before="60" w:after="60"/>
              <w:ind w:left="481" w:right="143" w:hanging="331"/>
              <w:contextualSpacing/>
              <w:rPr>
                <w:rFonts w:asciiTheme="minorHAnsi" w:hAnsiTheme="minorHAnsi" w:cs="Arial"/>
                <w:sz w:val="20"/>
                <w:szCs w:val="20"/>
              </w:rPr>
            </w:pPr>
            <w:r w:rsidRPr="004E0389">
              <w:rPr>
                <w:rFonts w:asciiTheme="minorHAnsi" w:hAnsiTheme="minorHAnsi" w:cs="Arial"/>
                <w:sz w:val="20"/>
                <w:szCs w:val="20"/>
              </w:rPr>
              <w:t>how to shape language for particular purposes</w:t>
            </w:r>
          </w:p>
        </w:tc>
        <w:tc>
          <w:tcPr>
            <w:tcW w:w="1537" w:type="pct"/>
          </w:tcPr>
          <w:p w:rsidR="008E733D" w:rsidRPr="003D579F" w:rsidRDefault="008E733D" w:rsidP="00A544E4">
            <w:pPr>
              <w:spacing w:before="60" w:after="60"/>
              <w:ind w:left="138" w:right="143" w:firstLine="2"/>
              <w:rPr>
                <w:rFonts w:asciiTheme="minorHAnsi" w:hAnsiTheme="minorHAnsi" w:cs="Arial"/>
                <w:sz w:val="20"/>
                <w:szCs w:val="20"/>
              </w:rPr>
            </w:pPr>
            <w:r w:rsidRPr="003D579F">
              <w:rPr>
                <w:rFonts w:asciiTheme="minorHAnsi" w:hAnsiTheme="minorHAnsi"/>
                <w:sz w:val="20"/>
                <w:szCs w:val="20"/>
              </w:rPr>
              <w:t>Context</w:t>
            </w:r>
            <w:r w:rsidRPr="003D579F">
              <w:rPr>
                <w:rFonts w:asciiTheme="minorHAnsi" w:hAnsiTheme="minorHAnsi" w:cs="Arial"/>
                <w:sz w:val="20"/>
                <w:szCs w:val="20"/>
              </w:rPr>
              <w:t>:</w:t>
            </w:r>
            <w:r w:rsidRPr="003D579F">
              <w:rPr>
                <w:rFonts w:asciiTheme="minorHAnsi" w:hAnsiTheme="minorHAnsi"/>
                <w:b/>
                <w:sz w:val="20"/>
                <w:szCs w:val="20"/>
              </w:rPr>
              <w:t xml:space="preserve"> </w:t>
            </w:r>
            <w:r w:rsidRPr="003D579F">
              <w:rPr>
                <w:rFonts w:asciiTheme="minorHAnsi" w:hAnsiTheme="minorHAnsi"/>
                <w:sz w:val="20"/>
                <w:szCs w:val="20"/>
              </w:rPr>
              <w:t>Literacy for Learning</w:t>
            </w:r>
          </w:p>
          <w:p w:rsidR="008E733D" w:rsidRPr="003D579F" w:rsidRDefault="008E733D" w:rsidP="00A544E4">
            <w:pPr>
              <w:spacing w:before="60" w:after="60"/>
              <w:ind w:left="138" w:right="143" w:firstLine="2"/>
              <w:rPr>
                <w:rFonts w:asciiTheme="minorHAnsi" w:hAnsiTheme="minorHAnsi" w:cs="Arial"/>
                <w:sz w:val="20"/>
                <w:szCs w:val="20"/>
              </w:rPr>
            </w:pPr>
            <w:r w:rsidRPr="003D579F">
              <w:rPr>
                <w:rFonts w:asciiTheme="minorHAnsi" w:hAnsiTheme="minorHAnsi" w:cs="Arial"/>
                <w:sz w:val="20"/>
                <w:szCs w:val="20"/>
              </w:rPr>
              <w:t>Module: The Wonderful World of the Sentence</w:t>
            </w:r>
          </w:p>
          <w:p w:rsidR="008E733D" w:rsidRPr="003D579F" w:rsidRDefault="008E733D" w:rsidP="00A43A01">
            <w:pPr>
              <w:spacing w:before="60" w:after="60"/>
              <w:ind w:left="138" w:right="143" w:firstLine="2"/>
              <w:rPr>
                <w:rFonts w:asciiTheme="minorHAnsi" w:hAnsiTheme="minorHAnsi" w:cs="Arial"/>
                <w:b/>
                <w:sz w:val="20"/>
                <w:szCs w:val="20"/>
              </w:rPr>
            </w:pPr>
            <w:r w:rsidRPr="003D579F">
              <w:rPr>
                <w:rFonts w:asciiTheme="minorHAnsi" w:hAnsiTheme="minorHAnsi" w:cs="Arial"/>
                <w:b/>
                <w:sz w:val="20"/>
                <w:szCs w:val="20"/>
              </w:rPr>
              <w:t xml:space="preserve">Assessment </w:t>
            </w:r>
            <w:r w:rsidR="002F5631">
              <w:rPr>
                <w:rFonts w:asciiTheme="minorHAnsi" w:hAnsiTheme="minorHAnsi" w:cs="Arial"/>
                <w:b/>
                <w:sz w:val="20"/>
                <w:szCs w:val="20"/>
              </w:rPr>
              <w:t>Task</w:t>
            </w:r>
            <w:r w:rsidRPr="003D579F">
              <w:rPr>
                <w:rFonts w:asciiTheme="minorHAnsi" w:hAnsiTheme="minorHAnsi" w:cs="Arial"/>
                <w:b/>
                <w:sz w:val="20"/>
                <w:szCs w:val="20"/>
              </w:rPr>
              <w:t xml:space="preserve"> 5</w:t>
            </w:r>
            <w:r w:rsidR="000A4090" w:rsidRPr="003D579F">
              <w:rPr>
                <w:rFonts w:asciiTheme="minorHAnsi" w:hAnsiTheme="minorHAnsi" w:cs="Arial"/>
                <w:b/>
                <w:sz w:val="20"/>
                <w:szCs w:val="20"/>
              </w:rPr>
              <w:t>:</w:t>
            </w:r>
            <w:r w:rsidRPr="003D579F">
              <w:rPr>
                <w:rFonts w:asciiTheme="minorHAnsi" w:hAnsiTheme="minorHAnsi" w:cs="Arial"/>
                <w:sz w:val="20"/>
                <w:szCs w:val="20"/>
              </w:rPr>
              <w:t xml:space="preserve"> Write a simple sentence like th</w:t>
            </w:r>
            <w:r w:rsidR="00DD657C" w:rsidRPr="003D579F">
              <w:rPr>
                <w:rFonts w:asciiTheme="minorHAnsi" w:hAnsiTheme="minorHAnsi" w:cs="Arial"/>
                <w:sz w:val="20"/>
                <w:szCs w:val="20"/>
              </w:rPr>
              <w:t>e one studied, ‘James Cook died’,</w:t>
            </w:r>
            <w:r w:rsidRPr="003D579F">
              <w:rPr>
                <w:rFonts w:asciiTheme="minorHAnsi" w:hAnsiTheme="minorHAnsi" w:cs="Arial"/>
                <w:sz w:val="20"/>
                <w:szCs w:val="20"/>
              </w:rPr>
              <w:t xml:space="preserve"> and as we learned to do with that sentence, make five insertions without destroying the grammatical sense. </w:t>
            </w:r>
            <w:r w:rsidRPr="003D579F">
              <w:rPr>
                <w:rFonts w:asciiTheme="minorHAnsi" w:hAnsiTheme="minorHAnsi" w:cs="Arial"/>
                <w:b/>
                <w:sz w:val="20"/>
                <w:szCs w:val="20"/>
              </w:rPr>
              <w:t>Week 10</w:t>
            </w:r>
          </w:p>
        </w:tc>
      </w:tr>
      <w:tr w:rsidR="00F01CCF" w:rsidRPr="004E0389" w:rsidTr="00CD1C43">
        <w:trPr>
          <w:cantSplit/>
          <w:trHeight w:val="576"/>
        </w:trPr>
        <w:tc>
          <w:tcPr>
            <w:tcW w:w="625" w:type="pct"/>
            <w:vMerge/>
          </w:tcPr>
          <w:p w:rsidR="008E733D" w:rsidRPr="004E0389" w:rsidRDefault="008E733D" w:rsidP="00F01CCF">
            <w:pPr>
              <w:pStyle w:val="Title"/>
              <w:rPr>
                <w:rFonts w:asciiTheme="minorHAnsi" w:hAnsiTheme="minorHAnsi" w:cs="Arial"/>
                <w:b w:val="0"/>
                <w:bCs w:val="0"/>
                <w:sz w:val="20"/>
                <w:szCs w:val="20"/>
              </w:rPr>
            </w:pPr>
          </w:p>
        </w:tc>
        <w:tc>
          <w:tcPr>
            <w:tcW w:w="577" w:type="pct"/>
            <w:shd w:val="clear" w:color="auto" w:fill="auto"/>
            <w:vAlign w:val="center"/>
          </w:tcPr>
          <w:p w:rsidR="008E733D" w:rsidRPr="004E0389" w:rsidRDefault="008E733D" w:rsidP="00F01CCF">
            <w:pPr>
              <w:pStyle w:val="Title"/>
              <w:rPr>
                <w:rFonts w:asciiTheme="minorHAnsi" w:hAnsiTheme="minorHAnsi" w:cs="Arial"/>
                <w:b w:val="0"/>
                <w:bCs w:val="0"/>
                <w:sz w:val="20"/>
                <w:szCs w:val="20"/>
              </w:rPr>
            </w:pPr>
            <w:r w:rsidRPr="004E0389">
              <w:rPr>
                <w:rFonts w:asciiTheme="minorHAnsi" w:hAnsiTheme="minorHAnsi" w:cs="Arial"/>
                <w:b w:val="0"/>
                <w:bCs w:val="0"/>
                <w:sz w:val="20"/>
                <w:szCs w:val="20"/>
              </w:rPr>
              <w:t>Writing</w:t>
            </w:r>
            <w:r w:rsidR="004E0389" w:rsidRPr="004E0389">
              <w:rPr>
                <w:rFonts w:asciiTheme="minorHAnsi" w:hAnsiTheme="minorHAnsi" w:cs="Arial"/>
                <w:b w:val="0"/>
                <w:bCs w:val="0"/>
                <w:sz w:val="20"/>
                <w:szCs w:val="20"/>
              </w:rPr>
              <w:t>*</w:t>
            </w:r>
            <w:r w:rsidRPr="004E0389">
              <w:rPr>
                <w:rFonts w:asciiTheme="minorHAnsi" w:hAnsiTheme="minorHAnsi" w:cs="Arial"/>
                <w:b w:val="0"/>
                <w:bCs w:val="0"/>
                <w:sz w:val="20"/>
                <w:szCs w:val="20"/>
              </w:rPr>
              <w:t xml:space="preserve"> </w:t>
            </w:r>
            <w:r w:rsidR="00566E8F">
              <w:rPr>
                <w:rFonts w:asciiTheme="minorHAnsi" w:hAnsiTheme="minorHAnsi" w:cs="Arial"/>
                <w:b w:val="0"/>
                <w:bCs w:val="0"/>
                <w:sz w:val="20"/>
                <w:szCs w:val="20"/>
              </w:rPr>
              <w:br/>
            </w:r>
            <w:r w:rsidRPr="004E0389">
              <w:rPr>
                <w:rFonts w:asciiTheme="minorHAnsi" w:hAnsiTheme="minorHAnsi" w:cs="Arial"/>
                <w:b w:val="0"/>
                <w:bCs w:val="0"/>
                <w:sz w:val="20"/>
                <w:szCs w:val="20"/>
              </w:rPr>
              <w:t>(</w:t>
            </w:r>
            <w:r w:rsidR="00210445" w:rsidRPr="004E0389">
              <w:rPr>
                <w:rFonts w:asciiTheme="minorHAnsi" w:hAnsiTheme="minorHAnsi" w:cs="Arial"/>
                <w:b w:val="0"/>
                <w:bCs w:val="0"/>
                <w:sz w:val="20"/>
                <w:szCs w:val="20"/>
              </w:rPr>
              <w:t>2.</w:t>
            </w:r>
            <w:r w:rsidRPr="004E0389">
              <w:rPr>
                <w:rFonts w:asciiTheme="minorHAnsi" w:hAnsiTheme="minorHAnsi" w:cs="Arial"/>
                <w:b w:val="0"/>
                <w:bCs w:val="0"/>
                <w:sz w:val="20"/>
                <w:szCs w:val="20"/>
              </w:rPr>
              <w:t>5%)</w:t>
            </w:r>
          </w:p>
        </w:tc>
        <w:tc>
          <w:tcPr>
            <w:tcW w:w="558" w:type="pct"/>
            <w:vAlign w:val="center"/>
          </w:tcPr>
          <w:p w:rsidR="008E733D" w:rsidRPr="004E0389" w:rsidRDefault="00F01CCF" w:rsidP="00A544E4">
            <w:pPr>
              <w:pStyle w:val="Title"/>
              <w:ind w:left="142" w:right="71"/>
              <w:jc w:val="left"/>
              <w:rPr>
                <w:rFonts w:asciiTheme="minorHAnsi" w:hAnsiTheme="minorHAnsi" w:cs="Arial"/>
                <w:b w:val="0"/>
                <w:sz w:val="20"/>
                <w:szCs w:val="20"/>
              </w:rPr>
            </w:pPr>
            <w:r>
              <w:rPr>
                <w:rFonts w:asciiTheme="minorHAnsi" w:hAnsiTheme="minorHAnsi" w:cs="Arial"/>
                <w:b w:val="0"/>
                <w:sz w:val="20"/>
                <w:szCs w:val="20"/>
              </w:rPr>
              <w:t>Semester</w:t>
            </w:r>
            <w:r w:rsidR="008E733D" w:rsidRPr="004E0389">
              <w:rPr>
                <w:rFonts w:asciiTheme="minorHAnsi" w:hAnsiTheme="minorHAnsi" w:cs="Arial"/>
                <w:b w:val="0"/>
                <w:sz w:val="20"/>
                <w:szCs w:val="20"/>
              </w:rPr>
              <w:t xml:space="preserve"> 1</w:t>
            </w:r>
          </w:p>
          <w:p w:rsidR="008E733D" w:rsidRPr="004E0389" w:rsidRDefault="008E733D" w:rsidP="00A544E4">
            <w:pPr>
              <w:pStyle w:val="Title"/>
              <w:ind w:left="142" w:right="71"/>
              <w:jc w:val="left"/>
              <w:rPr>
                <w:rFonts w:asciiTheme="minorHAnsi" w:hAnsiTheme="minorHAnsi" w:cs="Arial"/>
                <w:b w:val="0"/>
                <w:sz w:val="20"/>
                <w:szCs w:val="20"/>
              </w:rPr>
            </w:pPr>
            <w:r w:rsidRPr="004E0389">
              <w:rPr>
                <w:rFonts w:asciiTheme="minorHAnsi" w:hAnsiTheme="minorHAnsi" w:cs="Arial"/>
                <w:b w:val="0"/>
                <w:sz w:val="20"/>
                <w:szCs w:val="20"/>
              </w:rPr>
              <w:t>Week 15</w:t>
            </w:r>
          </w:p>
        </w:tc>
        <w:tc>
          <w:tcPr>
            <w:tcW w:w="1703" w:type="pct"/>
          </w:tcPr>
          <w:p w:rsidR="008E733D" w:rsidRPr="004E0389" w:rsidRDefault="008E733D" w:rsidP="0045541B">
            <w:pPr>
              <w:numPr>
                <w:ilvl w:val="0"/>
                <w:numId w:val="14"/>
              </w:numPr>
              <w:spacing w:before="60" w:after="60"/>
              <w:ind w:left="481" w:right="143" w:hanging="331"/>
              <w:contextualSpacing/>
              <w:rPr>
                <w:rFonts w:asciiTheme="minorHAnsi" w:hAnsiTheme="minorHAnsi" w:cs="Arial"/>
                <w:sz w:val="20"/>
                <w:szCs w:val="20"/>
              </w:rPr>
            </w:pPr>
            <w:r w:rsidRPr="004E0389">
              <w:rPr>
                <w:rFonts w:asciiTheme="minorHAnsi" w:hAnsiTheme="minorHAnsi" w:cs="Arial"/>
                <w:sz w:val="20"/>
                <w:szCs w:val="20"/>
              </w:rPr>
              <w:t>how texts work</w:t>
            </w:r>
          </w:p>
          <w:p w:rsidR="008E733D" w:rsidRPr="004E0389" w:rsidRDefault="008E733D" w:rsidP="0045541B">
            <w:pPr>
              <w:numPr>
                <w:ilvl w:val="0"/>
                <w:numId w:val="14"/>
              </w:numPr>
              <w:spacing w:before="60" w:after="60"/>
              <w:ind w:left="481" w:right="143" w:hanging="331"/>
              <w:contextualSpacing/>
              <w:rPr>
                <w:rFonts w:asciiTheme="minorHAnsi" w:hAnsiTheme="minorHAnsi" w:cs="Arial"/>
                <w:sz w:val="20"/>
                <w:szCs w:val="20"/>
              </w:rPr>
            </w:pPr>
            <w:r w:rsidRPr="004E0389">
              <w:rPr>
                <w:rFonts w:asciiTheme="minorHAnsi" w:hAnsiTheme="minorHAnsi" w:cs="Arial"/>
                <w:sz w:val="20"/>
                <w:szCs w:val="20"/>
              </w:rPr>
              <w:t>why texts use a particular form</w:t>
            </w:r>
          </w:p>
          <w:p w:rsidR="008E733D" w:rsidRPr="004E0389" w:rsidRDefault="008E733D" w:rsidP="0045541B">
            <w:pPr>
              <w:numPr>
                <w:ilvl w:val="0"/>
                <w:numId w:val="14"/>
              </w:numPr>
              <w:spacing w:before="60" w:after="60"/>
              <w:ind w:left="481" w:right="143" w:hanging="331"/>
              <w:contextualSpacing/>
              <w:rPr>
                <w:rFonts w:asciiTheme="minorHAnsi" w:hAnsiTheme="minorHAnsi" w:cs="Arial"/>
                <w:sz w:val="20"/>
                <w:szCs w:val="20"/>
              </w:rPr>
            </w:pPr>
            <w:r w:rsidRPr="004E0389">
              <w:rPr>
                <w:rFonts w:asciiTheme="minorHAnsi" w:hAnsiTheme="minorHAnsi" w:cs="Arial"/>
                <w:sz w:val="20"/>
                <w:szCs w:val="20"/>
              </w:rPr>
              <w:t>how texts use the conventions of a particular form</w:t>
            </w:r>
          </w:p>
          <w:p w:rsidR="008E733D" w:rsidRPr="004E0389" w:rsidRDefault="008E733D" w:rsidP="0045541B">
            <w:pPr>
              <w:numPr>
                <w:ilvl w:val="0"/>
                <w:numId w:val="14"/>
              </w:numPr>
              <w:spacing w:before="60" w:after="60"/>
              <w:ind w:left="481" w:right="143" w:hanging="331"/>
              <w:contextualSpacing/>
              <w:rPr>
                <w:rFonts w:asciiTheme="minorHAnsi" w:hAnsiTheme="minorHAnsi" w:cs="Arial"/>
                <w:sz w:val="20"/>
                <w:szCs w:val="20"/>
              </w:rPr>
            </w:pPr>
            <w:r w:rsidRPr="004E0389">
              <w:rPr>
                <w:rFonts w:asciiTheme="minorHAnsi" w:hAnsiTheme="minorHAnsi" w:cs="Arial"/>
                <w:sz w:val="20"/>
                <w:szCs w:val="20"/>
              </w:rPr>
              <w:t>how texts use language for particular purposes</w:t>
            </w:r>
          </w:p>
          <w:p w:rsidR="008E733D" w:rsidRPr="004E0389" w:rsidRDefault="008E733D" w:rsidP="0045541B">
            <w:pPr>
              <w:numPr>
                <w:ilvl w:val="0"/>
                <w:numId w:val="14"/>
              </w:numPr>
              <w:spacing w:before="60" w:after="60"/>
              <w:ind w:left="481" w:right="143" w:hanging="331"/>
              <w:contextualSpacing/>
              <w:rPr>
                <w:rFonts w:asciiTheme="minorHAnsi" w:hAnsiTheme="minorHAnsi" w:cs="Arial"/>
                <w:sz w:val="20"/>
                <w:szCs w:val="20"/>
              </w:rPr>
            </w:pPr>
            <w:r w:rsidRPr="004E0389">
              <w:rPr>
                <w:rFonts w:asciiTheme="minorHAnsi" w:hAnsiTheme="minorHAnsi" w:cs="Arial"/>
                <w:sz w:val="20"/>
                <w:szCs w:val="20"/>
              </w:rPr>
              <w:t>how texts promote values and attitudes</w:t>
            </w:r>
          </w:p>
          <w:p w:rsidR="008E733D" w:rsidRPr="004E0389" w:rsidRDefault="008E733D" w:rsidP="0045541B">
            <w:pPr>
              <w:numPr>
                <w:ilvl w:val="0"/>
                <w:numId w:val="14"/>
              </w:numPr>
              <w:spacing w:before="60" w:after="60"/>
              <w:ind w:left="481" w:right="143" w:hanging="331"/>
              <w:contextualSpacing/>
              <w:rPr>
                <w:rFonts w:asciiTheme="minorHAnsi" w:hAnsiTheme="minorHAnsi" w:cs="Arial"/>
                <w:sz w:val="20"/>
                <w:szCs w:val="20"/>
              </w:rPr>
            </w:pPr>
            <w:r w:rsidRPr="004E0389">
              <w:rPr>
                <w:rFonts w:asciiTheme="minorHAnsi" w:hAnsiTheme="minorHAnsi" w:cs="Arial"/>
                <w:sz w:val="20"/>
                <w:szCs w:val="20"/>
              </w:rPr>
              <w:t>how texts can be interpreted in different ways.</w:t>
            </w:r>
          </w:p>
          <w:p w:rsidR="008E733D" w:rsidRPr="004E0389" w:rsidRDefault="008E733D" w:rsidP="0045541B">
            <w:pPr>
              <w:pStyle w:val="ListItem"/>
              <w:ind w:left="481" w:right="143" w:hanging="331"/>
              <w:rPr>
                <w:rFonts w:asciiTheme="minorHAnsi" w:hAnsiTheme="minorHAnsi" w:cs="Arial"/>
                <w:sz w:val="20"/>
                <w:szCs w:val="20"/>
                <w:lang w:eastAsia="en-US"/>
              </w:rPr>
            </w:pPr>
          </w:p>
        </w:tc>
        <w:tc>
          <w:tcPr>
            <w:tcW w:w="1537" w:type="pct"/>
          </w:tcPr>
          <w:p w:rsidR="008E733D" w:rsidRPr="003D579F" w:rsidRDefault="008E733D" w:rsidP="00A544E4">
            <w:pPr>
              <w:spacing w:before="60" w:after="60"/>
              <w:ind w:left="138" w:right="143" w:firstLine="2"/>
              <w:rPr>
                <w:rFonts w:asciiTheme="minorHAnsi" w:hAnsiTheme="minorHAnsi" w:cs="Arial"/>
                <w:b/>
                <w:sz w:val="20"/>
                <w:szCs w:val="20"/>
              </w:rPr>
            </w:pPr>
            <w:r w:rsidRPr="003D579F">
              <w:rPr>
                <w:rFonts w:asciiTheme="minorHAnsi" w:hAnsiTheme="minorHAnsi" w:cs="Arial"/>
                <w:sz w:val="20"/>
                <w:szCs w:val="20"/>
              </w:rPr>
              <w:t>Context: Literacy for Work</w:t>
            </w:r>
            <w:r w:rsidRPr="003D579F">
              <w:rPr>
                <w:rFonts w:asciiTheme="minorHAnsi" w:hAnsiTheme="minorHAnsi" w:cs="Arial"/>
                <w:b/>
                <w:sz w:val="20"/>
                <w:szCs w:val="20"/>
              </w:rPr>
              <w:t xml:space="preserve"> </w:t>
            </w:r>
          </w:p>
          <w:p w:rsidR="008E733D" w:rsidRPr="003D579F" w:rsidRDefault="008E733D" w:rsidP="00A544E4">
            <w:pPr>
              <w:spacing w:before="60" w:after="60"/>
              <w:ind w:left="138" w:right="143" w:firstLine="2"/>
              <w:rPr>
                <w:rFonts w:asciiTheme="minorHAnsi" w:hAnsiTheme="minorHAnsi" w:cs="Arial"/>
                <w:sz w:val="20"/>
                <w:szCs w:val="20"/>
              </w:rPr>
            </w:pPr>
            <w:r w:rsidRPr="003D579F">
              <w:rPr>
                <w:rFonts w:asciiTheme="minorHAnsi" w:hAnsiTheme="minorHAnsi" w:cs="Arial"/>
                <w:sz w:val="20"/>
                <w:szCs w:val="20"/>
              </w:rPr>
              <w:t>Module:</w:t>
            </w:r>
            <w:r w:rsidRPr="003D579F">
              <w:rPr>
                <w:rFonts w:asciiTheme="minorHAnsi" w:hAnsiTheme="minorHAnsi" w:cs="Arial"/>
                <w:b/>
                <w:sz w:val="20"/>
                <w:szCs w:val="20"/>
              </w:rPr>
              <w:t xml:space="preserve"> </w:t>
            </w:r>
            <w:r w:rsidRPr="003D579F">
              <w:rPr>
                <w:rFonts w:asciiTheme="minorHAnsi" w:hAnsiTheme="minorHAnsi" w:cs="Arial"/>
                <w:sz w:val="20"/>
                <w:szCs w:val="20"/>
              </w:rPr>
              <w:t xml:space="preserve">Occupational Health and Safety </w:t>
            </w:r>
          </w:p>
          <w:p w:rsidR="008E733D" w:rsidRPr="003D579F" w:rsidRDefault="008E733D" w:rsidP="00A544E4">
            <w:pPr>
              <w:spacing w:before="60" w:after="60"/>
              <w:ind w:left="138" w:right="143" w:firstLine="2"/>
              <w:rPr>
                <w:rFonts w:asciiTheme="minorHAnsi" w:hAnsiTheme="minorHAnsi" w:cs="Arial"/>
                <w:b/>
                <w:sz w:val="20"/>
                <w:szCs w:val="20"/>
              </w:rPr>
            </w:pPr>
            <w:r w:rsidRPr="003D579F">
              <w:rPr>
                <w:rFonts w:asciiTheme="minorHAnsi" w:hAnsiTheme="minorHAnsi" w:cs="Arial"/>
                <w:b/>
                <w:sz w:val="20"/>
                <w:szCs w:val="20"/>
              </w:rPr>
              <w:t xml:space="preserve">Assessment </w:t>
            </w:r>
            <w:r w:rsidR="002F5631">
              <w:rPr>
                <w:rFonts w:asciiTheme="minorHAnsi" w:hAnsiTheme="minorHAnsi" w:cs="Arial"/>
                <w:b/>
                <w:sz w:val="20"/>
                <w:szCs w:val="20"/>
              </w:rPr>
              <w:t>Task</w:t>
            </w:r>
            <w:r w:rsidRPr="003D579F">
              <w:rPr>
                <w:rFonts w:asciiTheme="minorHAnsi" w:hAnsiTheme="minorHAnsi" w:cs="Arial"/>
                <w:b/>
                <w:sz w:val="20"/>
                <w:szCs w:val="20"/>
              </w:rPr>
              <w:t xml:space="preserve"> 8</w:t>
            </w:r>
            <w:r w:rsidR="000A4090" w:rsidRPr="003D579F">
              <w:rPr>
                <w:rFonts w:asciiTheme="minorHAnsi" w:hAnsiTheme="minorHAnsi" w:cs="Arial"/>
                <w:b/>
                <w:sz w:val="20"/>
                <w:szCs w:val="20"/>
              </w:rPr>
              <w:t>:</w:t>
            </w:r>
            <w:r w:rsidRPr="003D579F">
              <w:rPr>
                <w:rFonts w:asciiTheme="minorHAnsi" w:hAnsiTheme="minorHAnsi" w:cs="Arial"/>
                <w:b/>
                <w:sz w:val="20"/>
                <w:szCs w:val="20"/>
              </w:rPr>
              <w:t xml:space="preserve"> </w:t>
            </w:r>
            <w:r w:rsidRPr="00A43A01">
              <w:rPr>
                <w:rFonts w:asciiTheme="minorHAnsi" w:hAnsiTheme="minorHAnsi" w:cs="Arial"/>
                <w:sz w:val="20"/>
                <w:szCs w:val="20"/>
              </w:rPr>
              <w:t>Work journal.</w:t>
            </w:r>
            <w:r w:rsidRPr="003D579F">
              <w:rPr>
                <w:rFonts w:asciiTheme="minorHAnsi" w:hAnsiTheme="minorHAnsi" w:cs="Arial"/>
                <w:b/>
                <w:sz w:val="20"/>
                <w:szCs w:val="20"/>
              </w:rPr>
              <w:t xml:space="preserve"> Week 15</w:t>
            </w:r>
          </w:p>
          <w:p w:rsidR="008E733D" w:rsidRPr="003D579F" w:rsidRDefault="008E733D" w:rsidP="00A544E4">
            <w:pPr>
              <w:spacing w:before="60" w:after="60"/>
              <w:ind w:left="138" w:right="143" w:firstLine="2"/>
              <w:rPr>
                <w:rFonts w:asciiTheme="minorHAnsi" w:hAnsiTheme="minorHAnsi" w:cs="Arial"/>
                <w:sz w:val="20"/>
                <w:szCs w:val="20"/>
              </w:rPr>
            </w:pPr>
            <w:r w:rsidRPr="003D579F">
              <w:rPr>
                <w:rFonts w:asciiTheme="minorHAnsi" w:hAnsiTheme="minorHAnsi" w:cs="Arial"/>
                <w:sz w:val="20"/>
                <w:szCs w:val="20"/>
              </w:rPr>
              <w:t>You will complete a work journal containing the short writing tasks completed in this module:</w:t>
            </w:r>
            <w:r w:rsidRPr="003D579F">
              <w:rPr>
                <w:rFonts w:asciiTheme="minorHAnsi" w:hAnsiTheme="minorHAnsi" w:cs="Arial"/>
                <w:b/>
                <w:sz w:val="20"/>
                <w:szCs w:val="20"/>
              </w:rPr>
              <w:t xml:space="preserve"> </w:t>
            </w:r>
            <w:r w:rsidRPr="003D579F">
              <w:rPr>
                <w:rFonts w:asciiTheme="minorHAnsi" w:hAnsiTheme="minorHAnsi" w:cs="Arial"/>
                <w:sz w:val="20"/>
                <w:szCs w:val="20"/>
              </w:rPr>
              <w:t xml:space="preserve">Simple first aid; Types of fire extinguishers. </w:t>
            </w:r>
          </w:p>
          <w:p w:rsidR="008E733D" w:rsidRPr="00A544E4" w:rsidRDefault="008E733D" w:rsidP="00A544E4">
            <w:pPr>
              <w:spacing w:before="60" w:after="60"/>
              <w:ind w:left="138" w:right="143" w:firstLine="2"/>
              <w:rPr>
                <w:rFonts w:asciiTheme="minorHAnsi" w:hAnsiTheme="minorHAnsi" w:cs="Arial"/>
                <w:sz w:val="20"/>
                <w:szCs w:val="20"/>
              </w:rPr>
            </w:pPr>
            <w:r w:rsidRPr="003D579F">
              <w:rPr>
                <w:rFonts w:asciiTheme="minorHAnsi" w:hAnsiTheme="minorHAnsi" w:cs="Arial"/>
                <w:sz w:val="20"/>
                <w:szCs w:val="20"/>
              </w:rPr>
              <w:t>The work journal will a</w:t>
            </w:r>
            <w:r w:rsidR="00A544E4">
              <w:rPr>
                <w:rFonts w:asciiTheme="minorHAnsi" w:hAnsiTheme="minorHAnsi" w:cs="Arial"/>
                <w:sz w:val="20"/>
                <w:szCs w:val="20"/>
              </w:rPr>
              <w:t xml:space="preserve">lso include a vocabulary list. </w:t>
            </w:r>
          </w:p>
        </w:tc>
      </w:tr>
      <w:tr w:rsidR="00F01CCF" w:rsidRPr="004E0389" w:rsidTr="00CD1C43">
        <w:trPr>
          <w:trHeight w:val="576"/>
        </w:trPr>
        <w:tc>
          <w:tcPr>
            <w:tcW w:w="625" w:type="pct"/>
            <w:vMerge/>
          </w:tcPr>
          <w:p w:rsidR="008E733D" w:rsidRPr="004E0389" w:rsidRDefault="008E733D" w:rsidP="00F01CCF">
            <w:pPr>
              <w:pStyle w:val="Title"/>
              <w:rPr>
                <w:rFonts w:asciiTheme="minorHAnsi" w:hAnsiTheme="minorHAnsi" w:cs="Arial"/>
                <w:b w:val="0"/>
                <w:bCs w:val="0"/>
                <w:sz w:val="20"/>
                <w:szCs w:val="20"/>
              </w:rPr>
            </w:pPr>
          </w:p>
        </w:tc>
        <w:tc>
          <w:tcPr>
            <w:tcW w:w="577" w:type="pct"/>
            <w:vAlign w:val="center"/>
          </w:tcPr>
          <w:p w:rsidR="008E733D" w:rsidRPr="004E0389" w:rsidRDefault="008E733D" w:rsidP="00F01CCF">
            <w:pPr>
              <w:pStyle w:val="Title"/>
              <w:rPr>
                <w:rFonts w:asciiTheme="minorHAnsi" w:hAnsiTheme="minorHAnsi" w:cs="Arial"/>
                <w:b w:val="0"/>
                <w:bCs w:val="0"/>
                <w:sz w:val="20"/>
                <w:szCs w:val="20"/>
              </w:rPr>
            </w:pPr>
            <w:r w:rsidRPr="004E0389">
              <w:rPr>
                <w:rFonts w:asciiTheme="minorHAnsi" w:hAnsiTheme="minorHAnsi" w:cs="Arial"/>
                <w:b w:val="0"/>
                <w:bCs w:val="0"/>
                <w:sz w:val="20"/>
                <w:szCs w:val="20"/>
              </w:rPr>
              <w:t>Writing</w:t>
            </w:r>
          </w:p>
          <w:p w:rsidR="008E733D" w:rsidRPr="004E0389" w:rsidRDefault="008E733D" w:rsidP="00F01CCF">
            <w:pPr>
              <w:pStyle w:val="Title"/>
              <w:rPr>
                <w:rFonts w:asciiTheme="minorHAnsi" w:hAnsiTheme="minorHAnsi" w:cs="Arial"/>
                <w:bCs w:val="0"/>
                <w:sz w:val="20"/>
                <w:szCs w:val="20"/>
              </w:rPr>
            </w:pPr>
            <w:r w:rsidRPr="004E0389">
              <w:rPr>
                <w:rFonts w:asciiTheme="minorHAnsi" w:hAnsiTheme="minorHAnsi" w:cs="Arial"/>
                <w:b w:val="0"/>
                <w:bCs w:val="0"/>
                <w:sz w:val="20"/>
                <w:szCs w:val="20"/>
              </w:rPr>
              <w:t>(</w:t>
            </w:r>
            <w:r w:rsidR="00210445" w:rsidRPr="004E0389">
              <w:rPr>
                <w:rFonts w:asciiTheme="minorHAnsi" w:hAnsiTheme="minorHAnsi" w:cs="Arial"/>
                <w:b w:val="0"/>
                <w:bCs w:val="0"/>
                <w:sz w:val="20"/>
                <w:szCs w:val="20"/>
              </w:rPr>
              <w:t>2.</w:t>
            </w:r>
            <w:r w:rsidRPr="004E0389">
              <w:rPr>
                <w:rFonts w:asciiTheme="minorHAnsi" w:hAnsiTheme="minorHAnsi" w:cs="Arial"/>
                <w:b w:val="0"/>
                <w:bCs w:val="0"/>
                <w:sz w:val="20"/>
                <w:szCs w:val="20"/>
              </w:rPr>
              <w:t>5%)</w:t>
            </w:r>
          </w:p>
        </w:tc>
        <w:tc>
          <w:tcPr>
            <w:tcW w:w="558" w:type="pct"/>
            <w:vAlign w:val="center"/>
          </w:tcPr>
          <w:p w:rsidR="008E733D" w:rsidRPr="004E0389" w:rsidRDefault="00F01CCF" w:rsidP="00F01CCF">
            <w:pPr>
              <w:pStyle w:val="Title"/>
              <w:ind w:left="142"/>
              <w:jc w:val="left"/>
              <w:rPr>
                <w:rFonts w:asciiTheme="minorHAnsi" w:hAnsiTheme="minorHAnsi" w:cs="Arial"/>
                <w:b w:val="0"/>
                <w:bCs w:val="0"/>
                <w:sz w:val="20"/>
                <w:szCs w:val="20"/>
                <w:lang w:val="en-AU"/>
              </w:rPr>
            </w:pPr>
            <w:r>
              <w:rPr>
                <w:rFonts w:asciiTheme="minorHAnsi" w:hAnsiTheme="minorHAnsi" w:cs="Arial"/>
                <w:b w:val="0"/>
                <w:bCs w:val="0"/>
                <w:sz w:val="20"/>
                <w:szCs w:val="20"/>
                <w:lang w:val="en-AU"/>
              </w:rPr>
              <w:t>Semester</w:t>
            </w:r>
            <w:r w:rsidR="008E733D" w:rsidRPr="004E0389">
              <w:rPr>
                <w:rFonts w:asciiTheme="minorHAnsi" w:hAnsiTheme="minorHAnsi" w:cs="Arial"/>
                <w:b w:val="0"/>
                <w:bCs w:val="0"/>
                <w:sz w:val="20"/>
                <w:szCs w:val="20"/>
                <w:lang w:val="en-AU"/>
              </w:rPr>
              <w:t xml:space="preserve"> 2</w:t>
            </w:r>
          </w:p>
          <w:p w:rsidR="008E733D" w:rsidRPr="004E0389" w:rsidRDefault="008E733D" w:rsidP="00F01CCF">
            <w:pPr>
              <w:pStyle w:val="Title"/>
              <w:ind w:left="142"/>
              <w:jc w:val="left"/>
              <w:rPr>
                <w:rFonts w:asciiTheme="minorHAnsi" w:hAnsiTheme="minorHAnsi" w:cs="Arial"/>
                <w:b w:val="0"/>
                <w:bCs w:val="0"/>
                <w:sz w:val="20"/>
                <w:szCs w:val="20"/>
                <w:lang w:val="en-AU"/>
              </w:rPr>
            </w:pPr>
            <w:r w:rsidRPr="004E0389">
              <w:rPr>
                <w:rFonts w:asciiTheme="minorHAnsi" w:hAnsiTheme="minorHAnsi" w:cs="Arial"/>
                <w:b w:val="0"/>
                <w:bCs w:val="0"/>
                <w:sz w:val="20"/>
                <w:szCs w:val="20"/>
                <w:lang w:val="en-AU"/>
              </w:rPr>
              <w:t>Week 3</w:t>
            </w:r>
          </w:p>
        </w:tc>
        <w:tc>
          <w:tcPr>
            <w:tcW w:w="1703" w:type="pct"/>
          </w:tcPr>
          <w:p w:rsidR="008E733D" w:rsidRPr="004E0389" w:rsidRDefault="008E733D" w:rsidP="0045541B">
            <w:pPr>
              <w:numPr>
                <w:ilvl w:val="0"/>
                <w:numId w:val="14"/>
              </w:numPr>
              <w:spacing w:before="60" w:after="60"/>
              <w:ind w:left="481" w:right="143" w:hanging="331"/>
              <w:contextualSpacing/>
              <w:rPr>
                <w:rFonts w:asciiTheme="minorHAnsi" w:hAnsiTheme="minorHAnsi" w:cs="Arial"/>
                <w:sz w:val="20"/>
                <w:szCs w:val="20"/>
                <w:lang w:val="en-AU"/>
              </w:rPr>
            </w:pPr>
            <w:r w:rsidRPr="004E0389">
              <w:rPr>
                <w:rFonts w:asciiTheme="minorHAnsi" w:hAnsiTheme="minorHAnsi" w:cs="Arial"/>
                <w:sz w:val="20"/>
                <w:szCs w:val="20"/>
                <w:lang w:val="en-AU"/>
              </w:rPr>
              <w:t>how to use language</w:t>
            </w:r>
            <w:r w:rsidR="001E2A61">
              <w:rPr>
                <w:rFonts w:asciiTheme="minorHAnsi" w:hAnsiTheme="minorHAnsi" w:cs="Arial"/>
                <w:sz w:val="20"/>
                <w:szCs w:val="20"/>
                <w:lang w:val="en-AU"/>
              </w:rPr>
              <w:t>, including</w:t>
            </w:r>
            <w:r w:rsidRPr="004E0389">
              <w:rPr>
                <w:rFonts w:asciiTheme="minorHAnsi" w:hAnsiTheme="minorHAnsi" w:cs="Arial"/>
                <w:sz w:val="20"/>
                <w:szCs w:val="20"/>
                <w:lang w:val="en-AU"/>
              </w:rPr>
              <w:t xml:space="preserve"> appropriate spelling, punctuation and grammar</w:t>
            </w:r>
          </w:p>
          <w:p w:rsidR="008E733D" w:rsidRPr="004E0389" w:rsidRDefault="008E733D" w:rsidP="0045541B">
            <w:pPr>
              <w:numPr>
                <w:ilvl w:val="0"/>
                <w:numId w:val="14"/>
              </w:numPr>
              <w:spacing w:before="60" w:after="60"/>
              <w:ind w:left="481" w:right="143" w:hanging="331"/>
              <w:contextualSpacing/>
              <w:rPr>
                <w:rFonts w:asciiTheme="minorHAnsi" w:hAnsiTheme="minorHAnsi" w:cs="Arial"/>
                <w:sz w:val="20"/>
                <w:szCs w:val="20"/>
                <w:lang w:val="en-AU"/>
              </w:rPr>
            </w:pPr>
            <w:r w:rsidRPr="004E0389">
              <w:rPr>
                <w:rFonts w:asciiTheme="minorHAnsi" w:hAnsiTheme="minorHAnsi" w:cs="Arial"/>
                <w:sz w:val="20"/>
                <w:szCs w:val="20"/>
                <w:lang w:val="en-AU"/>
              </w:rPr>
              <w:t>how to shape language for particular purposes</w:t>
            </w:r>
          </w:p>
          <w:p w:rsidR="008E733D" w:rsidRPr="004E0389" w:rsidRDefault="008E733D" w:rsidP="0045541B">
            <w:pPr>
              <w:spacing w:before="120" w:after="120" w:line="252" w:lineRule="auto"/>
              <w:ind w:left="481" w:right="143" w:hanging="331"/>
              <w:contextualSpacing/>
              <w:rPr>
                <w:rFonts w:asciiTheme="minorHAnsi" w:hAnsiTheme="minorHAnsi"/>
                <w:sz w:val="20"/>
                <w:szCs w:val="20"/>
              </w:rPr>
            </w:pPr>
          </w:p>
        </w:tc>
        <w:tc>
          <w:tcPr>
            <w:tcW w:w="1537" w:type="pct"/>
          </w:tcPr>
          <w:p w:rsidR="008E733D" w:rsidRPr="003D579F" w:rsidRDefault="008E733D" w:rsidP="00A544E4">
            <w:pPr>
              <w:spacing w:before="60" w:after="60"/>
              <w:ind w:left="138" w:right="143" w:firstLine="2"/>
              <w:rPr>
                <w:rFonts w:asciiTheme="minorHAnsi" w:hAnsiTheme="minorHAnsi" w:cs="Arial"/>
                <w:sz w:val="20"/>
                <w:szCs w:val="20"/>
                <w:lang w:val="en-AU"/>
              </w:rPr>
            </w:pPr>
            <w:r w:rsidRPr="003D579F">
              <w:rPr>
                <w:rFonts w:asciiTheme="minorHAnsi" w:hAnsiTheme="minorHAnsi"/>
                <w:sz w:val="20"/>
                <w:szCs w:val="20"/>
                <w:lang w:val="en-AU"/>
              </w:rPr>
              <w:t>Context</w:t>
            </w:r>
            <w:r w:rsidRPr="003D579F">
              <w:rPr>
                <w:rFonts w:asciiTheme="minorHAnsi" w:hAnsiTheme="minorHAnsi" w:cs="Arial"/>
                <w:sz w:val="20"/>
                <w:szCs w:val="20"/>
                <w:lang w:val="en-AU"/>
              </w:rPr>
              <w:t>:</w:t>
            </w:r>
            <w:r w:rsidRPr="003D579F">
              <w:rPr>
                <w:rFonts w:asciiTheme="minorHAnsi" w:hAnsiTheme="minorHAnsi"/>
                <w:b/>
                <w:sz w:val="20"/>
                <w:szCs w:val="20"/>
                <w:lang w:val="en-AU"/>
              </w:rPr>
              <w:t xml:space="preserve"> </w:t>
            </w:r>
            <w:r w:rsidRPr="003D579F">
              <w:rPr>
                <w:rFonts w:asciiTheme="minorHAnsi" w:hAnsiTheme="minorHAnsi"/>
                <w:sz w:val="20"/>
                <w:szCs w:val="20"/>
                <w:lang w:val="en-AU"/>
              </w:rPr>
              <w:t>Literacy for Learning</w:t>
            </w:r>
          </w:p>
          <w:p w:rsidR="008E733D" w:rsidRPr="003D579F" w:rsidRDefault="008E733D" w:rsidP="00A544E4">
            <w:pPr>
              <w:tabs>
                <w:tab w:val="left" w:pos="1440"/>
                <w:tab w:val="left" w:pos="4140"/>
                <w:tab w:val="left" w:pos="4800"/>
              </w:tabs>
              <w:spacing w:before="60" w:after="60"/>
              <w:ind w:left="138" w:right="143" w:firstLine="2"/>
              <w:rPr>
                <w:rFonts w:asciiTheme="minorHAnsi" w:hAnsiTheme="minorHAnsi" w:cs="Arial"/>
                <w:sz w:val="20"/>
                <w:szCs w:val="20"/>
                <w:lang w:val="en-AU"/>
              </w:rPr>
            </w:pPr>
            <w:r w:rsidRPr="003D579F">
              <w:rPr>
                <w:rFonts w:asciiTheme="minorHAnsi" w:hAnsiTheme="minorHAnsi" w:cs="Arial"/>
                <w:sz w:val="20"/>
                <w:szCs w:val="20"/>
                <w:lang w:val="en-AU"/>
              </w:rPr>
              <w:t>Module: The Fantastic Flexibility of the Paragraph</w:t>
            </w:r>
          </w:p>
          <w:p w:rsidR="00F1799C" w:rsidRPr="003D579F" w:rsidRDefault="008E733D" w:rsidP="00A544E4">
            <w:pPr>
              <w:spacing w:before="60" w:after="60"/>
              <w:ind w:left="138" w:right="143" w:firstLine="2"/>
              <w:rPr>
                <w:rFonts w:asciiTheme="minorHAnsi" w:hAnsiTheme="minorHAnsi" w:cs="Arial"/>
                <w:b/>
                <w:sz w:val="20"/>
                <w:szCs w:val="20"/>
                <w:lang w:val="en-AU"/>
              </w:rPr>
            </w:pPr>
            <w:r w:rsidRPr="003D579F">
              <w:rPr>
                <w:rFonts w:asciiTheme="minorHAnsi" w:hAnsiTheme="minorHAnsi" w:cs="Arial"/>
                <w:b/>
                <w:sz w:val="20"/>
                <w:szCs w:val="20"/>
                <w:lang w:val="en-AU"/>
              </w:rPr>
              <w:t xml:space="preserve">Assessment </w:t>
            </w:r>
            <w:r w:rsidR="002F5631">
              <w:rPr>
                <w:rFonts w:asciiTheme="minorHAnsi" w:hAnsiTheme="minorHAnsi" w:cs="Arial"/>
                <w:b/>
                <w:sz w:val="20"/>
                <w:szCs w:val="20"/>
                <w:lang w:val="en-AU"/>
              </w:rPr>
              <w:t>Task</w:t>
            </w:r>
            <w:r w:rsidRPr="003D579F">
              <w:rPr>
                <w:rFonts w:asciiTheme="minorHAnsi" w:hAnsiTheme="minorHAnsi" w:cs="Arial"/>
                <w:b/>
                <w:sz w:val="20"/>
                <w:szCs w:val="20"/>
                <w:lang w:val="en-AU"/>
              </w:rPr>
              <w:t xml:space="preserve"> 10</w:t>
            </w:r>
            <w:r w:rsidR="000A4090" w:rsidRPr="003D579F">
              <w:rPr>
                <w:rFonts w:asciiTheme="minorHAnsi" w:hAnsiTheme="minorHAnsi" w:cs="Arial"/>
                <w:b/>
                <w:sz w:val="20"/>
                <w:szCs w:val="20"/>
                <w:lang w:val="en-AU"/>
              </w:rPr>
              <w:t>:</w:t>
            </w:r>
            <w:r w:rsidRPr="003D579F">
              <w:rPr>
                <w:rFonts w:asciiTheme="minorHAnsi" w:hAnsiTheme="minorHAnsi" w:cs="Arial"/>
                <w:b/>
                <w:sz w:val="20"/>
                <w:szCs w:val="20"/>
                <w:lang w:val="en-AU"/>
              </w:rPr>
              <w:t xml:space="preserve"> </w:t>
            </w:r>
            <w:r w:rsidRPr="00A43A01">
              <w:rPr>
                <w:rFonts w:asciiTheme="minorHAnsi" w:hAnsiTheme="minorHAnsi" w:cs="Arial"/>
                <w:sz w:val="20"/>
                <w:szCs w:val="20"/>
                <w:lang w:val="en-AU"/>
              </w:rPr>
              <w:t>Three paragraphs</w:t>
            </w:r>
            <w:r w:rsidR="00F1799C" w:rsidRPr="00A43A01">
              <w:rPr>
                <w:rFonts w:asciiTheme="minorHAnsi" w:hAnsiTheme="minorHAnsi" w:cs="Arial"/>
                <w:sz w:val="20"/>
                <w:szCs w:val="20"/>
                <w:lang w:val="en-AU"/>
              </w:rPr>
              <w:t>.</w:t>
            </w:r>
            <w:r w:rsidR="00F1799C" w:rsidRPr="003D579F">
              <w:rPr>
                <w:rFonts w:asciiTheme="minorHAnsi" w:hAnsiTheme="minorHAnsi" w:cs="Arial"/>
                <w:sz w:val="20"/>
                <w:szCs w:val="20"/>
                <w:lang w:val="en-AU"/>
              </w:rPr>
              <w:t xml:space="preserve"> </w:t>
            </w:r>
            <w:r w:rsidR="00F1799C" w:rsidRPr="003D579F">
              <w:rPr>
                <w:rFonts w:asciiTheme="minorHAnsi" w:hAnsiTheme="minorHAnsi" w:cs="Arial"/>
                <w:b/>
                <w:sz w:val="20"/>
                <w:szCs w:val="20"/>
                <w:lang w:val="en-AU"/>
              </w:rPr>
              <w:t xml:space="preserve">Week 3 </w:t>
            </w:r>
          </w:p>
          <w:p w:rsidR="008E733D" w:rsidRPr="003D579F" w:rsidRDefault="008E733D" w:rsidP="00A544E4">
            <w:pPr>
              <w:spacing w:before="60" w:after="60"/>
              <w:ind w:left="138" w:right="143" w:firstLine="2"/>
              <w:rPr>
                <w:rFonts w:asciiTheme="minorHAnsi" w:hAnsiTheme="minorHAnsi"/>
                <w:b/>
                <w:sz w:val="20"/>
                <w:szCs w:val="20"/>
              </w:rPr>
            </w:pPr>
            <w:r w:rsidRPr="003D579F">
              <w:rPr>
                <w:rFonts w:asciiTheme="minorHAnsi" w:hAnsiTheme="minorHAnsi" w:cs="Arial"/>
                <w:sz w:val="20"/>
                <w:szCs w:val="20"/>
                <w:lang w:val="en-AU"/>
              </w:rPr>
              <w:t>Write three paragraphs on a topic of your choice using the TDSLC technique (or variations).</w:t>
            </w:r>
          </w:p>
        </w:tc>
      </w:tr>
      <w:tr w:rsidR="00F01CCF" w:rsidRPr="004E0389" w:rsidTr="00CD1C43">
        <w:trPr>
          <w:trHeight w:val="576"/>
        </w:trPr>
        <w:tc>
          <w:tcPr>
            <w:tcW w:w="625" w:type="pct"/>
            <w:vMerge/>
          </w:tcPr>
          <w:p w:rsidR="008E733D" w:rsidRPr="004E0389" w:rsidRDefault="008E733D" w:rsidP="00F01CCF">
            <w:pPr>
              <w:pStyle w:val="Title"/>
              <w:rPr>
                <w:rFonts w:asciiTheme="minorHAnsi" w:hAnsiTheme="minorHAnsi" w:cs="Arial"/>
                <w:b w:val="0"/>
                <w:bCs w:val="0"/>
                <w:sz w:val="20"/>
                <w:szCs w:val="20"/>
              </w:rPr>
            </w:pPr>
          </w:p>
        </w:tc>
        <w:tc>
          <w:tcPr>
            <w:tcW w:w="577" w:type="pct"/>
            <w:vAlign w:val="center"/>
          </w:tcPr>
          <w:p w:rsidR="008E733D" w:rsidRPr="004E0389" w:rsidRDefault="008470E9" w:rsidP="00F01CCF">
            <w:pPr>
              <w:pStyle w:val="Title"/>
              <w:rPr>
                <w:rFonts w:asciiTheme="minorHAnsi" w:hAnsiTheme="minorHAnsi" w:cs="Arial"/>
                <w:bCs w:val="0"/>
                <w:sz w:val="20"/>
                <w:szCs w:val="20"/>
              </w:rPr>
            </w:pPr>
            <w:r w:rsidRPr="004E0389">
              <w:rPr>
                <w:rFonts w:asciiTheme="minorHAnsi" w:hAnsiTheme="minorHAnsi" w:cs="Arial"/>
                <w:b w:val="0"/>
                <w:bCs w:val="0"/>
                <w:sz w:val="20"/>
                <w:szCs w:val="20"/>
              </w:rPr>
              <w:t>W</w:t>
            </w:r>
            <w:r w:rsidR="00210445" w:rsidRPr="004E0389">
              <w:rPr>
                <w:rFonts w:asciiTheme="minorHAnsi" w:hAnsiTheme="minorHAnsi" w:cs="Arial"/>
                <w:b w:val="0"/>
                <w:bCs w:val="0"/>
                <w:sz w:val="20"/>
                <w:szCs w:val="20"/>
              </w:rPr>
              <w:t>riting</w:t>
            </w:r>
            <w:r w:rsidR="004E0389" w:rsidRPr="004E0389">
              <w:rPr>
                <w:rFonts w:asciiTheme="minorHAnsi" w:hAnsiTheme="minorHAnsi" w:cs="Arial"/>
                <w:b w:val="0"/>
                <w:bCs w:val="0"/>
                <w:sz w:val="20"/>
                <w:szCs w:val="20"/>
              </w:rPr>
              <w:t>*</w:t>
            </w:r>
            <w:r w:rsidR="00210445" w:rsidRPr="004E0389">
              <w:rPr>
                <w:rFonts w:asciiTheme="minorHAnsi" w:hAnsiTheme="minorHAnsi" w:cs="Arial"/>
                <w:b w:val="0"/>
                <w:bCs w:val="0"/>
                <w:sz w:val="20"/>
                <w:szCs w:val="20"/>
              </w:rPr>
              <w:t xml:space="preserve"> </w:t>
            </w:r>
            <w:r w:rsidR="00566E8F">
              <w:rPr>
                <w:rFonts w:asciiTheme="minorHAnsi" w:hAnsiTheme="minorHAnsi" w:cs="Arial"/>
                <w:b w:val="0"/>
                <w:bCs w:val="0"/>
                <w:sz w:val="20"/>
                <w:szCs w:val="20"/>
              </w:rPr>
              <w:br/>
            </w:r>
            <w:r w:rsidR="0045541B">
              <w:rPr>
                <w:rFonts w:asciiTheme="minorHAnsi" w:hAnsiTheme="minorHAnsi" w:cs="Arial"/>
                <w:b w:val="0"/>
                <w:bCs w:val="0"/>
                <w:sz w:val="20"/>
                <w:szCs w:val="20"/>
              </w:rPr>
              <w:t>(</w:t>
            </w:r>
            <w:r w:rsidR="00210445" w:rsidRPr="004E0389">
              <w:rPr>
                <w:rFonts w:asciiTheme="minorHAnsi" w:hAnsiTheme="minorHAnsi" w:cs="Arial"/>
                <w:b w:val="0"/>
                <w:bCs w:val="0"/>
                <w:sz w:val="20"/>
                <w:szCs w:val="20"/>
              </w:rPr>
              <w:t>7.5</w:t>
            </w:r>
            <w:r w:rsidR="008E733D" w:rsidRPr="004E0389">
              <w:rPr>
                <w:rFonts w:asciiTheme="minorHAnsi" w:hAnsiTheme="minorHAnsi" w:cs="Arial"/>
                <w:sz w:val="20"/>
                <w:szCs w:val="20"/>
              </w:rPr>
              <w:t>%</w:t>
            </w:r>
            <w:r w:rsidR="0045541B">
              <w:rPr>
                <w:rFonts w:asciiTheme="minorHAnsi" w:hAnsiTheme="minorHAnsi" w:cs="Arial"/>
                <w:sz w:val="20"/>
                <w:szCs w:val="20"/>
              </w:rPr>
              <w:t>)</w:t>
            </w:r>
          </w:p>
        </w:tc>
        <w:tc>
          <w:tcPr>
            <w:tcW w:w="558" w:type="pct"/>
            <w:vAlign w:val="center"/>
          </w:tcPr>
          <w:p w:rsidR="008E733D" w:rsidRPr="004E0389" w:rsidRDefault="00F01CCF" w:rsidP="00F01CCF">
            <w:pPr>
              <w:pStyle w:val="Title"/>
              <w:ind w:left="142" w:right="71"/>
              <w:jc w:val="left"/>
              <w:rPr>
                <w:rFonts w:asciiTheme="minorHAnsi" w:hAnsiTheme="minorHAnsi" w:cs="Arial"/>
                <w:b w:val="0"/>
                <w:sz w:val="20"/>
                <w:szCs w:val="20"/>
              </w:rPr>
            </w:pPr>
            <w:r>
              <w:rPr>
                <w:rFonts w:asciiTheme="minorHAnsi" w:hAnsiTheme="minorHAnsi" w:cs="Arial"/>
                <w:b w:val="0"/>
                <w:sz w:val="20"/>
                <w:szCs w:val="20"/>
              </w:rPr>
              <w:t>Semester</w:t>
            </w:r>
            <w:r w:rsidR="008E733D" w:rsidRPr="004E0389">
              <w:rPr>
                <w:rFonts w:asciiTheme="minorHAnsi" w:hAnsiTheme="minorHAnsi" w:cs="Arial"/>
                <w:b w:val="0"/>
                <w:sz w:val="20"/>
                <w:szCs w:val="20"/>
              </w:rPr>
              <w:t xml:space="preserve"> 2</w:t>
            </w:r>
          </w:p>
          <w:p w:rsidR="008E733D" w:rsidRPr="004E0389" w:rsidRDefault="008E733D" w:rsidP="00F01CCF">
            <w:pPr>
              <w:pStyle w:val="Title"/>
              <w:ind w:left="142" w:right="71"/>
              <w:jc w:val="left"/>
              <w:rPr>
                <w:rFonts w:asciiTheme="minorHAnsi" w:hAnsiTheme="minorHAnsi" w:cs="Arial"/>
                <w:b w:val="0"/>
                <w:sz w:val="20"/>
                <w:szCs w:val="20"/>
              </w:rPr>
            </w:pPr>
            <w:r w:rsidRPr="004E0389">
              <w:rPr>
                <w:rFonts w:asciiTheme="minorHAnsi" w:hAnsiTheme="minorHAnsi" w:cs="Arial"/>
                <w:b w:val="0"/>
                <w:sz w:val="20"/>
                <w:szCs w:val="20"/>
              </w:rPr>
              <w:t>Week 6</w:t>
            </w:r>
          </w:p>
          <w:p w:rsidR="008E733D" w:rsidRPr="004E0389" w:rsidRDefault="008E733D" w:rsidP="00F01CCF">
            <w:pPr>
              <w:pStyle w:val="Title"/>
              <w:ind w:left="142" w:right="71"/>
              <w:jc w:val="left"/>
              <w:rPr>
                <w:rFonts w:asciiTheme="minorHAnsi" w:hAnsiTheme="minorHAnsi" w:cs="Arial"/>
                <w:b w:val="0"/>
                <w:sz w:val="20"/>
                <w:szCs w:val="20"/>
              </w:rPr>
            </w:pPr>
            <w:r w:rsidRPr="004E0389">
              <w:rPr>
                <w:rFonts w:asciiTheme="minorHAnsi" w:hAnsiTheme="minorHAnsi" w:cs="Arial"/>
                <w:b w:val="0"/>
                <w:sz w:val="20"/>
                <w:szCs w:val="20"/>
              </w:rPr>
              <w:t>Week 7</w:t>
            </w:r>
          </w:p>
        </w:tc>
        <w:tc>
          <w:tcPr>
            <w:tcW w:w="1703" w:type="pct"/>
          </w:tcPr>
          <w:p w:rsidR="008E733D" w:rsidRPr="004E0389" w:rsidRDefault="008E733D" w:rsidP="0045541B">
            <w:pPr>
              <w:numPr>
                <w:ilvl w:val="0"/>
                <w:numId w:val="14"/>
              </w:numPr>
              <w:spacing w:before="60" w:after="60"/>
              <w:ind w:left="481" w:right="143" w:hanging="331"/>
              <w:contextualSpacing/>
              <w:rPr>
                <w:rFonts w:asciiTheme="minorHAnsi" w:hAnsiTheme="minorHAnsi" w:cs="Arial"/>
                <w:sz w:val="20"/>
                <w:szCs w:val="20"/>
                <w:lang w:val="en-AU"/>
              </w:rPr>
            </w:pPr>
            <w:r w:rsidRPr="004E0389">
              <w:rPr>
                <w:rFonts w:asciiTheme="minorHAnsi" w:hAnsiTheme="minorHAnsi" w:cs="Arial"/>
                <w:sz w:val="20"/>
                <w:szCs w:val="20"/>
                <w:lang w:val="en-AU"/>
              </w:rPr>
              <w:t>how to shape or structure a text to make it work</w:t>
            </w:r>
          </w:p>
          <w:p w:rsidR="008E733D" w:rsidRPr="004E0389" w:rsidRDefault="008E733D" w:rsidP="0045541B">
            <w:pPr>
              <w:numPr>
                <w:ilvl w:val="0"/>
                <w:numId w:val="14"/>
              </w:numPr>
              <w:spacing w:before="60" w:after="60"/>
              <w:ind w:left="481" w:right="143" w:hanging="331"/>
              <w:contextualSpacing/>
              <w:rPr>
                <w:rFonts w:asciiTheme="minorHAnsi" w:hAnsiTheme="minorHAnsi" w:cs="Arial"/>
                <w:sz w:val="20"/>
                <w:szCs w:val="20"/>
                <w:lang w:val="en-AU"/>
              </w:rPr>
            </w:pPr>
            <w:r w:rsidRPr="004E0389">
              <w:rPr>
                <w:rFonts w:asciiTheme="minorHAnsi" w:hAnsiTheme="minorHAnsi" w:cs="Arial"/>
                <w:sz w:val="20"/>
                <w:szCs w:val="20"/>
                <w:lang w:val="en-AU"/>
              </w:rPr>
              <w:t>how to use the conventions of a particular form</w:t>
            </w:r>
          </w:p>
          <w:p w:rsidR="008E733D" w:rsidRPr="004E0389" w:rsidRDefault="008E733D" w:rsidP="0045541B">
            <w:pPr>
              <w:numPr>
                <w:ilvl w:val="0"/>
                <w:numId w:val="14"/>
              </w:numPr>
              <w:spacing w:before="60" w:after="60"/>
              <w:ind w:left="481" w:right="143" w:hanging="331"/>
              <w:contextualSpacing/>
              <w:rPr>
                <w:rFonts w:asciiTheme="minorHAnsi" w:hAnsiTheme="minorHAnsi" w:cs="Arial"/>
                <w:sz w:val="20"/>
                <w:szCs w:val="20"/>
                <w:lang w:val="en-AU"/>
              </w:rPr>
            </w:pPr>
            <w:r w:rsidRPr="004E0389">
              <w:rPr>
                <w:rFonts w:asciiTheme="minorHAnsi" w:hAnsiTheme="minorHAnsi" w:cs="Arial"/>
                <w:sz w:val="20"/>
                <w:szCs w:val="20"/>
                <w:lang w:val="en-AU"/>
              </w:rPr>
              <w:t>how to use language</w:t>
            </w:r>
            <w:r w:rsidR="001E2A61">
              <w:rPr>
                <w:rFonts w:asciiTheme="minorHAnsi" w:hAnsiTheme="minorHAnsi" w:cs="Arial"/>
                <w:sz w:val="20"/>
                <w:szCs w:val="20"/>
                <w:lang w:val="en-AU"/>
              </w:rPr>
              <w:t>, including</w:t>
            </w:r>
            <w:r w:rsidRPr="004E0389">
              <w:rPr>
                <w:rFonts w:asciiTheme="minorHAnsi" w:hAnsiTheme="minorHAnsi" w:cs="Arial"/>
                <w:sz w:val="20"/>
                <w:szCs w:val="20"/>
                <w:lang w:val="en-AU"/>
              </w:rPr>
              <w:t xml:space="preserve"> appropriate spelling, punctuation and grammar </w:t>
            </w:r>
          </w:p>
          <w:p w:rsidR="008E733D" w:rsidRPr="004E0389" w:rsidRDefault="008E733D" w:rsidP="0045541B">
            <w:pPr>
              <w:numPr>
                <w:ilvl w:val="0"/>
                <w:numId w:val="14"/>
              </w:numPr>
              <w:spacing w:before="60" w:after="60"/>
              <w:ind w:left="481" w:right="143" w:hanging="331"/>
              <w:contextualSpacing/>
              <w:rPr>
                <w:rFonts w:asciiTheme="minorHAnsi" w:hAnsiTheme="minorHAnsi" w:cs="Arial"/>
                <w:sz w:val="20"/>
                <w:szCs w:val="20"/>
                <w:lang w:val="en-AU"/>
              </w:rPr>
            </w:pPr>
            <w:r w:rsidRPr="004E0389">
              <w:rPr>
                <w:rFonts w:asciiTheme="minorHAnsi" w:hAnsiTheme="minorHAnsi" w:cs="Arial"/>
                <w:sz w:val="20"/>
                <w:szCs w:val="20"/>
              </w:rPr>
              <w:t>how to shape l</w:t>
            </w:r>
            <w:r w:rsidR="00A544E4">
              <w:rPr>
                <w:rFonts w:asciiTheme="minorHAnsi" w:hAnsiTheme="minorHAnsi" w:cs="Arial"/>
                <w:sz w:val="20"/>
                <w:szCs w:val="20"/>
              </w:rPr>
              <w:t>anguage for particular purposes</w:t>
            </w:r>
          </w:p>
        </w:tc>
        <w:tc>
          <w:tcPr>
            <w:tcW w:w="1537" w:type="pct"/>
          </w:tcPr>
          <w:p w:rsidR="008E733D" w:rsidRPr="003D579F" w:rsidRDefault="008E733D" w:rsidP="00A544E4">
            <w:pPr>
              <w:spacing w:before="60" w:after="60"/>
              <w:ind w:left="138" w:right="143" w:firstLine="2"/>
              <w:rPr>
                <w:rFonts w:asciiTheme="minorHAnsi" w:hAnsiTheme="minorHAnsi"/>
                <w:sz w:val="20"/>
                <w:szCs w:val="20"/>
                <w:lang w:val="en-AU"/>
              </w:rPr>
            </w:pPr>
            <w:r w:rsidRPr="003D579F">
              <w:rPr>
                <w:rFonts w:asciiTheme="minorHAnsi" w:hAnsiTheme="minorHAnsi"/>
                <w:sz w:val="20"/>
                <w:szCs w:val="20"/>
                <w:lang w:val="en-AU"/>
              </w:rPr>
              <w:t>Context:</w:t>
            </w:r>
            <w:r w:rsidR="00A43A01">
              <w:rPr>
                <w:rFonts w:asciiTheme="minorHAnsi" w:hAnsiTheme="minorHAnsi"/>
                <w:sz w:val="20"/>
                <w:szCs w:val="20"/>
                <w:lang w:val="en-AU"/>
              </w:rPr>
              <w:t xml:space="preserve"> </w:t>
            </w:r>
            <w:r w:rsidRPr="003D579F">
              <w:rPr>
                <w:rFonts w:asciiTheme="minorHAnsi" w:hAnsiTheme="minorHAnsi"/>
                <w:sz w:val="20"/>
                <w:szCs w:val="20"/>
                <w:lang w:val="en-AU"/>
              </w:rPr>
              <w:t xml:space="preserve">Literacy for Community </w:t>
            </w:r>
          </w:p>
          <w:p w:rsidR="008E733D" w:rsidRPr="003D579F" w:rsidRDefault="008E733D" w:rsidP="00A544E4">
            <w:pPr>
              <w:spacing w:before="60" w:after="60"/>
              <w:ind w:left="138" w:right="143" w:firstLine="2"/>
              <w:rPr>
                <w:rFonts w:asciiTheme="minorHAnsi" w:hAnsiTheme="minorHAnsi"/>
                <w:sz w:val="20"/>
                <w:szCs w:val="20"/>
                <w:lang w:val="en-AU"/>
              </w:rPr>
            </w:pPr>
            <w:r w:rsidRPr="003D579F">
              <w:rPr>
                <w:rFonts w:asciiTheme="minorHAnsi" w:hAnsiTheme="minorHAnsi"/>
                <w:sz w:val="20"/>
                <w:szCs w:val="20"/>
                <w:lang w:val="en-AU"/>
              </w:rPr>
              <w:t>Module: Researching and analysing the roles and responsibilities of owning a dog or a cat</w:t>
            </w:r>
          </w:p>
          <w:p w:rsidR="008E733D" w:rsidRPr="003D579F" w:rsidRDefault="008E733D" w:rsidP="00A544E4">
            <w:pPr>
              <w:pStyle w:val="Title"/>
              <w:spacing w:before="60" w:after="60"/>
              <w:ind w:left="138" w:right="143" w:firstLine="2"/>
              <w:jc w:val="left"/>
              <w:rPr>
                <w:rFonts w:asciiTheme="minorHAnsi" w:hAnsiTheme="minorHAnsi"/>
                <w:bCs w:val="0"/>
                <w:sz w:val="20"/>
                <w:szCs w:val="20"/>
                <w:lang w:val="en-AU" w:eastAsia="en-AU"/>
              </w:rPr>
            </w:pPr>
            <w:r w:rsidRPr="003D579F">
              <w:rPr>
                <w:rFonts w:asciiTheme="minorHAnsi" w:hAnsiTheme="minorHAnsi"/>
                <w:bCs w:val="0"/>
                <w:sz w:val="20"/>
                <w:szCs w:val="20"/>
                <w:lang w:val="en-AU" w:eastAsia="en-AU"/>
              </w:rPr>
              <w:t xml:space="preserve">Assessment </w:t>
            </w:r>
            <w:r w:rsidR="002F5631">
              <w:rPr>
                <w:rFonts w:asciiTheme="minorHAnsi" w:hAnsiTheme="minorHAnsi"/>
                <w:bCs w:val="0"/>
                <w:sz w:val="20"/>
                <w:szCs w:val="20"/>
                <w:lang w:val="en-AU" w:eastAsia="en-AU"/>
              </w:rPr>
              <w:t>Task</w:t>
            </w:r>
            <w:r w:rsidRPr="003D579F">
              <w:rPr>
                <w:rFonts w:asciiTheme="minorHAnsi" w:hAnsiTheme="minorHAnsi"/>
                <w:bCs w:val="0"/>
                <w:sz w:val="20"/>
                <w:szCs w:val="20"/>
                <w:lang w:val="en-AU" w:eastAsia="en-AU"/>
              </w:rPr>
              <w:t xml:space="preserve"> 12, </w:t>
            </w:r>
            <w:r w:rsidR="001155A8">
              <w:rPr>
                <w:rFonts w:asciiTheme="minorHAnsi" w:hAnsiTheme="minorHAnsi"/>
                <w:bCs w:val="0"/>
                <w:sz w:val="20"/>
                <w:szCs w:val="20"/>
                <w:lang w:val="en-AU" w:eastAsia="en-AU"/>
              </w:rPr>
              <w:t>Part</w:t>
            </w:r>
            <w:r w:rsidRPr="003D579F">
              <w:rPr>
                <w:rFonts w:asciiTheme="minorHAnsi" w:hAnsiTheme="minorHAnsi"/>
                <w:bCs w:val="0"/>
                <w:sz w:val="20"/>
                <w:szCs w:val="20"/>
                <w:lang w:val="en-AU" w:eastAsia="en-AU"/>
              </w:rPr>
              <w:t xml:space="preserve"> A</w:t>
            </w:r>
            <w:r w:rsidR="000A4090" w:rsidRPr="003D579F">
              <w:rPr>
                <w:rFonts w:asciiTheme="minorHAnsi" w:hAnsiTheme="minorHAnsi"/>
                <w:bCs w:val="0"/>
                <w:sz w:val="20"/>
                <w:szCs w:val="20"/>
                <w:lang w:val="en-AU" w:eastAsia="en-AU"/>
              </w:rPr>
              <w:t>:</w:t>
            </w:r>
            <w:r w:rsidRPr="003D579F">
              <w:rPr>
                <w:rFonts w:asciiTheme="minorHAnsi" w:hAnsiTheme="minorHAnsi"/>
                <w:bCs w:val="0"/>
                <w:sz w:val="20"/>
                <w:szCs w:val="20"/>
                <w:lang w:val="en-AU" w:eastAsia="en-AU"/>
              </w:rPr>
              <w:t xml:space="preserve"> </w:t>
            </w:r>
            <w:r w:rsidRPr="00A43A01">
              <w:rPr>
                <w:rFonts w:asciiTheme="minorHAnsi" w:hAnsiTheme="minorHAnsi"/>
                <w:b w:val="0"/>
                <w:bCs w:val="0"/>
                <w:sz w:val="20"/>
                <w:szCs w:val="20"/>
                <w:lang w:val="en-AU" w:eastAsia="en-AU"/>
              </w:rPr>
              <w:t>Report on pet chosen</w:t>
            </w:r>
            <w:r w:rsidR="00F1799C" w:rsidRPr="00A43A01">
              <w:rPr>
                <w:rFonts w:asciiTheme="minorHAnsi" w:hAnsiTheme="minorHAnsi"/>
                <w:b w:val="0"/>
                <w:bCs w:val="0"/>
                <w:sz w:val="20"/>
                <w:szCs w:val="20"/>
                <w:lang w:val="en-AU" w:eastAsia="en-AU"/>
              </w:rPr>
              <w:t>.</w:t>
            </w:r>
            <w:r w:rsidR="00A43A01">
              <w:rPr>
                <w:rFonts w:asciiTheme="minorHAnsi" w:hAnsiTheme="minorHAnsi"/>
                <w:bCs w:val="0"/>
                <w:sz w:val="20"/>
                <w:szCs w:val="20"/>
                <w:lang w:val="en-AU" w:eastAsia="en-AU"/>
              </w:rPr>
              <w:t xml:space="preserve"> </w:t>
            </w:r>
            <w:r w:rsidR="00F1799C" w:rsidRPr="003D579F">
              <w:rPr>
                <w:rFonts w:asciiTheme="minorHAnsi" w:hAnsiTheme="minorHAnsi"/>
                <w:bCs w:val="0"/>
                <w:sz w:val="20"/>
                <w:szCs w:val="20"/>
                <w:lang w:val="en-AU" w:eastAsia="en-AU"/>
              </w:rPr>
              <w:t>Week 6</w:t>
            </w:r>
          </w:p>
          <w:p w:rsidR="008E733D" w:rsidRPr="003D579F" w:rsidRDefault="008E733D" w:rsidP="00A544E4">
            <w:pPr>
              <w:pStyle w:val="Title"/>
              <w:spacing w:before="60" w:after="60"/>
              <w:ind w:left="138" w:right="143" w:firstLine="2"/>
              <w:jc w:val="left"/>
              <w:rPr>
                <w:rFonts w:asciiTheme="minorHAnsi" w:hAnsiTheme="minorHAnsi" w:cs="Arial"/>
                <w:b w:val="0"/>
                <w:sz w:val="20"/>
                <w:szCs w:val="20"/>
              </w:rPr>
            </w:pPr>
            <w:r w:rsidRPr="003D579F">
              <w:rPr>
                <w:rFonts w:asciiTheme="minorHAnsi" w:hAnsiTheme="minorHAnsi"/>
                <w:bCs w:val="0"/>
                <w:sz w:val="20"/>
                <w:szCs w:val="20"/>
                <w:lang w:val="en-AU" w:eastAsia="en-AU"/>
              </w:rPr>
              <w:t xml:space="preserve">Assessment </w:t>
            </w:r>
            <w:r w:rsidR="002F5631">
              <w:rPr>
                <w:rFonts w:asciiTheme="minorHAnsi" w:hAnsiTheme="minorHAnsi"/>
                <w:bCs w:val="0"/>
                <w:sz w:val="20"/>
                <w:szCs w:val="20"/>
                <w:lang w:val="en-AU" w:eastAsia="en-AU"/>
              </w:rPr>
              <w:t>Task</w:t>
            </w:r>
            <w:r w:rsidRPr="003D579F">
              <w:rPr>
                <w:rFonts w:asciiTheme="minorHAnsi" w:hAnsiTheme="minorHAnsi"/>
                <w:bCs w:val="0"/>
                <w:sz w:val="20"/>
                <w:szCs w:val="20"/>
                <w:lang w:val="en-AU" w:eastAsia="en-AU"/>
              </w:rPr>
              <w:t xml:space="preserve"> 12, </w:t>
            </w:r>
            <w:r w:rsidR="001155A8">
              <w:rPr>
                <w:rFonts w:asciiTheme="minorHAnsi" w:hAnsiTheme="minorHAnsi"/>
                <w:bCs w:val="0"/>
                <w:sz w:val="20"/>
                <w:szCs w:val="20"/>
                <w:lang w:val="en-AU" w:eastAsia="en-AU"/>
              </w:rPr>
              <w:t>Part</w:t>
            </w:r>
            <w:r w:rsidRPr="003D579F">
              <w:rPr>
                <w:rFonts w:asciiTheme="minorHAnsi" w:hAnsiTheme="minorHAnsi"/>
                <w:bCs w:val="0"/>
                <w:sz w:val="20"/>
                <w:szCs w:val="20"/>
                <w:lang w:val="en-AU" w:eastAsia="en-AU"/>
              </w:rPr>
              <w:t xml:space="preserve"> B</w:t>
            </w:r>
            <w:r w:rsidR="000A4090" w:rsidRPr="003D579F">
              <w:rPr>
                <w:rFonts w:asciiTheme="minorHAnsi" w:hAnsiTheme="minorHAnsi"/>
                <w:bCs w:val="0"/>
                <w:sz w:val="20"/>
                <w:szCs w:val="20"/>
                <w:lang w:val="en-AU" w:eastAsia="en-AU"/>
              </w:rPr>
              <w:t>:</w:t>
            </w:r>
            <w:r w:rsidRPr="003D579F">
              <w:rPr>
                <w:rFonts w:asciiTheme="minorHAnsi" w:hAnsiTheme="minorHAnsi"/>
                <w:bCs w:val="0"/>
                <w:sz w:val="20"/>
                <w:szCs w:val="20"/>
                <w:lang w:val="en-AU" w:eastAsia="en-AU"/>
              </w:rPr>
              <w:t xml:space="preserve"> </w:t>
            </w:r>
            <w:r w:rsidRPr="00A43A01">
              <w:rPr>
                <w:rFonts w:asciiTheme="minorHAnsi" w:hAnsiTheme="minorHAnsi"/>
                <w:b w:val="0"/>
                <w:bCs w:val="0"/>
                <w:sz w:val="20"/>
                <w:szCs w:val="20"/>
                <w:lang w:val="en-AU" w:eastAsia="en-AU"/>
              </w:rPr>
              <w:t xml:space="preserve">Create a chart, </w:t>
            </w:r>
            <w:proofErr w:type="spellStart"/>
            <w:r w:rsidRPr="00A43A01">
              <w:rPr>
                <w:rFonts w:asciiTheme="minorHAnsi" w:hAnsiTheme="minorHAnsi"/>
                <w:b w:val="0"/>
                <w:bCs w:val="0"/>
                <w:sz w:val="20"/>
                <w:szCs w:val="20"/>
                <w:lang w:val="en-AU" w:eastAsia="en-AU"/>
              </w:rPr>
              <w:t>mindmap</w:t>
            </w:r>
            <w:proofErr w:type="spellEnd"/>
            <w:r w:rsidRPr="00A43A01">
              <w:rPr>
                <w:rFonts w:asciiTheme="minorHAnsi" w:hAnsiTheme="minorHAnsi"/>
                <w:b w:val="0"/>
                <w:bCs w:val="0"/>
                <w:sz w:val="20"/>
                <w:szCs w:val="20"/>
                <w:lang w:val="en-AU" w:eastAsia="en-AU"/>
              </w:rPr>
              <w:t xml:space="preserve"> or structured overview.</w:t>
            </w:r>
            <w:r w:rsidR="00F1799C" w:rsidRPr="003D579F">
              <w:rPr>
                <w:rFonts w:asciiTheme="minorHAnsi" w:hAnsiTheme="minorHAnsi"/>
                <w:bCs w:val="0"/>
                <w:sz w:val="20"/>
                <w:szCs w:val="20"/>
                <w:lang w:val="en-AU" w:eastAsia="en-AU"/>
              </w:rPr>
              <w:t xml:space="preserve"> Week 7</w:t>
            </w:r>
          </w:p>
        </w:tc>
      </w:tr>
      <w:tr w:rsidR="00F01CCF" w:rsidRPr="004E0389" w:rsidTr="00CD1C43">
        <w:trPr>
          <w:trHeight w:val="576"/>
        </w:trPr>
        <w:tc>
          <w:tcPr>
            <w:tcW w:w="625" w:type="pct"/>
            <w:vMerge/>
          </w:tcPr>
          <w:p w:rsidR="008E733D" w:rsidRPr="004E0389" w:rsidRDefault="008E733D" w:rsidP="00F01CCF">
            <w:pPr>
              <w:pStyle w:val="Title"/>
              <w:rPr>
                <w:rFonts w:asciiTheme="minorHAnsi" w:hAnsiTheme="minorHAnsi" w:cs="Arial"/>
                <w:b w:val="0"/>
                <w:bCs w:val="0"/>
                <w:sz w:val="20"/>
                <w:szCs w:val="20"/>
              </w:rPr>
            </w:pPr>
          </w:p>
        </w:tc>
        <w:tc>
          <w:tcPr>
            <w:tcW w:w="577" w:type="pct"/>
            <w:vAlign w:val="center"/>
          </w:tcPr>
          <w:p w:rsidR="008E733D" w:rsidRPr="004E0389" w:rsidRDefault="008470E9" w:rsidP="00F01CCF">
            <w:pPr>
              <w:pStyle w:val="Title"/>
              <w:rPr>
                <w:rFonts w:asciiTheme="minorHAnsi" w:hAnsiTheme="minorHAnsi" w:cs="Arial"/>
                <w:bCs w:val="0"/>
                <w:sz w:val="20"/>
                <w:szCs w:val="20"/>
              </w:rPr>
            </w:pPr>
            <w:r w:rsidRPr="004E0389">
              <w:rPr>
                <w:rFonts w:asciiTheme="minorHAnsi" w:hAnsiTheme="minorHAnsi" w:cs="Arial"/>
                <w:b w:val="0"/>
                <w:bCs w:val="0"/>
                <w:sz w:val="20"/>
                <w:szCs w:val="20"/>
              </w:rPr>
              <w:t>W</w:t>
            </w:r>
            <w:r w:rsidR="00210445" w:rsidRPr="004E0389">
              <w:rPr>
                <w:rFonts w:asciiTheme="minorHAnsi" w:hAnsiTheme="minorHAnsi" w:cs="Arial"/>
                <w:b w:val="0"/>
                <w:bCs w:val="0"/>
                <w:sz w:val="20"/>
                <w:szCs w:val="20"/>
              </w:rPr>
              <w:t>riting</w:t>
            </w:r>
            <w:r w:rsidR="004E0389" w:rsidRPr="004E0389">
              <w:rPr>
                <w:rFonts w:asciiTheme="minorHAnsi" w:hAnsiTheme="minorHAnsi" w:cs="Arial"/>
                <w:b w:val="0"/>
                <w:bCs w:val="0"/>
                <w:sz w:val="20"/>
                <w:szCs w:val="20"/>
              </w:rPr>
              <w:t>*</w:t>
            </w:r>
            <w:r w:rsidR="00210445" w:rsidRPr="004E0389">
              <w:rPr>
                <w:rFonts w:asciiTheme="minorHAnsi" w:hAnsiTheme="minorHAnsi" w:cs="Arial"/>
                <w:b w:val="0"/>
                <w:bCs w:val="0"/>
                <w:sz w:val="20"/>
                <w:szCs w:val="20"/>
              </w:rPr>
              <w:t xml:space="preserve"> </w:t>
            </w:r>
            <w:r w:rsidR="00566E8F">
              <w:rPr>
                <w:rFonts w:asciiTheme="minorHAnsi" w:hAnsiTheme="minorHAnsi" w:cs="Arial"/>
                <w:b w:val="0"/>
                <w:bCs w:val="0"/>
                <w:sz w:val="20"/>
                <w:szCs w:val="20"/>
              </w:rPr>
              <w:br/>
            </w:r>
            <w:r w:rsidR="00210445" w:rsidRPr="004E0389">
              <w:rPr>
                <w:rFonts w:asciiTheme="minorHAnsi" w:hAnsiTheme="minorHAnsi" w:cs="Arial"/>
                <w:b w:val="0"/>
                <w:bCs w:val="0"/>
                <w:sz w:val="20"/>
                <w:szCs w:val="20"/>
              </w:rPr>
              <w:t>(7.</w:t>
            </w:r>
            <w:r w:rsidR="008E733D" w:rsidRPr="004E0389">
              <w:rPr>
                <w:rFonts w:asciiTheme="minorHAnsi" w:hAnsiTheme="minorHAnsi" w:cs="Arial"/>
                <w:b w:val="0"/>
                <w:bCs w:val="0"/>
                <w:sz w:val="20"/>
                <w:szCs w:val="20"/>
              </w:rPr>
              <w:t>5</w:t>
            </w:r>
            <w:r w:rsidR="008E733D" w:rsidRPr="004E0389">
              <w:rPr>
                <w:rFonts w:asciiTheme="minorHAnsi" w:hAnsiTheme="minorHAnsi" w:cs="Arial"/>
                <w:sz w:val="20"/>
                <w:szCs w:val="20"/>
              </w:rPr>
              <w:t>%</w:t>
            </w:r>
            <w:r w:rsidR="008E733D" w:rsidRPr="00566E8F">
              <w:rPr>
                <w:rFonts w:asciiTheme="minorHAnsi" w:hAnsiTheme="minorHAnsi" w:cs="Arial"/>
                <w:b w:val="0"/>
                <w:sz w:val="20"/>
                <w:szCs w:val="20"/>
              </w:rPr>
              <w:t>)</w:t>
            </w:r>
          </w:p>
        </w:tc>
        <w:tc>
          <w:tcPr>
            <w:tcW w:w="558" w:type="pct"/>
            <w:vAlign w:val="center"/>
          </w:tcPr>
          <w:p w:rsidR="008E733D" w:rsidRPr="004E0389" w:rsidRDefault="00F01CCF" w:rsidP="00F01CCF">
            <w:pPr>
              <w:pStyle w:val="Title"/>
              <w:ind w:left="142"/>
              <w:jc w:val="left"/>
              <w:rPr>
                <w:rFonts w:asciiTheme="minorHAnsi" w:hAnsiTheme="minorHAnsi" w:cs="Arial"/>
                <w:b w:val="0"/>
                <w:bCs w:val="0"/>
                <w:sz w:val="20"/>
                <w:szCs w:val="20"/>
                <w:lang w:val="en-AU"/>
              </w:rPr>
            </w:pPr>
            <w:r>
              <w:rPr>
                <w:rFonts w:asciiTheme="minorHAnsi" w:hAnsiTheme="minorHAnsi" w:cs="Arial"/>
                <w:b w:val="0"/>
                <w:bCs w:val="0"/>
                <w:sz w:val="20"/>
                <w:szCs w:val="20"/>
                <w:lang w:val="en-AU"/>
              </w:rPr>
              <w:t>Semester</w:t>
            </w:r>
            <w:r w:rsidR="008E733D" w:rsidRPr="004E0389">
              <w:rPr>
                <w:rFonts w:asciiTheme="minorHAnsi" w:hAnsiTheme="minorHAnsi" w:cs="Arial"/>
                <w:b w:val="0"/>
                <w:bCs w:val="0"/>
                <w:sz w:val="20"/>
                <w:szCs w:val="20"/>
                <w:lang w:val="en-AU"/>
              </w:rPr>
              <w:t xml:space="preserve"> 2</w:t>
            </w:r>
          </w:p>
          <w:p w:rsidR="008E733D" w:rsidRPr="004E0389" w:rsidRDefault="008E733D" w:rsidP="00F01CCF">
            <w:pPr>
              <w:ind w:left="142" w:right="71"/>
              <w:rPr>
                <w:rFonts w:asciiTheme="minorHAnsi" w:hAnsiTheme="minorHAnsi" w:cs="Arial"/>
                <w:sz w:val="20"/>
                <w:szCs w:val="20"/>
              </w:rPr>
            </w:pPr>
            <w:r w:rsidRPr="004E0389">
              <w:rPr>
                <w:rFonts w:asciiTheme="minorHAnsi" w:hAnsiTheme="minorHAnsi" w:cs="Arial"/>
                <w:bCs/>
                <w:sz w:val="20"/>
                <w:szCs w:val="20"/>
              </w:rPr>
              <w:t>Week 13</w:t>
            </w:r>
          </w:p>
        </w:tc>
        <w:tc>
          <w:tcPr>
            <w:tcW w:w="1703" w:type="pct"/>
            <w:vAlign w:val="center"/>
          </w:tcPr>
          <w:p w:rsidR="008E733D" w:rsidRPr="004E0389" w:rsidRDefault="008E733D" w:rsidP="0045541B">
            <w:pPr>
              <w:numPr>
                <w:ilvl w:val="0"/>
                <w:numId w:val="14"/>
              </w:numPr>
              <w:spacing w:before="60" w:after="60"/>
              <w:ind w:left="481" w:right="143" w:hanging="331"/>
              <w:contextualSpacing/>
              <w:rPr>
                <w:rFonts w:asciiTheme="minorHAnsi" w:hAnsiTheme="minorHAnsi" w:cs="Arial"/>
                <w:sz w:val="20"/>
                <w:szCs w:val="20"/>
                <w:lang w:val="en-AU"/>
              </w:rPr>
            </w:pPr>
            <w:r w:rsidRPr="004E0389">
              <w:rPr>
                <w:rFonts w:asciiTheme="minorHAnsi" w:hAnsiTheme="minorHAnsi" w:cs="Arial"/>
                <w:sz w:val="20"/>
                <w:szCs w:val="20"/>
                <w:lang w:val="en-AU"/>
              </w:rPr>
              <w:t>how to shape or structure a text to make it work</w:t>
            </w:r>
          </w:p>
          <w:p w:rsidR="008E733D" w:rsidRPr="004E0389" w:rsidRDefault="008E733D" w:rsidP="0045541B">
            <w:pPr>
              <w:numPr>
                <w:ilvl w:val="0"/>
                <w:numId w:val="14"/>
              </w:numPr>
              <w:spacing w:before="60" w:after="60"/>
              <w:ind w:left="481" w:right="143" w:hanging="331"/>
              <w:contextualSpacing/>
              <w:rPr>
                <w:rFonts w:asciiTheme="minorHAnsi" w:hAnsiTheme="minorHAnsi" w:cs="Arial"/>
                <w:sz w:val="20"/>
                <w:szCs w:val="20"/>
                <w:lang w:val="en-AU"/>
              </w:rPr>
            </w:pPr>
            <w:r w:rsidRPr="004E0389">
              <w:rPr>
                <w:rFonts w:asciiTheme="minorHAnsi" w:hAnsiTheme="minorHAnsi" w:cs="Arial"/>
                <w:sz w:val="20"/>
                <w:szCs w:val="20"/>
                <w:lang w:val="en-AU"/>
              </w:rPr>
              <w:t>how to use the conventions of a particular form</w:t>
            </w:r>
          </w:p>
          <w:p w:rsidR="008E733D" w:rsidRPr="004E0389" w:rsidRDefault="008E733D" w:rsidP="0045541B">
            <w:pPr>
              <w:numPr>
                <w:ilvl w:val="0"/>
                <w:numId w:val="14"/>
              </w:numPr>
              <w:spacing w:before="60" w:after="60"/>
              <w:ind w:left="481" w:right="143" w:hanging="331"/>
              <w:contextualSpacing/>
              <w:rPr>
                <w:rFonts w:asciiTheme="minorHAnsi" w:hAnsiTheme="minorHAnsi" w:cs="Arial"/>
                <w:sz w:val="20"/>
                <w:szCs w:val="20"/>
                <w:lang w:val="en-AU"/>
              </w:rPr>
            </w:pPr>
            <w:r w:rsidRPr="004E0389">
              <w:rPr>
                <w:rFonts w:asciiTheme="minorHAnsi" w:hAnsiTheme="minorHAnsi" w:cs="Arial"/>
                <w:sz w:val="20"/>
                <w:szCs w:val="20"/>
                <w:lang w:val="en-AU"/>
              </w:rPr>
              <w:t>how to use language</w:t>
            </w:r>
            <w:r w:rsidR="001E2A61">
              <w:rPr>
                <w:rFonts w:asciiTheme="minorHAnsi" w:hAnsiTheme="minorHAnsi" w:cs="Arial"/>
                <w:sz w:val="20"/>
                <w:szCs w:val="20"/>
                <w:lang w:val="en-AU"/>
              </w:rPr>
              <w:t>, including</w:t>
            </w:r>
            <w:r w:rsidRPr="004E0389">
              <w:rPr>
                <w:rFonts w:asciiTheme="minorHAnsi" w:hAnsiTheme="minorHAnsi" w:cs="Arial"/>
                <w:sz w:val="20"/>
                <w:szCs w:val="20"/>
                <w:lang w:val="en-AU"/>
              </w:rPr>
              <w:t xml:space="preserve"> appropriate spelling, punctuation and grammar</w:t>
            </w:r>
          </w:p>
          <w:p w:rsidR="008E733D" w:rsidRPr="00CF0706" w:rsidRDefault="008E733D" w:rsidP="00CF0706">
            <w:pPr>
              <w:numPr>
                <w:ilvl w:val="0"/>
                <w:numId w:val="14"/>
              </w:numPr>
              <w:spacing w:before="60" w:after="60"/>
              <w:ind w:left="481" w:right="143" w:hanging="331"/>
              <w:contextualSpacing/>
              <w:rPr>
                <w:rFonts w:asciiTheme="minorHAnsi" w:hAnsiTheme="minorHAnsi" w:cs="Arial"/>
                <w:sz w:val="20"/>
                <w:szCs w:val="20"/>
                <w:lang w:val="en-AU"/>
              </w:rPr>
            </w:pPr>
            <w:r w:rsidRPr="004E0389">
              <w:rPr>
                <w:rFonts w:asciiTheme="minorHAnsi" w:hAnsiTheme="minorHAnsi" w:cs="Arial"/>
                <w:sz w:val="20"/>
                <w:szCs w:val="20"/>
                <w:lang w:val="en-AU"/>
              </w:rPr>
              <w:t>how to shape language for particular</w:t>
            </w:r>
            <w:r w:rsidR="00A544E4">
              <w:rPr>
                <w:rFonts w:asciiTheme="minorHAnsi" w:hAnsiTheme="minorHAnsi" w:cs="Arial"/>
                <w:sz w:val="20"/>
                <w:szCs w:val="20"/>
                <w:lang w:val="en-AU"/>
              </w:rPr>
              <w:t xml:space="preserve"> purposes</w:t>
            </w:r>
          </w:p>
        </w:tc>
        <w:tc>
          <w:tcPr>
            <w:tcW w:w="1537" w:type="pct"/>
          </w:tcPr>
          <w:p w:rsidR="008E733D" w:rsidRPr="003D579F" w:rsidRDefault="008E733D" w:rsidP="00A544E4">
            <w:pPr>
              <w:spacing w:before="60" w:after="60"/>
              <w:ind w:left="138" w:right="143" w:firstLine="2"/>
              <w:rPr>
                <w:rFonts w:asciiTheme="minorHAnsi" w:eastAsia="Calibri" w:hAnsiTheme="minorHAnsi"/>
                <w:sz w:val="20"/>
                <w:szCs w:val="20"/>
                <w:lang w:val="en-AU"/>
              </w:rPr>
            </w:pPr>
            <w:r w:rsidRPr="003D579F">
              <w:rPr>
                <w:rFonts w:asciiTheme="minorHAnsi" w:eastAsia="Calibri" w:hAnsiTheme="minorHAnsi"/>
                <w:sz w:val="20"/>
                <w:szCs w:val="20"/>
                <w:lang w:val="en-AU"/>
              </w:rPr>
              <w:t>Context: Literacy for everyday personal contexts</w:t>
            </w:r>
          </w:p>
          <w:p w:rsidR="008E733D" w:rsidRPr="003D579F" w:rsidRDefault="008E733D" w:rsidP="00A544E4">
            <w:pPr>
              <w:spacing w:before="60" w:after="60"/>
              <w:ind w:left="138" w:right="143" w:firstLine="2"/>
              <w:rPr>
                <w:rFonts w:asciiTheme="minorHAnsi" w:eastAsia="Calibri" w:hAnsiTheme="minorHAnsi"/>
                <w:sz w:val="20"/>
                <w:szCs w:val="20"/>
                <w:lang w:val="en-AU"/>
              </w:rPr>
            </w:pPr>
            <w:r w:rsidRPr="003D579F">
              <w:rPr>
                <w:rFonts w:asciiTheme="minorHAnsi" w:eastAsia="Calibri" w:hAnsiTheme="minorHAnsi"/>
                <w:sz w:val="20"/>
                <w:szCs w:val="20"/>
                <w:lang w:val="en-AU"/>
              </w:rPr>
              <w:t>Module: ‘Out there in the real world’</w:t>
            </w:r>
          </w:p>
          <w:p w:rsidR="008E733D" w:rsidRPr="003D579F" w:rsidRDefault="008E733D" w:rsidP="00A544E4">
            <w:pPr>
              <w:pStyle w:val="Title"/>
              <w:tabs>
                <w:tab w:val="left" w:pos="4140"/>
              </w:tabs>
              <w:spacing w:before="60" w:after="60"/>
              <w:ind w:left="138" w:right="143" w:firstLine="2"/>
              <w:jc w:val="left"/>
              <w:rPr>
                <w:rFonts w:asciiTheme="minorHAnsi" w:hAnsiTheme="minorHAnsi" w:cs="Arial"/>
                <w:b w:val="0"/>
                <w:sz w:val="20"/>
                <w:szCs w:val="20"/>
              </w:rPr>
            </w:pPr>
            <w:r w:rsidRPr="003D579F">
              <w:rPr>
                <w:rFonts w:asciiTheme="minorHAnsi" w:eastAsia="Calibri" w:hAnsiTheme="minorHAnsi"/>
                <w:bCs w:val="0"/>
                <w:sz w:val="20"/>
                <w:szCs w:val="20"/>
                <w:lang w:val="en-AU" w:eastAsia="en-AU"/>
              </w:rPr>
              <w:t xml:space="preserve">Assessment </w:t>
            </w:r>
            <w:r w:rsidR="002F5631">
              <w:rPr>
                <w:rFonts w:asciiTheme="minorHAnsi" w:eastAsia="Calibri" w:hAnsiTheme="minorHAnsi"/>
                <w:bCs w:val="0"/>
                <w:sz w:val="20"/>
                <w:szCs w:val="20"/>
                <w:lang w:val="en-AU" w:eastAsia="en-AU"/>
              </w:rPr>
              <w:t>Task</w:t>
            </w:r>
            <w:r w:rsidRPr="003D579F">
              <w:rPr>
                <w:rFonts w:asciiTheme="minorHAnsi" w:eastAsia="Calibri" w:hAnsiTheme="minorHAnsi"/>
                <w:bCs w:val="0"/>
                <w:sz w:val="20"/>
                <w:szCs w:val="20"/>
                <w:lang w:val="en-AU" w:eastAsia="en-AU"/>
              </w:rPr>
              <w:t xml:space="preserve"> 14</w:t>
            </w:r>
            <w:r w:rsidR="000A4090" w:rsidRPr="003D579F">
              <w:rPr>
                <w:rFonts w:asciiTheme="minorHAnsi" w:eastAsia="Calibri" w:hAnsiTheme="minorHAnsi"/>
                <w:bCs w:val="0"/>
                <w:sz w:val="20"/>
                <w:szCs w:val="20"/>
                <w:lang w:val="en-AU" w:eastAsia="en-AU"/>
              </w:rPr>
              <w:t>:</w:t>
            </w:r>
            <w:r w:rsidRPr="003D579F">
              <w:rPr>
                <w:rFonts w:asciiTheme="minorHAnsi" w:eastAsia="Calibri" w:hAnsiTheme="minorHAnsi"/>
                <w:bCs w:val="0"/>
                <w:sz w:val="20"/>
                <w:szCs w:val="20"/>
                <w:lang w:val="en-AU" w:eastAsia="en-AU"/>
              </w:rPr>
              <w:t xml:space="preserve"> </w:t>
            </w:r>
            <w:r w:rsidRPr="00A43A01">
              <w:rPr>
                <w:rFonts w:asciiTheme="minorHAnsi" w:eastAsia="Calibri" w:hAnsiTheme="minorHAnsi"/>
                <w:b w:val="0"/>
                <w:bCs w:val="0"/>
                <w:sz w:val="20"/>
                <w:szCs w:val="20"/>
                <w:lang w:val="en-AU" w:eastAsia="en-AU"/>
              </w:rPr>
              <w:t>Write your own ‘How to survive’ guide</w:t>
            </w:r>
            <w:r w:rsidR="00F1799C" w:rsidRPr="00A43A01">
              <w:rPr>
                <w:rFonts w:asciiTheme="minorHAnsi" w:eastAsia="Calibri" w:hAnsiTheme="minorHAnsi"/>
                <w:b w:val="0"/>
                <w:bCs w:val="0"/>
                <w:sz w:val="20"/>
                <w:szCs w:val="20"/>
                <w:lang w:val="en-AU" w:eastAsia="en-AU"/>
              </w:rPr>
              <w:t>.</w:t>
            </w:r>
            <w:r w:rsidR="00A43A01" w:rsidRPr="00A43A01">
              <w:rPr>
                <w:rFonts w:asciiTheme="minorHAnsi" w:eastAsia="Calibri" w:hAnsiTheme="minorHAnsi"/>
                <w:b w:val="0"/>
                <w:bCs w:val="0"/>
                <w:sz w:val="20"/>
                <w:szCs w:val="20"/>
                <w:lang w:val="en-AU" w:eastAsia="en-AU"/>
              </w:rPr>
              <w:t xml:space="preserve"> </w:t>
            </w:r>
            <w:r w:rsidR="00F1799C" w:rsidRPr="003D579F">
              <w:rPr>
                <w:rFonts w:asciiTheme="minorHAnsi" w:eastAsia="Calibri" w:hAnsiTheme="minorHAnsi"/>
                <w:bCs w:val="0"/>
                <w:sz w:val="20"/>
                <w:szCs w:val="20"/>
                <w:lang w:val="en-AU" w:eastAsia="en-AU"/>
              </w:rPr>
              <w:t>Week 13</w:t>
            </w:r>
          </w:p>
        </w:tc>
      </w:tr>
      <w:tr w:rsidR="00F01CCF" w:rsidRPr="004E0389" w:rsidTr="00CD1C43">
        <w:trPr>
          <w:cantSplit/>
        </w:trPr>
        <w:tc>
          <w:tcPr>
            <w:tcW w:w="625" w:type="pct"/>
            <w:vMerge w:val="restart"/>
            <w:vAlign w:val="center"/>
          </w:tcPr>
          <w:p w:rsidR="004D5AB2" w:rsidRPr="004E0389" w:rsidRDefault="004D5AB2" w:rsidP="00CF0706">
            <w:pPr>
              <w:pStyle w:val="Title"/>
              <w:rPr>
                <w:rFonts w:asciiTheme="minorHAnsi" w:hAnsiTheme="minorHAnsi" w:cs="Arial"/>
                <w:b w:val="0"/>
                <w:bCs w:val="0"/>
                <w:sz w:val="20"/>
                <w:szCs w:val="20"/>
              </w:rPr>
            </w:pPr>
            <w:r w:rsidRPr="004E0389">
              <w:rPr>
                <w:rFonts w:asciiTheme="minorHAnsi" w:hAnsiTheme="minorHAnsi" w:cs="Arial"/>
                <w:b w:val="0"/>
                <w:bCs w:val="0"/>
                <w:sz w:val="20"/>
                <w:szCs w:val="20"/>
              </w:rPr>
              <w:lastRenderedPageBreak/>
              <w:t>Reading</w:t>
            </w:r>
          </w:p>
          <w:p w:rsidR="004D5AB2" w:rsidRPr="004E0389" w:rsidRDefault="00A544E4" w:rsidP="00CF0706">
            <w:pPr>
              <w:pStyle w:val="Title"/>
              <w:rPr>
                <w:rFonts w:asciiTheme="minorHAnsi" w:hAnsiTheme="minorHAnsi" w:cs="Arial"/>
                <w:b w:val="0"/>
                <w:bCs w:val="0"/>
                <w:sz w:val="20"/>
                <w:szCs w:val="20"/>
              </w:rPr>
            </w:pPr>
            <w:r>
              <w:rPr>
                <w:rFonts w:asciiTheme="minorHAnsi" w:hAnsiTheme="minorHAnsi" w:cs="Arial"/>
                <w:b w:val="0"/>
                <w:bCs w:val="0"/>
                <w:sz w:val="20"/>
                <w:szCs w:val="20"/>
              </w:rPr>
              <w:t>(</w:t>
            </w:r>
            <w:proofErr w:type="gramStart"/>
            <w:r>
              <w:rPr>
                <w:rFonts w:asciiTheme="minorHAnsi" w:hAnsiTheme="minorHAnsi" w:cs="Arial"/>
                <w:b w:val="0"/>
                <w:bCs w:val="0"/>
                <w:sz w:val="20"/>
                <w:szCs w:val="20"/>
              </w:rPr>
              <w:t>r</w:t>
            </w:r>
            <w:r w:rsidR="004D5AB2" w:rsidRPr="004E0389">
              <w:rPr>
                <w:rFonts w:asciiTheme="minorHAnsi" w:hAnsiTheme="minorHAnsi" w:cs="Arial"/>
                <w:b w:val="0"/>
                <w:bCs w:val="0"/>
                <w:sz w:val="20"/>
                <w:szCs w:val="20"/>
              </w:rPr>
              <w:t>eading</w:t>
            </w:r>
            <w:proofErr w:type="gramEnd"/>
            <w:r w:rsidR="004D5AB2" w:rsidRPr="004E0389">
              <w:rPr>
                <w:rFonts w:asciiTheme="minorHAnsi" w:hAnsiTheme="minorHAnsi" w:cs="Arial"/>
                <w:b w:val="0"/>
                <w:bCs w:val="0"/>
                <w:sz w:val="20"/>
                <w:szCs w:val="20"/>
              </w:rPr>
              <w:t xml:space="preserve">, understanding, comprehending, interpreting and </w:t>
            </w:r>
            <w:proofErr w:type="spellStart"/>
            <w:r w:rsidR="004D5AB2" w:rsidRPr="004E0389">
              <w:rPr>
                <w:rFonts w:asciiTheme="minorHAnsi" w:hAnsiTheme="minorHAnsi" w:cs="Arial"/>
                <w:b w:val="0"/>
                <w:bCs w:val="0"/>
                <w:sz w:val="20"/>
                <w:szCs w:val="20"/>
              </w:rPr>
              <w:t>analy</w:t>
            </w:r>
            <w:r>
              <w:rPr>
                <w:rFonts w:asciiTheme="minorHAnsi" w:hAnsiTheme="minorHAnsi" w:cs="Arial"/>
                <w:b w:val="0"/>
                <w:bCs w:val="0"/>
                <w:sz w:val="20"/>
                <w:szCs w:val="20"/>
              </w:rPr>
              <w:t>s</w:t>
            </w:r>
            <w:r w:rsidR="004D5AB2" w:rsidRPr="004E0389">
              <w:rPr>
                <w:rFonts w:asciiTheme="minorHAnsi" w:hAnsiTheme="minorHAnsi" w:cs="Arial"/>
                <w:b w:val="0"/>
                <w:bCs w:val="0"/>
                <w:sz w:val="20"/>
                <w:szCs w:val="20"/>
              </w:rPr>
              <w:t>ing</w:t>
            </w:r>
            <w:proofErr w:type="spellEnd"/>
            <w:r w:rsidR="004D5AB2" w:rsidRPr="004E0389">
              <w:rPr>
                <w:rFonts w:asciiTheme="minorHAnsi" w:hAnsiTheme="minorHAnsi" w:cs="Arial"/>
                <w:b w:val="0"/>
                <w:bCs w:val="0"/>
                <w:sz w:val="20"/>
                <w:szCs w:val="20"/>
              </w:rPr>
              <w:t xml:space="preserve"> texts)</w:t>
            </w:r>
          </w:p>
          <w:p w:rsidR="004D5AB2" w:rsidRPr="004E0389" w:rsidRDefault="004D5AB2" w:rsidP="00CF0706">
            <w:pPr>
              <w:pStyle w:val="Title"/>
              <w:rPr>
                <w:rFonts w:asciiTheme="minorHAnsi" w:hAnsiTheme="minorHAnsi" w:cs="Arial"/>
                <w:b w:val="0"/>
                <w:bCs w:val="0"/>
                <w:sz w:val="20"/>
                <w:szCs w:val="20"/>
              </w:rPr>
            </w:pPr>
            <w:r w:rsidRPr="004E0389">
              <w:rPr>
                <w:rFonts w:asciiTheme="minorHAnsi" w:hAnsiTheme="minorHAnsi" w:cs="Arial"/>
                <w:b w:val="0"/>
                <w:bCs w:val="0"/>
                <w:sz w:val="20"/>
                <w:szCs w:val="20"/>
              </w:rPr>
              <w:t>35%</w:t>
            </w:r>
          </w:p>
        </w:tc>
        <w:tc>
          <w:tcPr>
            <w:tcW w:w="577" w:type="pct"/>
            <w:vAlign w:val="center"/>
          </w:tcPr>
          <w:p w:rsidR="004D5AB2" w:rsidRPr="004E0389" w:rsidRDefault="00210445" w:rsidP="00A544E4">
            <w:pPr>
              <w:pStyle w:val="Title"/>
              <w:rPr>
                <w:rFonts w:asciiTheme="minorHAnsi" w:hAnsiTheme="minorHAnsi" w:cs="Arial"/>
                <w:b w:val="0"/>
                <w:sz w:val="20"/>
                <w:szCs w:val="20"/>
              </w:rPr>
            </w:pPr>
            <w:r w:rsidRPr="004E0389">
              <w:rPr>
                <w:rFonts w:asciiTheme="minorHAnsi" w:hAnsiTheme="minorHAnsi" w:cs="Arial"/>
                <w:b w:val="0"/>
                <w:sz w:val="20"/>
                <w:szCs w:val="20"/>
              </w:rPr>
              <w:t>Reading</w:t>
            </w:r>
            <w:r w:rsidR="004E0389" w:rsidRPr="004E0389">
              <w:rPr>
                <w:rFonts w:asciiTheme="minorHAnsi" w:hAnsiTheme="minorHAnsi" w:cs="Arial"/>
                <w:b w:val="0"/>
                <w:sz w:val="20"/>
                <w:szCs w:val="20"/>
              </w:rPr>
              <w:t>*</w:t>
            </w:r>
            <w:r w:rsidRPr="004E0389">
              <w:rPr>
                <w:rFonts w:asciiTheme="minorHAnsi" w:hAnsiTheme="minorHAnsi" w:cs="Arial"/>
                <w:b w:val="0"/>
                <w:sz w:val="20"/>
                <w:szCs w:val="20"/>
              </w:rPr>
              <w:t xml:space="preserve"> </w:t>
            </w:r>
            <w:r w:rsidR="00566E8F">
              <w:rPr>
                <w:rFonts w:asciiTheme="minorHAnsi" w:hAnsiTheme="minorHAnsi" w:cs="Arial"/>
                <w:b w:val="0"/>
                <w:sz w:val="20"/>
                <w:szCs w:val="20"/>
              </w:rPr>
              <w:br/>
            </w:r>
            <w:r w:rsidRPr="004E0389">
              <w:rPr>
                <w:rFonts w:asciiTheme="minorHAnsi" w:hAnsiTheme="minorHAnsi" w:cs="Arial"/>
                <w:b w:val="0"/>
                <w:sz w:val="20"/>
                <w:szCs w:val="20"/>
              </w:rPr>
              <w:t>(7.</w:t>
            </w:r>
            <w:r w:rsidR="004D5AB2" w:rsidRPr="004E0389">
              <w:rPr>
                <w:rFonts w:asciiTheme="minorHAnsi" w:hAnsiTheme="minorHAnsi" w:cs="Arial"/>
                <w:b w:val="0"/>
                <w:sz w:val="20"/>
                <w:szCs w:val="20"/>
              </w:rPr>
              <w:t xml:space="preserve">5%) </w:t>
            </w:r>
            <w:r w:rsidR="00566E8F">
              <w:rPr>
                <w:rFonts w:asciiTheme="minorHAnsi" w:hAnsiTheme="minorHAnsi" w:cs="Arial"/>
                <w:b w:val="0"/>
                <w:sz w:val="20"/>
                <w:szCs w:val="20"/>
              </w:rPr>
              <w:br/>
            </w:r>
            <w:r w:rsidR="004D5AB2" w:rsidRPr="004E0389">
              <w:rPr>
                <w:rFonts w:asciiTheme="minorHAnsi" w:hAnsiTheme="minorHAnsi" w:cs="Arial"/>
                <w:b w:val="0"/>
                <w:sz w:val="20"/>
                <w:szCs w:val="20"/>
              </w:rPr>
              <w:t xml:space="preserve">(including viewing) </w:t>
            </w:r>
          </w:p>
        </w:tc>
        <w:tc>
          <w:tcPr>
            <w:tcW w:w="558" w:type="pct"/>
            <w:vAlign w:val="center"/>
          </w:tcPr>
          <w:p w:rsidR="004D5AB2" w:rsidRPr="004E0389" w:rsidRDefault="00F01CCF" w:rsidP="00F01CCF">
            <w:pPr>
              <w:pStyle w:val="Title"/>
              <w:ind w:left="142"/>
              <w:jc w:val="left"/>
              <w:rPr>
                <w:rFonts w:asciiTheme="minorHAnsi" w:hAnsiTheme="minorHAnsi" w:cs="Arial"/>
                <w:b w:val="0"/>
                <w:bCs w:val="0"/>
                <w:sz w:val="20"/>
                <w:szCs w:val="20"/>
                <w:lang w:val="en-AU"/>
              </w:rPr>
            </w:pPr>
            <w:r>
              <w:rPr>
                <w:rFonts w:asciiTheme="minorHAnsi" w:hAnsiTheme="minorHAnsi" w:cs="Arial"/>
                <w:b w:val="0"/>
                <w:bCs w:val="0"/>
                <w:sz w:val="20"/>
                <w:szCs w:val="20"/>
                <w:lang w:val="en-AU"/>
              </w:rPr>
              <w:t>Semester</w:t>
            </w:r>
            <w:r w:rsidR="004D5AB2" w:rsidRPr="004E0389">
              <w:rPr>
                <w:rFonts w:asciiTheme="minorHAnsi" w:hAnsiTheme="minorHAnsi" w:cs="Arial"/>
                <w:b w:val="0"/>
                <w:bCs w:val="0"/>
                <w:sz w:val="20"/>
                <w:szCs w:val="20"/>
                <w:lang w:val="en-AU"/>
              </w:rPr>
              <w:t xml:space="preserve"> 1</w:t>
            </w:r>
          </w:p>
          <w:p w:rsidR="004D5AB2" w:rsidRPr="004E0389" w:rsidRDefault="004D5AB2" w:rsidP="00F01CCF">
            <w:pPr>
              <w:pStyle w:val="Title"/>
              <w:ind w:left="142"/>
              <w:jc w:val="left"/>
              <w:rPr>
                <w:rFonts w:asciiTheme="minorHAnsi" w:hAnsiTheme="minorHAnsi" w:cs="Arial"/>
                <w:b w:val="0"/>
                <w:bCs w:val="0"/>
                <w:sz w:val="20"/>
                <w:szCs w:val="20"/>
                <w:lang w:val="en-AU"/>
              </w:rPr>
            </w:pPr>
            <w:r w:rsidRPr="004E0389">
              <w:rPr>
                <w:rFonts w:asciiTheme="minorHAnsi" w:hAnsiTheme="minorHAnsi" w:cs="Arial"/>
                <w:b w:val="0"/>
                <w:bCs w:val="0"/>
                <w:sz w:val="20"/>
                <w:szCs w:val="20"/>
                <w:lang w:val="en-AU"/>
              </w:rPr>
              <w:t>Week 5</w:t>
            </w:r>
          </w:p>
        </w:tc>
        <w:tc>
          <w:tcPr>
            <w:tcW w:w="1703" w:type="pct"/>
          </w:tcPr>
          <w:p w:rsidR="004D5AB2" w:rsidRPr="004E0389" w:rsidRDefault="004D5AB2" w:rsidP="0045541B">
            <w:pPr>
              <w:numPr>
                <w:ilvl w:val="0"/>
                <w:numId w:val="14"/>
              </w:numPr>
              <w:spacing w:before="60" w:after="60"/>
              <w:ind w:left="481" w:right="143" w:hanging="331"/>
              <w:contextualSpacing/>
              <w:rPr>
                <w:rFonts w:asciiTheme="minorHAnsi" w:hAnsiTheme="minorHAnsi" w:cs="Arial"/>
                <w:sz w:val="20"/>
                <w:szCs w:val="20"/>
              </w:rPr>
            </w:pPr>
            <w:r w:rsidRPr="004E0389">
              <w:rPr>
                <w:rFonts w:asciiTheme="minorHAnsi" w:hAnsiTheme="minorHAnsi" w:cs="Arial"/>
                <w:sz w:val="20"/>
                <w:szCs w:val="20"/>
              </w:rPr>
              <w:t>how texts work</w:t>
            </w:r>
          </w:p>
          <w:p w:rsidR="004D5AB2" w:rsidRPr="004E0389" w:rsidRDefault="004D5AB2" w:rsidP="0045541B">
            <w:pPr>
              <w:numPr>
                <w:ilvl w:val="0"/>
                <w:numId w:val="14"/>
              </w:numPr>
              <w:spacing w:before="60" w:after="60"/>
              <w:ind w:left="481" w:right="143" w:hanging="331"/>
              <w:contextualSpacing/>
              <w:rPr>
                <w:rFonts w:asciiTheme="minorHAnsi" w:hAnsiTheme="minorHAnsi" w:cs="Arial"/>
                <w:sz w:val="20"/>
                <w:szCs w:val="20"/>
              </w:rPr>
            </w:pPr>
            <w:r w:rsidRPr="004E0389">
              <w:rPr>
                <w:rFonts w:asciiTheme="minorHAnsi" w:hAnsiTheme="minorHAnsi" w:cs="Arial"/>
                <w:sz w:val="20"/>
                <w:szCs w:val="20"/>
              </w:rPr>
              <w:t>why texts use a particular form</w:t>
            </w:r>
          </w:p>
          <w:p w:rsidR="004D5AB2" w:rsidRPr="004E0389" w:rsidRDefault="004D5AB2" w:rsidP="0045541B">
            <w:pPr>
              <w:numPr>
                <w:ilvl w:val="0"/>
                <w:numId w:val="14"/>
              </w:numPr>
              <w:spacing w:before="60" w:after="60"/>
              <w:ind w:left="481" w:right="143" w:hanging="331"/>
              <w:contextualSpacing/>
              <w:rPr>
                <w:rFonts w:asciiTheme="minorHAnsi" w:hAnsiTheme="minorHAnsi" w:cs="Arial"/>
                <w:sz w:val="20"/>
                <w:szCs w:val="20"/>
              </w:rPr>
            </w:pPr>
            <w:r w:rsidRPr="004E0389">
              <w:rPr>
                <w:rFonts w:asciiTheme="minorHAnsi" w:hAnsiTheme="minorHAnsi" w:cs="Arial"/>
                <w:sz w:val="20"/>
                <w:szCs w:val="20"/>
              </w:rPr>
              <w:t>how texts use the conventions of a particular form</w:t>
            </w:r>
          </w:p>
          <w:p w:rsidR="004D5AB2" w:rsidRPr="004E0389" w:rsidRDefault="004D5AB2" w:rsidP="0045541B">
            <w:pPr>
              <w:numPr>
                <w:ilvl w:val="0"/>
                <w:numId w:val="14"/>
              </w:numPr>
              <w:spacing w:before="60" w:after="60"/>
              <w:ind w:left="481" w:right="143" w:hanging="331"/>
              <w:contextualSpacing/>
              <w:rPr>
                <w:rFonts w:asciiTheme="minorHAnsi" w:hAnsiTheme="minorHAnsi" w:cs="Arial"/>
                <w:sz w:val="20"/>
                <w:szCs w:val="20"/>
              </w:rPr>
            </w:pPr>
            <w:r w:rsidRPr="004E0389">
              <w:rPr>
                <w:rFonts w:asciiTheme="minorHAnsi" w:hAnsiTheme="minorHAnsi" w:cs="Arial"/>
                <w:sz w:val="20"/>
                <w:szCs w:val="20"/>
              </w:rPr>
              <w:t>how texts use language</w:t>
            </w:r>
          </w:p>
          <w:p w:rsidR="004D5AB2" w:rsidRPr="004E0389" w:rsidRDefault="004D5AB2" w:rsidP="0045541B">
            <w:pPr>
              <w:numPr>
                <w:ilvl w:val="0"/>
                <w:numId w:val="14"/>
              </w:numPr>
              <w:spacing w:before="60" w:after="60"/>
              <w:ind w:left="481" w:right="143" w:hanging="331"/>
              <w:contextualSpacing/>
              <w:rPr>
                <w:rFonts w:asciiTheme="minorHAnsi" w:hAnsiTheme="minorHAnsi" w:cs="Arial"/>
                <w:sz w:val="20"/>
                <w:szCs w:val="20"/>
              </w:rPr>
            </w:pPr>
            <w:r w:rsidRPr="004E0389">
              <w:rPr>
                <w:rFonts w:asciiTheme="minorHAnsi" w:hAnsiTheme="minorHAnsi" w:cs="Arial"/>
                <w:sz w:val="20"/>
                <w:szCs w:val="20"/>
              </w:rPr>
              <w:t>how texts promote values and attitudes</w:t>
            </w:r>
          </w:p>
          <w:p w:rsidR="004D5AB2" w:rsidRPr="004E0389" w:rsidRDefault="004D5AB2" w:rsidP="0045541B">
            <w:pPr>
              <w:numPr>
                <w:ilvl w:val="0"/>
                <w:numId w:val="14"/>
              </w:numPr>
              <w:spacing w:before="60" w:after="60"/>
              <w:ind w:left="481" w:right="143" w:hanging="331"/>
              <w:contextualSpacing/>
              <w:rPr>
                <w:rFonts w:asciiTheme="minorHAnsi" w:hAnsiTheme="minorHAnsi" w:cs="Arial"/>
                <w:sz w:val="20"/>
                <w:szCs w:val="20"/>
              </w:rPr>
            </w:pPr>
            <w:r w:rsidRPr="004E0389">
              <w:rPr>
                <w:rFonts w:asciiTheme="minorHAnsi" w:hAnsiTheme="minorHAnsi" w:cs="Arial"/>
                <w:sz w:val="20"/>
                <w:szCs w:val="20"/>
              </w:rPr>
              <w:t>how to discuss what has been learned about how texts work</w:t>
            </w:r>
          </w:p>
          <w:p w:rsidR="004D5AB2" w:rsidRPr="00A544E4" w:rsidRDefault="004D5AB2" w:rsidP="00A544E4">
            <w:pPr>
              <w:numPr>
                <w:ilvl w:val="0"/>
                <w:numId w:val="14"/>
              </w:numPr>
              <w:spacing w:before="60" w:after="60"/>
              <w:ind w:left="481" w:right="143" w:hanging="331"/>
              <w:contextualSpacing/>
              <w:rPr>
                <w:rFonts w:asciiTheme="minorHAnsi" w:hAnsiTheme="minorHAnsi" w:cs="Arial"/>
                <w:sz w:val="20"/>
                <w:szCs w:val="20"/>
              </w:rPr>
            </w:pPr>
            <w:r w:rsidRPr="004E0389">
              <w:rPr>
                <w:rFonts w:asciiTheme="minorHAnsi" w:hAnsiTheme="minorHAnsi" w:cs="Arial"/>
                <w:sz w:val="20"/>
                <w:szCs w:val="20"/>
              </w:rPr>
              <w:t>how texts can b</w:t>
            </w:r>
            <w:r w:rsidR="00A544E4">
              <w:rPr>
                <w:rFonts w:asciiTheme="minorHAnsi" w:hAnsiTheme="minorHAnsi" w:cs="Arial"/>
                <w:sz w:val="20"/>
                <w:szCs w:val="20"/>
              </w:rPr>
              <w:t>e interpreted in different ways</w:t>
            </w:r>
          </w:p>
        </w:tc>
        <w:tc>
          <w:tcPr>
            <w:tcW w:w="1537" w:type="pct"/>
          </w:tcPr>
          <w:p w:rsidR="004D5AB2" w:rsidRPr="003D579F" w:rsidRDefault="004D5AB2" w:rsidP="00A544E4">
            <w:pPr>
              <w:spacing w:before="60" w:after="60"/>
              <w:ind w:left="138" w:right="143" w:firstLine="2"/>
              <w:rPr>
                <w:rFonts w:asciiTheme="minorHAnsi" w:hAnsiTheme="minorHAnsi" w:cs="Arial"/>
                <w:sz w:val="20"/>
                <w:szCs w:val="20"/>
              </w:rPr>
            </w:pPr>
            <w:r w:rsidRPr="003D579F">
              <w:rPr>
                <w:rFonts w:asciiTheme="minorHAnsi" w:hAnsiTheme="minorHAnsi"/>
                <w:sz w:val="20"/>
                <w:szCs w:val="20"/>
              </w:rPr>
              <w:t>Context</w:t>
            </w:r>
            <w:r w:rsidRPr="003D579F">
              <w:rPr>
                <w:rFonts w:asciiTheme="minorHAnsi" w:hAnsiTheme="minorHAnsi" w:cs="Arial"/>
                <w:sz w:val="20"/>
                <w:szCs w:val="20"/>
              </w:rPr>
              <w:t xml:space="preserve">: </w:t>
            </w:r>
            <w:r w:rsidRPr="003D579F">
              <w:rPr>
                <w:rFonts w:asciiTheme="minorHAnsi" w:hAnsiTheme="minorHAnsi"/>
                <w:sz w:val="20"/>
                <w:szCs w:val="20"/>
              </w:rPr>
              <w:t>Literacy for Learning</w:t>
            </w:r>
          </w:p>
          <w:p w:rsidR="004D5AB2" w:rsidRPr="003D579F" w:rsidRDefault="004D5AB2" w:rsidP="00A544E4">
            <w:pPr>
              <w:spacing w:before="60" w:after="60"/>
              <w:ind w:left="138" w:right="143" w:firstLine="2"/>
              <w:rPr>
                <w:rFonts w:asciiTheme="minorHAnsi" w:hAnsiTheme="minorHAnsi"/>
                <w:sz w:val="20"/>
                <w:szCs w:val="20"/>
              </w:rPr>
            </w:pPr>
            <w:r w:rsidRPr="003D579F">
              <w:rPr>
                <w:rFonts w:asciiTheme="minorHAnsi" w:hAnsiTheme="minorHAnsi" w:cs="Arial"/>
                <w:sz w:val="20"/>
                <w:szCs w:val="20"/>
              </w:rPr>
              <w:t xml:space="preserve">Module: </w:t>
            </w:r>
            <w:r w:rsidRPr="003D579F">
              <w:rPr>
                <w:rFonts w:asciiTheme="minorHAnsi" w:hAnsiTheme="minorHAnsi"/>
                <w:sz w:val="20"/>
                <w:szCs w:val="20"/>
              </w:rPr>
              <w:t xml:space="preserve">Researching and analysing a television program </w:t>
            </w:r>
          </w:p>
          <w:p w:rsidR="004D5AB2" w:rsidRPr="00A544E4" w:rsidRDefault="004D5AB2" w:rsidP="00A544E4">
            <w:pPr>
              <w:spacing w:before="60" w:after="60"/>
              <w:ind w:left="138" w:right="143" w:firstLine="2"/>
              <w:rPr>
                <w:rFonts w:asciiTheme="minorHAnsi" w:hAnsiTheme="minorHAnsi" w:cs="Arial"/>
                <w:b/>
                <w:sz w:val="20"/>
                <w:szCs w:val="20"/>
              </w:rPr>
            </w:pPr>
            <w:r w:rsidRPr="003D579F">
              <w:rPr>
                <w:rFonts w:asciiTheme="minorHAnsi" w:hAnsiTheme="minorHAnsi" w:cs="Arial"/>
                <w:b/>
                <w:sz w:val="20"/>
                <w:szCs w:val="20"/>
              </w:rPr>
              <w:t xml:space="preserve">Assessment </w:t>
            </w:r>
            <w:r w:rsidR="002F5631">
              <w:rPr>
                <w:rFonts w:asciiTheme="minorHAnsi" w:hAnsiTheme="minorHAnsi" w:cs="Arial"/>
                <w:b/>
                <w:sz w:val="20"/>
                <w:szCs w:val="20"/>
              </w:rPr>
              <w:t>Task</w:t>
            </w:r>
            <w:r w:rsidRPr="003D579F">
              <w:rPr>
                <w:rFonts w:asciiTheme="minorHAnsi" w:hAnsiTheme="minorHAnsi" w:cs="Arial"/>
                <w:b/>
                <w:sz w:val="20"/>
                <w:szCs w:val="20"/>
              </w:rPr>
              <w:t xml:space="preserve"> 3: </w:t>
            </w:r>
            <w:r w:rsidRPr="00A544E4">
              <w:rPr>
                <w:rFonts w:asciiTheme="minorHAnsi" w:hAnsiTheme="minorHAnsi" w:cs="Arial"/>
                <w:sz w:val="20"/>
                <w:szCs w:val="20"/>
              </w:rPr>
              <w:t>Combine your research findings into either a review for a newspaper or a report for the program selection manager at a television station.</w:t>
            </w:r>
            <w:r w:rsidR="00A544E4">
              <w:rPr>
                <w:rFonts w:asciiTheme="minorHAnsi" w:hAnsiTheme="minorHAnsi" w:cs="Arial"/>
                <w:b/>
                <w:sz w:val="20"/>
                <w:szCs w:val="20"/>
              </w:rPr>
              <w:t xml:space="preserve"> Week 5 </w:t>
            </w:r>
          </w:p>
        </w:tc>
      </w:tr>
      <w:tr w:rsidR="00F01CCF" w:rsidRPr="004E0389" w:rsidTr="00CD1C43">
        <w:trPr>
          <w:trHeight w:val="576"/>
        </w:trPr>
        <w:tc>
          <w:tcPr>
            <w:tcW w:w="625" w:type="pct"/>
            <w:vMerge/>
          </w:tcPr>
          <w:p w:rsidR="004D5AB2" w:rsidRPr="004E0389" w:rsidRDefault="004D5AB2" w:rsidP="00F01CCF">
            <w:pPr>
              <w:pStyle w:val="Title"/>
              <w:rPr>
                <w:rFonts w:asciiTheme="minorHAnsi" w:hAnsiTheme="minorHAnsi" w:cs="Arial"/>
                <w:b w:val="0"/>
                <w:sz w:val="20"/>
                <w:szCs w:val="20"/>
              </w:rPr>
            </w:pPr>
          </w:p>
        </w:tc>
        <w:tc>
          <w:tcPr>
            <w:tcW w:w="577" w:type="pct"/>
            <w:vAlign w:val="center"/>
          </w:tcPr>
          <w:p w:rsidR="004D5AB2" w:rsidRPr="004E0389" w:rsidRDefault="004D5AB2" w:rsidP="00F01CCF">
            <w:pPr>
              <w:pStyle w:val="Title"/>
              <w:rPr>
                <w:rFonts w:asciiTheme="minorHAnsi" w:hAnsiTheme="minorHAnsi" w:cs="Arial"/>
                <w:bCs w:val="0"/>
                <w:sz w:val="20"/>
                <w:szCs w:val="20"/>
              </w:rPr>
            </w:pPr>
            <w:r w:rsidRPr="004E0389">
              <w:rPr>
                <w:rFonts w:asciiTheme="minorHAnsi" w:hAnsiTheme="minorHAnsi" w:cs="Arial"/>
                <w:b w:val="0"/>
                <w:bCs w:val="0"/>
                <w:sz w:val="20"/>
                <w:szCs w:val="20"/>
              </w:rPr>
              <w:t xml:space="preserve">Reading </w:t>
            </w:r>
            <w:r w:rsidR="0045541B">
              <w:rPr>
                <w:rFonts w:asciiTheme="minorHAnsi" w:hAnsiTheme="minorHAnsi" w:cs="Arial"/>
                <w:b w:val="0"/>
                <w:bCs w:val="0"/>
                <w:sz w:val="20"/>
                <w:szCs w:val="20"/>
              </w:rPr>
              <w:br/>
            </w:r>
            <w:r w:rsidRPr="004E0389">
              <w:rPr>
                <w:rFonts w:asciiTheme="minorHAnsi" w:hAnsiTheme="minorHAnsi" w:cs="Arial"/>
                <w:b w:val="0"/>
                <w:bCs w:val="0"/>
                <w:sz w:val="20"/>
                <w:szCs w:val="20"/>
              </w:rPr>
              <w:t>(</w:t>
            </w:r>
            <w:r w:rsidR="00210445" w:rsidRPr="004E0389">
              <w:rPr>
                <w:rFonts w:asciiTheme="minorHAnsi" w:hAnsiTheme="minorHAnsi" w:cs="Arial"/>
                <w:b w:val="0"/>
                <w:bCs w:val="0"/>
                <w:sz w:val="20"/>
                <w:szCs w:val="20"/>
              </w:rPr>
              <w:t>2.</w:t>
            </w:r>
            <w:r w:rsidRPr="004E0389">
              <w:rPr>
                <w:rFonts w:asciiTheme="minorHAnsi" w:hAnsiTheme="minorHAnsi" w:cs="Arial"/>
                <w:b w:val="0"/>
                <w:bCs w:val="0"/>
                <w:sz w:val="20"/>
                <w:szCs w:val="20"/>
              </w:rPr>
              <w:t xml:space="preserve">5%) </w:t>
            </w:r>
          </w:p>
        </w:tc>
        <w:tc>
          <w:tcPr>
            <w:tcW w:w="558" w:type="pct"/>
            <w:vAlign w:val="center"/>
          </w:tcPr>
          <w:p w:rsidR="004D5AB2" w:rsidRPr="004E0389" w:rsidRDefault="00F01CCF" w:rsidP="00F01CCF">
            <w:pPr>
              <w:pStyle w:val="Title"/>
              <w:ind w:left="142"/>
              <w:jc w:val="left"/>
              <w:rPr>
                <w:rFonts w:asciiTheme="minorHAnsi" w:hAnsiTheme="minorHAnsi" w:cs="Arial"/>
                <w:b w:val="0"/>
                <w:bCs w:val="0"/>
                <w:sz w:val="20"/>
                <w:szCs w:val="20"/>
                <w:lang w:val="en-AU"/>
              </w:rPr>
            </w:pPr>
            <w:r>
              <w:rPr>
                <w:rFonts w:asciiTheme="minorHAnsi" w:hAnsiTheme="minorHAnsi" w:cs="Arial"/>
                <w:b w:val="0"/>
                <w:bCs w:val="0"/>
                <w:sz w:val="20"/>
                <w:szCs w:val="20"/>
                <w:lang w:val="en-AU"/>
              </w:rPr>
              <w:t>Semester</w:t>
            </w:r>
            <w:r w:rsidR="004D5AB2" w:rsidRPr="004E0389">
              <w:rPr>
                <w:rFonts w:asciiTheme="minorHAnsi" w:hAnsiTheme="minorHAnsi" w:cs="Arial"/>
                <w:b w:val="0"/>
                <w:bCs w:val="0"/>
                <w:sz w:val="20"/>
                <w:szCs w:val="20"/>
                <w:lang w:val="en-AU"/>
              </w:rPr>
              <w:t xml:space="preserve"> 1</w:t>
            </w:r>
          </w:p>
          <w:p w:rsidR="004D5AB2" w:rsidRPr="004E0389" w:rsidRDefault="004D5AB2" w:rsidP="00F01CCF">
            <w:pPr>
              <w:pStyle w:val="Title"/>
              <w:ind w:left="142" w:right="71"/>
              <w:jc w:val="left"/>
              <w:rPr>
                <w:rFonts w:asciiTheme="minorHAnsi" w:hAnsiTheme="minorHAnsi" w:cs="Arial"/>
                <w:b w:val="0"/>
                <w:sz w:val="20"/>
                <w:szCs w:val="20"/>
                <w:lang w:val="en-AU"/>
              </w:rPr>
            </w:pPr>
            <w:r w:rsidRPr="004E0389">
              <w:rPr>
                <w:rFonts w:asciiTheme="minorHAnsi" w:hAnsiTheme="minorHAnsi" w:cs="Arial"/>
                <w:b w:val="0"/>
                <w:bCs w:val="0"/>
                <w:sz w:val="20"/>
                <w:szCs w:val="20"/>
                <w:lang w:val="en-AU"/>
              </w:rPr>
              <w:t>Week 12</w:t>
            </w:r>
          </w:p>
        </w:tc>
        <w:tc>
          <w:tcPr>
            <w:tcW w:w="1703" w:type="pct"/>
          </w:tcPr>
          <w:p w:rsidR="004D5AB2" w:rsidRPr="004E0389" w:rsidRDefault="004D5AB2" w:rsidP="0045541B">
            <w:pPr>
              <w:numPr>
                <w:ilvl w:val="0"/>
                <w:numId w:val="14"/>
              </w:numPr>
              <w:spacing w:before="60" w:after="60"/>
              <w:ind w:left="481" w:right="143" w:hanging="331"/>
              <w:contextualSpacing/>
              <w:rPr>
                <w:rFonts w:asciiTheme="minorHAnsi" w:hAnsiTheme="minorHAnsi" w:cs="Arial"/>
                <w:sz w:val="20"/>
                <w:szCs w:val="20"/>
              </w:rPr>
            </w:pPr>
            <w:r w:rsidRPr="004E0389">
              <w:rPr>
                <w:rFonts w:asciiTheme="minorHAnsi" w:hAnsiTheme="minorHAnsi" w:cs="Arial"/>
                <w:sz w:val="20"/>
                <w:szCs w:val="20"/>
              </w:rPr>
              <w:t>how texts work</w:t>
            </w:r>
          </w:p>
          <w:p w:rsidR="004D5AB2" w:rsidRPr="004E0389" w:rsidRDefault="004D5AB2" w:rsidP="0045541B">
            <w:pPr>
              <w:numPr>
                <w:ilvl w:val="0"/>
                <w:numId w:val="14"/>
              </w:numPr>
              <w:spacing w:before="60" w:after="60"/>
              <w:ind w:left="481" w:right="143" w:hanging="331"/>
              <w:contextualSpacing/>
              <w:rPr>
                <w:rFonts w:asciiTheme="minorHAnsi" w:hAnsiTheme="minorHAnsi" w:cs="Arial"/>
                <w:sz w:val="20"/>
                <w:szCs w:val="20"/>
              </w:rPr>
            </w:pPr>
            <w:r w:rsidRPr="004E0389">
              <w:rPr>
                <w:rFonts w:asciiTheme="minorHAnsi" w:hAnsiTheme="minorHAnsi" w:cs="Arial"/>
                <w:sz w:val="20"/>
                <w:szCs w:val="20"/>
              </w:rPr>
              <w:t>why texts use a particular form</w:t>
            </w:r>
          </w:p>
          <w:p w:rsidR="004D5AB2" w:rsidRPr="004E0389" w:rsidRDefault="004D5AB2" w:rsidP="0045541B">
            <w:pPr>
              <w:numPr>
                <w:ilvl w:val="0"/>
                <w:numId w:val="14"/>
              </w:numPr>
              <w:spacing w:before="60" w:after="60"/>
              <w:ind w:left="481" w:right="143" w:hanging="331"/>
              <w:contextualSpacing/>
              <w:rPr>
                <w:rFonts w:asciiTheme="minorHAnsi" w:hAnsiTheme="minorHAnsi" w:cs="Arial"/>
                <w:sz w:val="20"/>
                <w:szCs w:val="20"/>
              </w:rPr>
            </w:pPr>
            <w:r w:rsidRPr="004E0389">
              <w:rPr>
                <w:rFonts w:asciiTheme="minorHAnsi" w:hAnsiTheme="minorHAnsi" w:cs="Arial"/>
                <w:sz w:val="20"/>
                <w:szCs w:val="20"/>
              </w:rPr>
              <w:t>how texts use the conventions of a particular form</w:t>
            </w:r>
          </w:p>
          <w:p w:rsidR="004D5AB2" w:rsidRPr="004E0389" w:rsidRDefault="004D5AB2" w:rsidP="0045541B">
            <w:pPr>
              <w:numPr>
                <w:ilvl w:val="0"/>
                <w:numId w:val="14"/>
              </w:numPr>
              <w:spacing w:before="60" w:after="60"/>
              <w:ind w:left="481" w:right="143" w:hanging="331"/>
              <w:contextualSpacing/>
              <w:rPr>
                <w:rFonts w:asciiTheme="minorHAnsi" w:hAnsiTheme="minorHAnsi" w:cs="Arial"/>
                <w:sz w:val="20"/>
                <w:szCs w:val="20"/>
              </w:rPr>
            </w:pPr>
            <w:r w:rsidRPr="004E0389">
              <w:rPr>
                <w:rFonts w:asciiTheme="minorHAnsi" w:hAnsiTheme="minorHAnsi" w:cs="Arial"/>
                <w:sz w:val="20"/>
                <w:szCs w:val="20"/>
              </w:rPr>
              <w:t>how texts use language for particular purposes</w:t>
            </w:r>
          </w:p>
          <w:p w:rsidR="004D5AB2" w:rsidRPr="004E0389" w:rsidRDefault="004D5AB2" w:rsidP="0045541B">
            <w:pPr>
              <w:numPr>
                <w:ilvl w:val="0"/>
                <w:numId w:val="14"/>
              </w:numPr>
              <w:spacing w:before="60" w:after="60"/>
              <w:ind w:left="481" w:right="143" w:hanging="331"/>
              <w:contextualSpacing/>
              <w:rPr>
                <w:rFonts w:asciiTheme="minorHAnsi" w:hAnsiTheme="minorHAnsi" w:cs="Arial"/>
                <w:sz w:val="20"/>
                <w:szCs w:val="20"/>
              </w:rPr>
            </w:pPr>
            <w:r w:rsidRPr="004E0389">
              <w:rPr>
                <w:rFonts w:asciiTheme="minorHAnsi" w:hAnsiTheme="minorHAnsi" w:cs="Arial"/>
                <w:sz w:val="20"/>
                <w:szCs w:val="20"/>
              </w:rPr>
              <w:t>how to discuss what has been learned about how texts work</w:t>
            </w:r>
          </w:p>
        </w:tc>
        <w:tc>
          <w:tcPr>
            <w:tcW w:w="1537" w:type="pct"/>
          </w:tcPr>
          <w:p w:rsidR="004D5AB2" w:rsidRPr="003D579F" w:rsidRDefault="004D5AB2" w:rsidP="00A544E4">
            <w:pPr>
              <w:spacing w:before="60" w:after="60"/>
              <w:ind w:left="138" w:right="143" w:firstLine="2"/>
              <w:rPr>
                <w:rFonts w:asciiTheme="minorHAnsi" w:hAnsiTheme="minorHAnsi" w:cs="Arial"/>
                <w:b/>
                <w:sz w:val="20"/>
                <w:szCs w:val="20"/>
              </w:rPr>
            </w:pPr>
            <w:r w:rsidRPr="003D579F">
              <w:rPr>
                <w:rFonts w:asciiTheme="minorHAnsi" w:hAnsiTheme="minorHAnsi" w:cs="Arial"/>
                <w:sz w:val="20"/>
                <w:szCs w:val="20"/>
              </w:rPr>
              <w:t>Context: Literacy for Work</w:t>
            </w:r>
            <w:r w:rsidRPr="003D579F">
              <w:rPr>
                <w:rFonts w:asciiTheme="minorHAnsi" w:hAnsiTheme="minorHAnsi" w:cs="Arial"/>
                <w:b/>
                <w:sz w:val="20"/>
                <w:szCs w:val="20"/>
              </w:rPr>
              <w:t xml:space="preserve"> </w:t>
            </w:r>
          </w:p>
          <w:p w:rsidR="004D5AB2" w:rsidRPr="003D579F" w:rsidRDefault="004D5AB2" w:rsidP="00A544E4">
            <w:pPr>
              <w:spacing w:before="60" w:after="60"/>
              <w:ind w:left="138" w:right="143" w:firstLine="2"/>
              <w:rPr>
                <w:rFonts w:asciiTheme="minorHAnsi" w:hAnsiTheme="minorHAnsi" w:cs="Arial"/>
                <w:sz w:val="20"/>
                <w:szCs w:val="20"/>
              </w:rPr>
            </w:pPr>
            <w:r w:rsidRPr="003D579F">
              <w:rPr>
                <w:rFonts w:asciiTheme="minorHAnsi" w:hAnsiTheme="minorHAnsi" w:cs="Arial"/>
                <w:sz w:val="20"/>
                <w:szCs w:val="20"/>
              </w:rPr>
              <w:t>Module:</w:t>
            </w:r>
            <w:r w:rsidRPr="003D579F">
              <w:rPr>
                <w:rFonts w:asciiTheme="minorHAnsi" w:hAnsiTheme="minorHAnsi" w:cs="Arial"/>
                <w:b/>
                <w:sz w:val="20"/>
                <w:szCs w:val="20"/>
              </w:rPr>
              <w:t xml:space="preserve"> </w:t>
            </w:r>
            <w:r w:rsidRPr="003D579F">
              <w:rPr>
                <w:rFonts w:asciiTheme="minorHAnsi" w:hAnsiTheme="minorHAnsi" w:cs="Arial"/>
                <w:sz w:val="20"/>
                <w:szCs w:val="20"/>
              </w:rPr>
              <w:t xml:space="preserve">Occupational Health and Safety </w:t>
            </w:r>
          </w:p>
          <w:p w:rsidR="004D5AB2" w:rsidRPr="003D579F" w:rsidRDefault="004D5AB2" w:rsidP="00A544E4">
            <w:pPr>
              <w:spacing w:before="60" w:after="60"/>
              <w:ind w:left="138" w:right="143" w:firstLine="2"/>
              <w:rPr>
                <w:rFonts w:asciiTheme="minorHAnsi" w:hAnsiTheme="minorHAnsi" w:cs="Arial"/>
                <w:sz w:val="20"/>
                <w:szCs w:val="20"/>
              </w:rPr>
            </w:pPr>
            <w:r w:rsidRPr="003D579F">
              <w:rPr>
                <w:rFonts w:asciiTheme="minorHAnsi" w:hAnsiTheme="minorHAnsi" w:cs="Arial"/>
                <w:b/>
                <w:sz w:val="20"/>
                <w:szCs w:val="20"/>
              </w:rPr>
              <w:t xml:space="preserve">Assessment </w:t>
            </w:r>
            <w:r w:rsidR="002F5631">
              <w:rPr>
                <w:rFonts w:asciiTheme="minorHAnsi" w:hAnsiTheme="minorHAnsi" w:cs="Arial"/>
                <w:b/>
                <w:sz w:val="20"/>
                <w:szCs w:val="20"/>
              </w:rPr>
              <w:t>Task</w:t>
            </w:r>
            <w:r w:rsidRPr="003D579F">
              <w:rPr>
                <w:rFonts w:asciiTheme="minorHAnsi" w:hAnsiTheme="minorHAnsi" w:cs="Arial"/>
                <w:b/>
                <w:sz w:val="20"/>
                <w:szCs w:val="20"/>
              </w:rPr>
              <w:t xml:space="preserve"> 6</w:t>
            </w:r>
            <w:r w:rsidR="000A4090" w:rsidRPr="003D579F">
              <w:rPr>
                <w:rFonts w:asciiTheme="minorHAnsi" w:hAnsiTheme="minorHAnsi" w:cs="Arial"/>
                <w:b/>
                <w:sz w:val="20"/>
                <w:szCs w:val="20"/>
              </w:rPr>
              <w:t>:</w:t>
            </w:r>
            <w:r w:rsidR="00A43A01">
              <w:rPr>
                <w:rFonts w:asciiTheme="minorHAnsi" w:hAnsiTheme="minorHAnsi" w:cs="Arial"/>
                <w:b/>
                <w:sz w:val="20"/>
                <w:szCs w:val="20"/>
              </w:rPr>
              <w:t xml:space="preserve"> </w:t>
            </w:r>
            <w:r w:rsidRPr="00A43A01">
              <w:rPr>
                <w:rFonts w:asciiTheme="minorHAnsi" w:hAnsiTheme="minorHAnsi" w:cs="Arial"/>
                <w:sz w:val="20"/>
                <w:szCs w:val="20"/>
              </w:rPr>
              <w:t>Comprehension of</w:t>
            </w:r>
            <w:r w:rsidR="00A43A01" w:rsidRPr="00A43A01">
              <w:rPr>
                <w:rFonts w:asciiTheme="minorHAnsi" w:hAnsiTheme="minorHAnsi" w:cs="Arial"/>
                <w:sz w:val="20"/>
                <w:szCs w:val="20"/>
              </w:rPr>
              <w:t xml:space="preserve"> </w:t>
            </w:r>
            <w:r w:rsidRPr="00A43A01">
              <w:rPr>
                <w:rFonts w:asciiTheme="minorHAnsi" w:hAnsiTheme="minorHAnsi" w:cs="Arial"/>
                <w:sz w:val="20"/>
                <w:szCs w:val="20"/>
              </w:rPr>
              <w:t>Emergency evacuation procedures</w:t>
            </w:r>
            <w:r w:rsidR="00F1799C" w:rsidRPr="00A43A01">
              <w:rPr>
                <w:rFonts w:asciiTheme="minorHAnsi" w:hAnsiTheme="minorHAnsi" w:cs="Arial"/>
                <w:sz w:val="20"/>
                <w:szCs w:val="20"/>
              </w:rPr>
              <w:t>.</w:t>
            </w:r>
            <w:r w:rsidR="00A43A01">
              <w:rPr>
                <w:rFonts w:asciiTheme="minorHAnsi" w:hAnsiTheme="minorHAnsi" w:cs="Arial"/>
                <w:sz w:val="20"/>
                <w:szCs w:val="20"/>
              </w:rPr>
              <w:t xml:space="preserve"> </w:t>
            </w:r>
            <w:r w:rsidRPr="003D579F">
              <w:rPr>
                <w:rFonts w:asciiTheme="minorHAnsi" w:hAnsiTheme="minorHAnsi" w:cs="Arial"/>
                <w:b/>
                <w:sz w:val="20"/>
                <w:szCs w:val="20"/>
              </w:rPr>
              <w:t>Week 12</w:t>
            </w:r>
          </w:p>
          <w:p w:rsidR="004D5AB2" w:rsidRPr="003D579F" w:rsidRDefault="004D5AB2" w:rsidP="00A544E4">
            <w:pPr>
              <w:spacing w:before="60" w:after="60"/>
              <w:ind w:right="143"/>
              <w:rPr>
                <w:rFonts w:asciiTheme="minorHAnsi" w:hAnsiTheme="minorHAnsi"/>
                <w:sz w:val="20"/>
                <w:szCs w:val="20"/>
              </w:rPr>
            </w:pPr>
          </w:p>
        </w:tc>
      </w:tr>
      <w:tr w:rsidR="00F01CCF" w:rsidRPr="004E0389" w:rsidTr="00CD1C43">
        <w:trPr>
          <w:trHeight w:val="576"/>
        </w:trPr>
        <w:tc>
          <w:tcPr>
            <w:tcW w:w="625" w:type="pct"/>
            <w:vMerge/>
          </w:tcPr>
          <w:p w:rsidR="004D5AB2" w:rsidRPr="004E0389" w:rsidRDefault="004D5AB2" w:rsidP="00F01CCF">
            <w:pPr>
              <w:pStyle w:val="Title"/>
              <w:rPr>
                <w:rFonts w:asciiTheme="minorHAnsi" w:hAnsiTheme="minorHAnsi" w:cs="Arial"/>
                <w:b w:val="0"/>
                <w:sz w:val="20"/>
                <w:szCs w:val="20"/>
              </w:rPr>
            </w:pPr>
          </w:p>
        </w:tc>
        <w:tc>
          <w:tcPr>
            <w:tcW w:w="577" w:type="pct"/>
            <w:vAlign w:val="center"/>
          </w:tcPr>
          <w:p w:rsidR="004D5AB2" w:rsidRPr="004E0389" w:rsidRDefault="004D5AB2" w:rsidP="00F01CCF">
            <w:pPr>
              <w:pStyle w:val="Title"/>
              <w:rPr>
                <w:rFonts w:asciiTheme="minorHAnsi" w:hAnsiTheme="minorHAnsi" w:cs="Arial"/>
                <w:bCs w:val="0"/>
                <w:sz w:val="20"/>
                <w:szCs w:val="20"/>
              </w:rPr>
            </w:pPr>
            <w:r w:rsidRPr="004E0389">
              <w:rPr>
                <w:rFonts w:asciiTheme="minorHAnsi" w:hAnsiTheme="minorHAnsi" w:cs="Arial"/>
                <w:b w:val="0"/>
                <w:bCs w:val="0"/>
                <w:sz w:val="20"/>
                <w:szCs w:val="20"/>
              </w:rPr>
              <w:t xml:space="preserve">Reading </w:t>
            </w:r>
            <w:r w:rsidR="0045541B">
              <w:rPr>
                <w:rFonts w:asciiTheme="minorHAnsi" w:hAnsiTheme="minorHAnsi" w:cs="Arial"/>
                <w:b w:val="0"/>
                <w:bCs w:val="0"/>
                <w:sz w:val="20"/>
                <w:szCs w:val="20"/>
              </w:rPr>
              <w:br/>
            </w:r>
            <w:r w:rsidRPr="004E0389">
              <w:rPr>
                <w:rFonts w:asciiTheme="minorHAnsi" w:hAnsiTheme="minorHAnsi" w:cs="Arial"/>
                <w:b w:val="0"/>
                <w:bCs w:val="0"/>
                <w:sz w:val="20"/>
                <w:szCs w:val="20"/>
              </w:rPr>
              <w:t>(</w:t>
            </w:r>
            <w:r w:rsidR="00210445" w:rsidRPr="004E0389">
              <w:rPr>
                <w:rFonts w:asciiTheme="minorHAnsi" w:hAnsiTheme="minorHAnsi" w:cs="Arial"/>
                <w:b w:val="0"/>
                <w:bCs w:val="0"/>
                <w:sz w:val="20"/>
                <w:szCs w:val="20"/>
              </w:rPr>
              <w:t>2.</w:t>
            </w:r>
            <w:r w:rsidRPr="004E0389">
              <w:rPr>
                <w:rFonts w:asciiTheme="minorHAnsi" w:hAnsiTheme="minorHAnsi" w:cs="Arial"/>
                <w:b w:val="0"/>
                <w:bCs w:val="0"/>
                <w:sz w:val="20"/>
                <w:szCs w:val="20"/>
              </w:rPr>
              <w:t>5%)</w:t>
            </w:r>
          </w:p>
        </w:tc>
        <w:tc>
          <w:tcPr>
            <w:tcW w:w="558" w:type="pct"/>
            <w:vAlign w:val="center"/>
          </w:tcPr>
          <w:p w:rsidR="004D5AB2" w:rsidRPr="004E0389" w:rsidRDefault="00F01CCF" w:rsidP="00F01CCF">
            <w:pPr>
              <w:pStyle w:val="Title"/>
              <w:ind w:left="142" w:right="71"/>
              <w:jc w:val="left"/>
              <w:rPr>
                <w:rFonts w:asciiTheme="minorHAnsi" w:hAnsiTheme="minorHAnsi" w:cs="Arial"/>
                <w:b w:val="0"/>
                <w:sz w:val="20"/>
                <w:szCs w:val="20"/>
              </w:rPr>
            </w:pPr>
            <w:r>
              <w:rPr>
                <w:rFonts w:asciiTheme="minorHAnsi" w:hAnsiTheme="minorHAnsi" w:cs="Arial"/>
                <w:b w:val="0"/>
                <w:sz w:val="20"/>
                <w:szCs w:val="20"/>
              </w:rPr>
              <w:t>Semester</w:t>
            </w:r>
            <w:r w:rsidR="004D5AB2" w:rsidRPr="004E0389">
              <w:rPr>
                <w:rFonts w:asciiTheme="minorHAnsi" w:hAnsiTheme="minorHAnsi" w:cs="Arial"/>
                <w:b w:val="0"/>
                <w:sz w:val="20"/>
                <w:szCs w:val="20"/>
              </w:rPr>
              <w:t xml:space="preserve"> 1</w:t>
            </w:r>
          </w:p>
          <w:p w:rsidR="004D5AB2" w:rsidRPr="004E0389" w:rsidRDefault="004D5AB2" w:rsidP="00F01CCF">
            <w:pPr>
              <w:pStyle w:val="Title"/>
              <w:ind w:left="142" w:right="71"/>
              <w:jc w:val="left"/>
              <w:rPr>
                <w:rFonts w:asciiTheme="minorHAnsi" w:hAnsiTheme="minorHAnsi" w:cs="Arial"/>
                <w:b w:val="0"/>
                <w:sz w:val="20"/>
                <w:szCs w:val="20"/>
              </w:rPr>
            </w:pPr>
            <w:r w:rsidRPr="004E0389">
              <w:rPr>
                <w:rFonts w:asciiTheme="minorHAnsi" w:hAnsiTheme="minorHAnsi" w:cs="Arial"/>
                <w:b w:val="0"/>
                <w:sz w:val="20"/>
                <w:szCs w:val="20"/>
              </w:rPr>
              <w:t>Week 14</w:t>
            </w:r>
          </w:p>
        </w:tc>
        <w:tc>
          <w:tcPr>
            <w:tcW w:w="1703" w:type="pct"/>
          </w:tcPr>
          <w:p w:rsidR="004D5AB2" w:rsidRPr="004E0389" w:rsidRDefault="004D5AB2" w:rsidP="0045541B">
            <w:pPr>
              <w:numPr>
                <w:ilvl w:val="0"/>
                <w:numId w:val="14"/>
              </w:numPr>
              <w:spacing w:before="60" w:after="60"/>
              <w:ind w:left="481" w:right="143" w:hanging="331"/>
              <w:contextualSpacing/>
              <w:rPr>
                <w:rFonts w:asciiTheme="minorHAnsi" w:hAnsiTheme="minorHAnsi" w:cs="Arial"/>
                <w:sz w:val="20"/>
                <w:szCs w:val="20"/>
              </w:rPr>
            </w:pPr>
            <w:r w:rsidRPr="004E0389">
              <w:rPr>
                <w:rFonts w:asciiTheme="minorHAnsi" w:hAnsiTheme="minorHAnsi" w:cs="Arial"/>
                <w:sz w:val="20"/>
                <w:szCs w:val="20"/>
              </w:rPr>
              <w:t>how texts work</w:t>
            </w:r>
          </w:p>
          <w:p w:rsidR="004D5AB2" w:rsidRPr="004E0389" w:rsidRDefault="004D5AB2" w:rsidP="0045541B">
            <w:pPr>
              <w:numPr>
                <w:ilvl w:val="0"/>
                <w:numId w:val="14"/>
              </w:numPr>
              <w:spacing w:before="60" w:after="60"/>
              <w:ind w:left="481" w:right="143" w:hanging="331"/>
              <w:contextualSpacing/>
              <w:rPr>
                <w:rFonts w:asciiTheme="minorHAnsi" w:hAnsiTheme="minorHAnsi" w:cs="Arial"/>
                <w:sz w:val="20"/>
                <w:szCs w:val="20"/>
              </w:rPr>
            </w:pPr>
            <w:r w:rsidRPr="004E0389">
              <w:rPr>
                <w:rFonts w:asciiTheme="minorHAnsi" w:hAnsiTheme="minorHAnsi" w:cs="Arial"/>
                <w:sz w:val="20"/>
                <w:szCs w:val="20"/>
              </w:rPr>
              <w:t>how texts use the conventions of a particular form</w:t>
            </w:r>
          </w:p>
          <w:p w:rsidR="004D5AB2" w:rsidRPr="004E0389" w:rsidRDefault="004D5AB2" w:rsidP="0045541B">
            <w:pPr>
              <w:numPr>
                <w:ilvl w:val="0"/>
                <w:numId w:val="14"/>
              </w:numPr>
              <w:spacing w:before="60" w:after="60"/>
              <w:ind w:left="481" w:right="143" w:hanging="331"/>
              <w:contextualSpacing/>
              <w:rPr>
                <w:rFonts w:asciiTheme="minorHAnsi" w:hAnsiTheme="minorHAnsi" w:cs="Arial"/>
                <w:sz w:val="20"/>
                <w:szCs w:val="20"/>
              </w:rPr>
            </w:pPr>
            <w:r w:rsidRPr="004E0389">
              <w:rPr>
                <w:rFonts w:asciiTheme="minorHAnsi" w:hAnsiTheme="minorHAnsi" w:cs="Arial"/>
                <w:sz w:val="20"/>
                <w:szCs w:val="20"/>
              </w:rPr>
              <w:t>how texts use language for particular purposes</w:t>
            </w:r>
          </w:p>
          <w:p w:rsidR="004D5AB2" w:rsidRPr="00A544E4" w:rsidRDefault="004D5AB2" w:rsidP="00A544E4">
            <w:pPr>
              <w:numPr>
                <w:ilvl w:val="0"/>
                <w:numId w:val="14"/>
              </w:numPr>
              <w:spacing w:before="60" w:after="60"/>
              <w:ind w:left="481" w:right="143" w:hanging="331"/>
              <w:contextualSpacing/>
              <w:rPr>
                <w:rFonts w:asciiTheme="minorHAnsi" w:hAnsiTheme="minorHAnsi" w:cs="Arial"/>
                <w:sz w:val="20"/>
                <w:szCs w:val="20"/>
              </w:rPr>
            </w:pPr>
            <w:r w:rsidRPr="004E0389">
              <w:rPr>
                <w:rFonts w:asciiTheme="minorHAnsi" w:hAnsiTheme="minorHAnsi" w:cs="Arial"/>
                <w:sz w:val="20"/>
                <w:szCs w:val="20"/>
              </w:rPr>
              <w:t>how to discuss what has been learned about how texts work</w:t>
            </w:r>
          </w:p>
        </w:tc>
        <w:tc>
          <w:tcPr>
            <w:tcW w:w="1537" w:type="pct"/>
          </w:tcPr>
          <w:p w:rsidR="004D5AB2" w:rsidRPr="003D579F" w:rsidRDefault="004D5AB2" w:rsidP="00A544E4">
            <w:pPr>
              <w:spacing w:before="60" w:after="60"/>
              <w:ind w:left="138" w:right="143" w:firstLine="2"/>
              <w:rPr>
                <w:rFonts w:asciiTheme="minorHAnsi" w:hAnsiTheme="minorHAnsi" w:cs="Arial"/>
                <w:b/>
                <w:sz w:val="20"/>
                <w:szCs w:val="20"/>
              </w:rPr>
            </w:pPr>
            <w:r w:rsidRPr="003D579F">
              <w:rPr>
                <w:rFonts w:asciiTheme="minorHAnsi" w:hAnsiTheme="minorHAnsi" w:cs="Arial"/>
                <w:sz w:val="20"/>
                <w:szCs w:val="20"/>
              </w:rPr>
              <w:t>Context: Literacy for Work</w:t>
            </w:r>
            <w:r w:rsidRPr="003D579F">
              <w:rPr>
                <w:rFonts w:asciiTheme="minorHAnsi" w:hAnsiTheme="minorHAnsi" w:cs="Arial"/>
                <w:b/>
                <w:sz w:val="20"/>
                <w:szCs w:val="20"/>
              </w:rPr>
              <w:t xml:space="preserve"> </w:t>
            </w:r>
          </w:p>
          <w:p w:rsidR="004D5AB2" w:rsidRPr="003D579F" w:rsidRDefault="004D5AB2" w:rsidP="00A544E4">
            <w:pPr>
              <w:spacing w:before="60" w:after="60"/>
              <w:ind w:left="138" w:right="143" w:firstLine="2"/>
              <w:rPr>
                <w:rFonts w:asciiTheme="minorHAnsi" w:hAnsiTheme="minorHAnsi" w:cs="Arial"/>
                <w:sz w:val="20"/>
                <w:szCs w:val="20"/>
              </w:rPr>
            </w:pPr>
            <w:r w:rsidRPr="003D579F">
              <w:rPr>
                <w:rFonts w:asciiTheme="minorHAnsi" w:hAnsiTheme="minorHAnsi" w:cs="Arial"/>
                <w:sz w:val="20"/>
                <w:szCs w:val="20"/>
              </w:rPr>
              <w:t>Module:</w:t>
            </w:r>
            <w:r w:rsidRPr="003D579F">
              <w:rPr>
                <w:rFonts w:asciiTheme="minorHAnsi" w:hAnsiTheme="minorHAnsi" w:cs="Arial"/>
                <w:b/>
                <w:sz w:val="20"/>
                <w:szCs w:val="20"/>
              </w:rPr>
              <w:t xml:space="preserve"> </w:t>
            </w:r>
            <w:r w:rsidRPr="003D579F">
              <w:rPr>
                <w:rFonts w:asciiTheme="minorHAnsi" w:hAnsiTheme="minorHAnsi" w:cs="Arial"/>
                <w:sz w:val="20"/>
                <w:szCs w:val="20"/>
              </w:rPr>
              <w:t xml:space="preserve">Occupational Health and Safety </w:t>
            </w:r>
          </w:p>
          <w:p w:rsidR="004D5AB2" w:rsidRPr="00A544E4" w:rsidRDefault="004D5AB2" w:rsidP="007635C3">
            <w:pPr>
              <w:spacing w:before="60" w:after="60"/>
              <w:ind w:left="138" w:right="143" w:firstLine="2"/>
              <w:rPr>
                <w:rFonts w:asciiTheme="minorHAnsi" w:hAnsiTheme="minorHAnsi" w:cs="Arial"/>
                <w:b/>
                <w:sz w:val="20"/>
                <w:szCs w:val="20"/>
              </w:rPr>
            </w:pPr>
            <w:r w:rsidRPr="003D579F">
              <w:rPr>
                <w:rFonts w:asciiTheme="minorHAnsi" w:hAnsiTheme="minorHAnsi" w:cs="Arial"/>
                <w:b/>
                <w:sz w:val="20"/>
                <w:szCs w:val="20"/>
              </w:rPr>
              <w:t xml:space="preserve">Assessment </w:t>
            </w:r>
            <w:r w:rsidR="002F5631">
              <w:rPr>
                <w:rFonts w:asciiTheme="minorHAnsi" w:hAnsiTheme="minorHAnsi" w:cs="Arial"/>
                <w:b/>
                <w:sz w:val="20"/>
                <w:szCs w:val="20"/>
              </w:rPr>
              <w:t>Task</w:t>
            </w:r>
            <w:r w:rsidRPr="003D579F">
              <w:rPr>
                <w:rFonts w:asciiTheme="minorHAnsi" w:hAnsiTheme="minorHAnsi" w:cs="Arial"/>
                <w:b/>
                <w:sz w:val="20"/>
                <w:szCs w:val="20"/>
              </w:rPr>
              <w:t xml:space="preserve"> 7</w:t>
            </w:r>
            <w:r w:rsidR="000A4090" w:rsidRPr="003D579F">
              <w:rPr>
                <w:rFonts w:asciiTheme="minorHAnsi" w:hAnsiTheme="minorHAnsi" w:cs="Arial"/>
                <w:b/>
                <w:sz w:val="20"/>
                <w:szCs w:val="20"/>
              </w:rPr>
              <w:t>:</w:t>
            </w:r>
            <w:r w:rsidRPr="003D579F">
              <w:rPr>
                <w:rFonts w:asciiTheme="minorHAnsi" w:hAnsiTheme="minorHAnsi" w:cs="Arial"/>
                <w:b/>
                <w:sz w:val="20"/>
                <w:szCs w:val="20"/>
              </w:rPr>
              <w:t xml:space="preserve"> </w:t>
            </w:r>
            <w:r w:rsidRPr="00A43A01">
              <w:rPr>
                <w:rFonts w:asciiTheme="minorHAnsi" w:hAnsiTheme="minorHAnsi" w:cs="Arial"/>
                <w:sz w:val="20"/>
                <w:szCs w:val="20"/>
              </w:rPr>
              <w:t>Accident form assessment</w:t>
            </w:r>
            <w:r w:rsidR="00F1799C" w:rsidRPr="00A43A01">
              <w:rPr>
                <w:rFonts w:asciiTheme="minorHAnsi" w:hAnsiTheme="minorHAnsi" w:cs="Arial"/>
                <w:sz w:val="20"/>
                <w:szCs w:val="20"/>
              </w:rPr>
              <w:t>.</w:t>
            </w:r>
            <w:r w:rsidR="00A544E4">
              <w:rPr>
                <w:rFonts w:asciiTheme="minorHAnsi" w:hAnsiTheme="minorHAnsi" w:cs="Arial"/>
                <w:b/>
                <w:sz w:val="20"/>
                <w:szCs w:val="20"/>
              </w:rPr>
              <w:t xml:space="preserve"> Week 14</w:t>
            </w:r>
          </w:p>
        </w:tc>
      </w:tr>
      <w:tr w:rsidR="00F01CCF" w:rsidRPr="004E0389" w:rsidTr="00CD1C43">
        <w:trPr>
          <w:trHeight w:val="576"/>
        </w:trPr>
        <w:tc>
          <w:tcPr>
            <w:tcW w:w="625" w:type="pct"/>
            <w:vMerge/>
          </w:tcPr>
          <w:p w:rsidR="004D5AB2" w:rsidRPr="004E0389" w:rsidRDefault="004D5AB2" w:rsidP="00F01CCF">
            <w:pPr>
              <w:pStyle w:val="Title"/>
              <w:rPr>
                <w:rFonts w:asciiTheme="minorHAnsi" w:hAnsiTheme="minorHAnsi" w:cs="Arial"/>
                <w:b w:val="0"/>
                <w:sz w:val="20"/>
                <w:szCs w:val="20"/>
              </w:rPr>
            </w:pPr>
          </w:p>
        </w:tc>
        <w:tc>
          <w:tcPr>
            <w:tcW w:w="577" w:type="pct"/>
            <w:vAlign w:val="center"/>
          </w:tcPr>
          <w:p w:rsidR="004D5AB2" w:rsidRPr="004E0389" w:rsidRDefault="00210445" w:rsidP="00F01CCF">
            <w:pPr>
              <w:pStyle w:val="Title"/>
              <w:rPr>
                <w:rFonts w:asciiTheme="minorHAnsi" w:hAnsiTheme="minorHAnsi" w:cs="Arial"/>
                <w:b w:val="0"/>
                <w:bCs w:val="0"/>
                <w:sz w:val="20"/>
                <w:szCs w:val="20"/>
              </w:rPr>
            </w:pPr>
            <w:r w:rsidRPr="004E0389">
              <w:rPr>
                <w:rFonts w:asciiTheme="minorHAnsi" w:hAnsiTheme="minorHAnsi" w:cs="Arial"/>
                <w:b w:val="0"/>
                <w:bCs w:val="0"/>
                <w:sz w:val="20"/>
                <w:szCs w:val="20"/>
              </w:rPr>
              <w:t>Reading</w:t>
            </w:r>
            <w:r w:rsidR="004E0389" w:rsidRPr="004E0389">
              <w:rPr>
                <w:rFonts w:asciiTheme="minorHAnsi" w:hAnsiTheme="minorHAnsi" w:cs="Arial"/>
                <w:b w:val="0"/>
                <w:bCs w:val="0"/>
                <w:sz w:val="20"/>
                <w:szCs w:val="20"/>
              </w:rPr>
              <w:t>*</w:t>
            </w:r>
            <w:r w:rsidRPr="004E0389">
              <w:rPr>
                <w:rFonts w:asciiTheme="minorHAnsi" w:hAnsiTheme="minorHAnsi" w:cs="Arial"/>
                <w:b w:val="0"/>
                <w:bCs w:val="0"/>
                <w:sz w:val="20"/>
                <w:szCs w:val="20"/>
              </w:rPr>
              <w:t xml:space="preserve"> </w:t>
            </w:r>
            <w:r w:rsidR="0045541B">
              <w:rPr>
                <w:rFonts w:asciiTheme="minorHAnsi" w:hAnsiTheme="minorHAnsi" w:cs="Arial"/>
                <w:b w:val="0"/>
                <w:bCs w:val="0"/>
                <w:sz w:val="20"/>
                <w:szCs w:val="20"/>
              </w:rPr>
              <w:br/>
            </w:r>
            <w:r w:rsidRPr="004E0389">
              <w:rPr>
                <w:rFonts w:asciiTheme="minorHAnsi" w:hAnsiTheme="minorHAnsi" w:cs="Arial"/>
                <w:b w:val="0"/>
                <w:bCs w:val="0"/>
                <w:sz w:val="20"/>
                <w:szCs w:val="20"/>
              </w:rPr>
              <w:t>(5</w:t>
            </w:r>
            <w:r w:rsidR="004D5AB2" w:rsidRPr="004E0389">
              <w:rPr>
                <w:rFonts w:asciiTheme="minorHAnsi" w:hAnsiTheme="minorHAnsi" w:cs="Arial"/>
                <w:b w:val="0"/>
                <w:bCs w:val="0"/>
                <w:sz w:val="20"/>
                <w:szCs w:val="20"/>
              </w:rPr>
              <w:t xml:space="preserve">%) </w:t>
            </w:r>
          </w:p>
        </w:tc>
        <w:tc>
          <w:tcPr>
            <w:tcW w:w="558" w:type="pct"/>
            <w:vAlign w:val="center"/>
          </w:tcPr>
          <w:p w:rsidR="004D5AB2" w:rsidRPr="004E0389" w:rsidRDefault="00F01CCF" w:rsidP="00F01CCF">
            <w:pPr>
              <w:pStyle w:val="Title"/>
              <w:ind w:left="142" w:right="71"/>
              <w:jc w:val="left"/>
              <w:rPr>
                <w:rFonts w:asciiTheme="minorHAnsi" w:hAnsiTheme="minorHAnsi" w:cs="Arial"/>
                <w:b w:val="0"/>
                <w:sz w:val="20"/>
                <w:szCs w:val="20"/>
              </w:rPr>
            </w:pPr>
            <w:r>
              <w:rPr>
                <w:rFonts w:asciiTheme="minorHAnsi" w:hAnsiTheme="minorHAnsi" w:cs="Arial"/>
                <w:b w:val="0"/>
                <w:sz w:val="20"/>
                <w:szCs w:val="20"/>
              </w:rPr>
              <w:t>Semester</w:t>
            </w:r>
            <w:r w:rsidR="004D5AB2" w:rsidRPr="004E0389">
              <w:rPr>
                <w:rFonts w:asciiTheme="minorHAnsi" w:hAnsiTheme="minorHAnsi" w:cs="Arial"/>
                <w:b w:val="0"/>
                <w:sz w:val="20"/>
                <w:szCs w:val="20"/>
              </w:rPr>
              <w:t xml:space="preserve"> 1 </w:t>
            </w:r>
          </w:p>
          <w:p w:rsidR="004D5AB2" w:rsidRPr="004E0389" w:rsidRDefault="004D5AB2" w:rsidP="00F01CCF">
            <w:pPr>
              <w:pStyle w:val="Title"/>
              <w:ind w:left="142" w:right="71"/>
              <w:jc w:val="left"/>
              <w:rPr>
                <w:rFonts w:asciiTheme="minorHAnsi" w:hAnsiTheme="minorHAnsi" w:cs="Arial"/>
                <w:b w:val="0"/>
                <w:sz w:val="20"/>
                <w:szCs w:val="20"/>
              </w:rPr>
            </w:pPr>
            <w:r w:rsidRPr="004E0389">
              <w:rPr>
                <w:rFonts w:asciiTheme="minorHAnsi" w:hAnsiTheme="minorHAnsi" w:cs="Arial"/>
                <w:b w:val="0"/>
                <w:sz w:val="20"/>
                <w:szCs w:val="20"/>
              </w:rPr>
              <w:t>Week 15</w:t>
            </w:r>
          </w:p>
        </w:tc>
        <w:tc>
          <w:tcPr>
            <w:tcW w:w="1703" w:type="pct"/>
          </w:tcPr>
          <w:p w:rsidR="004D5AB2" w:rsidRPr="004E0389" w:rsidRDefault="004D5AB2" w:rsidP="0045541B">
            <w:pPr>
              <w:numPr>
                <w:ilvl w:val="0"/>
                <w:numId w:val="14"/>
              </w:numPr>
              <w:spacing w:before="60" w:after="60"/>
              <w:ind w:left="481" w:right="143" w:hanging="331"/>
              <w:contextualSpacing/>
              <w:rPr>
                <w:rFonts w:asciiTheme="minorHAnsi" w:hAnsiTheme="minorHAnsi" w:cs="Arial"/>
                <w:sz w:val="20"/>
                <w:szCs w:val="20"/>
              </w:rPr>
            </w:pPr>
            <w:r w:rsidRPr="004E0389">
              <w:rPr>
                <w:rFonts w:asciiTheme="minorHAnsi" w:hAnsiTheme="minorHAnsi" w:cs="Arial"/>
                <w:sz w:val="20"/>
                <w:szCs w:val="20"/>
              </w:rPr>
              <w:t>how texts work</w:t>
            </w:r>
          </w:p>
          <w:p w:rsidR="004D5AB2" w:rsidRPr="004E0389" w:rsidRDefault="004D5AB2" w:rsidP="0045541B">
            <w:pPr>
              <w:numPr>
                <w:ilvl w:val="0"/>
                <w:numId w:val="14"/>
              </w:numPr>
              <w:spacing w:before="60" w:after="60"/>
              <w:ind w:left="481" w:right="143" w:hanging="331"/>
              <w:contextualSpacing/>
              <w:rPr>
                <w:rFonts w:asciiTheme="minorHAnsi" w:hAnsiTheme="minorHAnsi" w:cs="Arial"/>
                <w:sz w:val="20"/>
                <w:szCs w:val="20"/>
              </w:rPr>
            </w:pPr>
            <w:r w:rsidRPr="004E0389">
              <w:rPr>
                <w:rFonts w:asciiTheme="minorHAnsi" w:hAnsiTheme="minorHAnsi" w:cs="Arial"/>
                <w:sz w:val="20"/>
                <w:szCs w:val="20"/>
              </w:rPr>
              <w:t>why texts use a particular form</w:t>
            </w:r>
          </w:p>
          <w:p w:rsidR="004D5AB2" w:rsidRPr="004E0389" w:rsidRDefault="004D5AB2" w:rsidP="0045541B">
            <w:pPr>
              <w:numPr>
                <w:ilvl w:val="0"/>
                <w:numId w:val="14"/>
              </w:numPr>
              <w:spacing w:before="60" w:after="60"/>
              <w:ind w:left="481" w:right="143" w:hanging="331"/>
              <w:contextualSpacing/>
              <w:rPr>
                <w:rFonts w:asciiTheme="minorHAnsi" w:hAnsiTheme="minorHAnsi" w:cs="Arial"/>
                <w:sz w:val="20"/>
                <w:szCs w:val="20"/>
              </w:rPr>
            </w:pPr>
            <w:r w:rsidRPr="004E0389">
              <w:rPr>
                <w:rFonts w:asciiTheme="minorHAnsi" w:hAnsiTheme="minorHAnsi" w:cs="Arial"/>
                <w:sz w:val="20"/>
                <w:szCs w:val="20"/>
              </w:rPr>
              <w:t>how texts use the conventions of a particular form</w:t>
            </w:r>
          </w:p>
          <w:p w:rsidR="004D5AB2" w:rsidRPr="004E0389" w:rsidRDefault="004D5AB2" w:rsidP="0045541B">
            <w:pPr>
              <w:numPr>
                <w:ilvl w:val="0"/>
                <w:numId w:val="14"/>
              </w:numPr>
              <w:spacing w:before="60" w:after="60"/>
              <w:ind w:left="481" w:right="143" w:hanging="331"/>
              <w:contextualSpacing/>
              <w:rPr>
                <w:rFonts w:asciiTheme="minorHAnsi" w:hAnsiTheme="minorHAnsi" w:cs="Arial"/>
                <w:sz w:val="20"/>
                <w:szCs w:val="20"/>
              </w:rPr>
            </w:pPr>
            <w:r w:rsidRPr="004E0389">
              <w:rPr>
                <w:rFonts w:asciiTheme="minorHAnsi" w:hAnsiTheme="minorHAnsi" w:cs="Arial"/>
                <w:sz w:val="20"/>
                <w:szCs w:val="20"/>
              </w:rPr>
              <w:t>how texts use language for particular purposes</w:t>
            </w:r>
          </w:p>
          <w:p w:rsidR="004D5AB2" w:rsidRPr="004E0389" w:rsidRDefault="004D5AB2" w:rsidP="0045541B">
            <w:pPr>
              <w:numPr>
                <w:ilvl w:val="0"/>
                <w:numId w:val="14"/>
              </w:numPr>
              <w:spacing w:before="60" w:after="60"/>
              <w:ind w:left="481" w:right="143" w:hanging="331"/>
              <w:contextualSpacing/>
              <w:rPr>
                <w:rFonts w:asciiTheme="minorHAnsi" w:hAnsiTheme="minorHAnsi" w:cs="Arial"/>
                <w:sz w:val="20"/>
                <w:szCs w:val="20"/>
              </w:rPr>
            </w:pPr>
            <w:r w:rsidRPr="004E0389">
              <w:rPr>
                <w:rFonts w:asciiTheme="minorHAnsi" w:hAnsiTheme="minorHAnsi" w:cs="Arial"/>
                <w:sz w:val="20"/>
                <w:szCs w:val="20"/>
              </w:rPr>
              <w:t>how texts promote values and attitudes</w:t>
            </w:r>
          </w:p>
          <w:p w:rsidR="004D5AB2" w:rsidRPr="004E0389" w:rsidRDefault="004D5AB2" w:rsidP="0045541B">
            <w:pPr>
              <w:numPr>
                <w:ilvl w:val="0"/>
                <w:numId w:val="14"/>
              </w:numPr>
              <w:spacing w:before="60" w:after="60"/>
              <w:ind w:left="481" w:right="143" w:hanging="331"/>
              <w:contextualSpacing/>
              <w:rPr>
                <w:rFonts w:asciiTheme="minorHAnsi" w:hAnsiTheme="minorHAnsi" w:cs="Arial"/>
                <w:sz w:val="20"/>
                <w:szCs w:val="20"/>
              </w:rPr>
            </w:pPr>
            <w:r w:rsidRPr="004E0389">
              <w:rPr>
                <w:rFonts w:asciiTheme="minorHAnsi" w:hAnsiTheme="minorHAnsi" w:cs="Arial"/>
                <w:sz w:val="20"/>
                <w:szCs w:val="20"/>
              </w:rPr>
              <w:t>how texts can be interpreted in different ways.</w:t>
            </w:r>
          </w:p>
          <w:p w:rsidR="004D5AB2" w:rsidRPr="004E0389" w:rsidRDefault="004D5AB2" w:rsidP="0045541B">
            <w:pPr>
              <w:pStyle w:val="ListItem"/>
              <w:ind w:left="481" w:right="143" w:hanging="331"/>
              <w:rPr>
                <w:rFonts w:asciiTheme="minorHAnsi" w:hAnsiTheme="minorHAnsi" w:cs="Arial"/>
                <w:sz w:val="20"/>
                <w:szCs w:val="20"/>
                <w:lang w:eastAsia="en-US"/>
              </w:rPr>
            </w:pPr>
          </w:p>
        </w:tc>
        <w:tc>
          <w:tcPr>
            <w:tcW w:w="1537" w:type="pct"/>
          </w:tcPr>
          <w:p w:rsidR="004D5AB2" w:rsidRPr="003D579F" w:rsidRDefault="004D5AB2" w:rsidP="00A544E4">
            <w:pPr>
              <w:spacing w:before="60" w:after="60"/>
              <w:ind w:left="138" w:right="143" w:firstLine="2"/>
              <w:rPr>
                <w:rFonts w:asciiTheme="minorHAnsi" w:hAnsiTheme="minorHAnsi" w:cs="Arial"/>
                <w:b/>
                <w:sz w:val="20"/>
                <w:szCs w:val="20"/>
              </w:rPr>
            </w:pPr>
            <w:r w:rsidRPr="003D579F">
              <w:rPr>
                <w:rFonts w:asciiTheme="minorHAnsi" w:hAnsiTheme="minorHAnsi" w:cs="Arial"/>
                <w:sz w:val="20"/>
                <w:szCs w:val="20"/>
              </w:rPr>
              <w:t>Context: Literacy for Work</w:t>
            </w:r>
            <w:r w:rsidRPr="003D579F">
              <w:rPr>
                <w:rFonts w:asciiTheme="minorHAnsi" w:hAnsiTheme="minorHAnsi" w:cs="Arial"/>
                <w:b/>
                <w:sz w:val="20"/>
                <w:szCs w:val="20"/>
              </w:rPr>
              <w:t xml:space="preserve"> </w:t>
            </w:r>
          </w:p>
          <w:p w:rsidR="004D5AB2" w:rsidRPr="003D579F" w:rsidRDefault="004D5AB2" w:rsidP="00A544E4">
            <w:pPr>
              <w:spacing w:before="60" w:after="60"/>
              <w:ind w:left="138" w:right="143" w:firstLine="2"/>
              <w:rPr>
                <w:rFonts w:asciiTheme="minorHAnsi" w:hAnsiTheme="minorHAnsi" w:cs="Arial"/>
                <w:sz w:val="20"/>
                <w:szCs w:val="20"/>
              </w:rPr>
            </w:pPr>
            <w:r w:rsidRPr="003D579F">
              <w:rPr>
                <w:rFonts w:asciiTheme="minorHAnsi" w:hAnsiTheme="minorHAnsi" w:cs="Arial"/>
                <w:sz w:val="20"/>
                <w:szCs w:val="20"/>
              </w:rPr>
              <w:t>Module:</w:t>
            </w:r>
            <w:r w:rsidRPr="003D579F">
              <w:rPr>
                <w:rFonts w:asciiTheme="minorHAnsi" w:hAnsiTheme="minorHAnsi" w:cs="Arial"/>
                <w:b/>
                <w:sz w:val="20"/>
                <w:szCs w:val="20"/>
              </w:rPr>
              <w:t xml:space="preserve"> </w:t>
            </w:r>
            <w:r w:rsidRPr="003D579F">
              <w:rPr>
                <w:rFonts w:asciiTheme="minorHAnsi" w:hAnsiTheme="minorHAnsi" w:cs="Arial"/>
                <w:sz w:val="20"/>
                <w:szCs w:val="20"/>
              </w:rPr>
              <w:t xml:space="preserve">Occupational Health and Safety </w:t>
            </w:r>
          </w:p>
          <w:p w:rsidR="004D5AB2" w:rsidRPr="003D579F" w:rsidRDefault="004D5AB2" w:rsidP="00A544E4">
            <w:pPr>
              <w:spacing w:before="60" w:after="60"/>
              <w:ind w:left="138" w:right="143" w:firstLine="2"/>
              <w:rPr>
                <w:rFonts w:asciiTheme="minorHAnsi" w:hAnsiTheme="minorHAnsi" w:cs="Arial"/>
                <w:b/>
                <w:sz w:val="20"/>
                <w:szCs w:val="20"/>
              </w:rPr>
            </w:pPr>
            <w:r w:rsidRPr="003D579F">
              <w:rPr>
                <w:rFonts w:asciiTheme="minorHAnsi" w:hAnsiTheme="minorHAnsi" w:cs="Arial"/>
                <w:b/>
                <w:sz w:val="20"/>
                <w:szCs w:val="20"/>
              </w:rPr>
              <w:t xml:space="preserve">Assessment </w:t>
            </w:r>
            <w:r w:rsidR="002F5631">
              <w:rPr>
                <w:rFonts w:asciiTheme="minorHAnsi" w:hAnsiTheme="minorHAnsi" w:cs="Arial"/>
                <w:b/>
                <w:sz w:val="20"/>
                <w:szCs w:val="20"/>
              </w:rPr>
              <w:t>Task</w:t>
            </w:r>
            <w:r w:rsidRPr="003D579F">
              <w:rPr>
                <w:rFonts w:asciiTheme="minorHAnsi" w:hAnsiTheme="minorHAnsi" w:cs="Arial"/>
                <w:b/>
                <w:sz w:val="20"/>
                <w:szCs w:val="20"/>
              </w:rPr>
              <w:t xml:space="preserve"> 8</w:t>
            </w:r>
            <w:r w:rsidR="000A4090" w:rsidRPr="003D579F">
              <w:rPr>
                <w:rFonts w:asciiTheme="minorHAnsi" w:hAnsiTheme="minorHAnsi" w:cs="Arial"/>
                <w:b/>
                <w:sz w:val="20"/>
                <w:szCs w:val="20"/>
              </w:rPr>
              <w:t>:</w:t>
            </w:r>
            <w:r w:rsidRPr="003D579F">
              <w:rPr>
                <w:rFonts w:asciiTheme="minorHAnsi" w:hAnsiTheme="minorHAnsi" w:cs="Arial"/>
                <w:b/>
                <w:sz w:val="20"/>
                <w:szCs w:val="20"/>
              </w:rPr>
              <w:t xml:space="preserve"> </w:t>
            </w:r>
            <w:r w:rsidRPr="00A43A01">
              <w:rPr>
                <w:rFonts w:asciiTheme="minorHAnsi" w:hAnsiTheme="minorHAnsi" w:cs="Arial"/>
                <w:sz w:val="20"/>
                <w:szCs w:val="20"/>
              </w:rPr>
              <w:t>Work journal.</w:t>
            </w:r>
            <w:r w:rsidRPr="003D579F">
              <w:rPr>
                <w:rFonts w:asciiTheme="minorHAnsi" w:hAnsiTheme="minorHAnsi" w:cs="Arial"/>
                <w:b/>
                <w:sz w:val="20"/>
                <w:szCs w:val="20"/>
              </w:rPr>
              <w:t xml:space="preserve"> Week 15</w:t>
            </w:r>
          </w:p>
          <w:p w:rsidR="004D5AB2" w:rsidRPr="003D579F" w:rsidRDefault="004D5AB2" w:rsidP="00A544E4">
            <w:pPr>
              <w:spacing w:before="60" w:after="60"/>
              <w:ind w:left="138" w:right="143" w:firstLine="2"/>
              <w:rPr>
                <w:rFonts w:asciiTheme="minorHAnsi" w:hAnsiTheme="minorHAnsi" w:cs="Arial"/>
                <w:sz w:val="20"/>
                <w:szCs w:val="20"/>
              </w:rPr>
            </w:pPr>
            <w:r w:rsidRPr="003D579F">
              <w:rPr>
                <w:rFonts w:asciiTheme="minorHAnsi" w:hAnsiTheme="minorHAnsi" w:cs="Arial"/>
                <w:sz w:val="20"/>
                <w:szCs w:val="20"/>
              </w:rPr>
              <w:t>You will complete a work journal containing the short writing tasks completed in this module:</w:t>
            </w:r>
            <w:r w:rsidRPr="003D579F">
              <w:rPr>
                <w:rFonts w:asciiTheme="minorHAnsi" w:hAnsiTheme="minorHAnsi" w:cs="Arial"/>
                <w:b/>
                <w:sz w:val="20"/>
                <w:szCs w:val="20"/>
              </w:rPr>
              <w:t xml:space="preserve"> </w:t>
            </w:r>
            <w:r w:rsidRPr="003D579F">
              <w:rPr>
                <w:rFonts w:asciiTheme="minorHAnsi" w:hAnsiTheme="minorHAnsi" w:cs="Arial"/>
                <w:sz w:val="20"/>
                <w:szCs w:val="20"/>
              </w:rPr>
              <w:t xml:space="preserve">Simple first aid; Types of fire extinguishers. </w:t>
            </w:r>
          </w:p>
          <w:p w:rsidR="004D5AB2" w:rsidRPr="00A544E4" w:rsidRDefault="004D5AB2" w:rsidP="00A544E4">
            <w:pPr>
              <w:spacing w:before="60" w:after="60"/>
              <w:ind w:left="138" w:right="143" w:firstLine="2"/>
              <w:rPr>
                <w:rFonts w:asciiTheme="minorHAnsi" w:hAnsiTheme="minorHAnsi" w:cs="Arial"/>
                <w:sz w:val="20"/>
                <w:szCs w:val="20"/>
              </w:rPr>
            </w:pPr>
            <w:r w:rsidRPr="003D579F">
              <w:rPr>
                <w:rFonts w:asciiTheme="minorHAnsi" w:hAnsiTheme="minorHAnsi" w:cs="Arial"/>
                <w:sz w:val="20"/>
                <w:szCs w:val="20"/>
              </w:rPr>
              <w:t>The work journal will a</w:t>
            </w:r>
            <w:r w:rsidR="00A544E4">
              <w:rPr>
                <w:rFonts w:asciiTheme="minorHAnsi" w:hAnsiTheme="minorHAnsi" w:cs="Arial"/>
                <w:sz w:val="20"/>
                <w:szCs w:val="20"/>
              </w:rPr>
              <w:t xml:space="preserve">lso include a vocabulary list. </w:t>
            </w:r>
          </w:p>
        </w:tc>
      </w:tr>
      <w:tr w:rsidR="00F01CCF" w:rsidRPr="004E0389" w:rsidTr="00CD1C43">
        <w:trPr>
          <w:trHeight w:val="533"/>
        </w:trPr>
        <w:tc>
          <w:tcPr>
            <w:tcW w:w="625" w:type="pct"/>
            <w:vMerge/>
          </w:tcPr>
          <w:p w:rsidR="004D5AB2" w:rsidRPr="004E0389" w:rsidRDefault="004D5AB2" w:rsidP="00F01CCF">
            <w:pPr>
              <w:pStyle w:val="Title"/>
              <w:rPr>
                <w:rFonts w:asciiTheme="minorHAnsi" w:hAnsiTheme="minorHAnsi" w:cs="Arial"/>
                <w:b w:val="0"/>
                <w:bCs w:val="0"/>
                <w:sz w:val="20"/>
                <w:szCs w:val="20"/>
              </w:rPr>
            </w:pPr>
          </w:p>
        </w:tc>
        <w:tc>
          <w:tcPr>
            <w:tcW w:w="577" w:type="pct"/>
            <w:vAlign w:val="center"/>
          </w:tcPr>
          <w:p w:rsidR="004D5AB2" w:rsidRPr="004E0389" w:rsidRDefault="00210445" w:rsidP="00F01CCF">
            <w:pPr>
              <w:pStyle w:val="Title"/>
              <w:rPr>
                <w:rFonts w:asciiTheme="minorHAnsi" w:hAnsiTheme="minorHAnsi" w:cs="Arial"/>
                <w:bCs w:val="0"/>
                <w:sz w:val="20"/>
                <w:szCs w:val="20"/>
              </w:rPr>
            </w:pPr>
            <w:r w:rsidRPr="004E0389">
              <w:rPr>
                <w:rFonts w:asciiTheme="minorHAnsi" w:hAnsiTheme="minorHAnsi" w:cs="Arial"/>
                <w:b w:val="0"/>
                <w:bCs w:val="0"/>
                <w:sz w:val="20"/>
                <w:szCs w:val="20"/>
              </w:rPr>
              <w:t xml:space="preserve">Reading </w:t>
            </w:r>
            <w:r w:rsidR="0045541B">
              <w:rPr>
                <w:rFonts w:asciiTheme="minorHAnsi" w:hAnsiTheme="minorHAnsi" w:cs="Arial"/>
                <w:b w:val="0"/>
                <w:bCs w:val="0"/>
                <w:sz w:val="20"/>
                <w:szCs w:val="20"/>
              </w:rPr>
              <w:br/>
            </w:r>
            <w:r w:rsidRPr="004E0389">
              <w:rPr>
                <w:rFonts w:asciiTheme="minorHAnsi" w:hAnsiTheme="minorHAnsi" w:cs="Arial"/>
                <w:b w:val="0"/>
                <w:bCs w:val="0"/>
                <w:sz w:val="20"/>
                <w:szCs w:val="20"/>
              </w:rPr>
              <w:t>(7.</w:t>
            </w:r>
            <w:r w:rsidR="004D5AB2" w:rsidRPr="004E0389">
              <w:rPr>
                <w:rFonts w:asciiTheme="minorHAnsi" w:hAnsiTheme="minorHAnsi" w:cs="Arial"/>
                <w:b w:val="0"/>
                <w:bCs w:val="0"/>
                <w:sz w:val="20"/>
                <w:szCs w:val="20"/>
              </w:rPr>
              <w:t xml:space="preserve">5%) </w:t>
            </w:r>
          </w:p>
        </w:tc>
        <w:tc>
          <w:tcPr>
            <w:tcW w:w="558" w:type="pct"/>
            <w:vAlign w:val="center"/>
          </w:tcPr>
          <w:p w:rsidR="004D5AB2" w:rsidRPr="004E0389" w:rsidRDefault="00F01CCF" w:rsidP="00F01CCF">
            <w:pPr>
              <w:pStyle w:val="Title"/>
              <w:ind w:left="142"/>
              <w:jc w:val="left"/>
              <w:rPr>
                <w:rFonts w:asciiTheme="minorHAnsi" w:hAnsiTheme="minorHAnsi" w:cs="Arial"/>
                <w:b w:val="0"/>
                <w:bCs w:val="0"/>
                <w:sz w:val="20"/>
                <w:szCs w:val="20"/>
                <w:lang w:val="en-AU"/>
              </w:rPr>
            </w:pPr>
            <w:r>
              <w:rPr>
                <w:rFonts w:asciiTheme="minorHAnsi" w:hAnsiTheme="minorHAnsi" w:cs="Arial"/>
                <w:b w:val="0"/>
                <w:bCs w:val="0"/>
                <w:sz w:val="20"/>
                <w:szCs w:val="20"/>
                <w:lang w:val="en-AU"/>
              </w:rPr>
              <w:t>Semester</w:t>
            </w:r>
            <w:r w:rsidR="004D5AB2" w:rsidRPr="004E0389">
              <w:rPr>
                <w:rFonts w:asciiTheme="minorHAnsi" w:hAnsiTheme="minorHAnsi" w:cs="Arial"/>
                <w:b w:val="0"/>
                <w:bCs w:val="0"/>
                <w:sz w:val="20"/>
                <w:szCs w:val="20"/>
                <w:lang w:val="en-AU"/>
              </w:rPr>
              <w:t xml:space="preserve"> 2</w:t>
            </w:r>
          </w:p>
          <w:p w:rsidR="004D5AB2" w:rsidRPr="004E0389" w:rsidRDefault="004D5AB2" w:rsidP="00F01CCF">
            <w:pPr>
              <w:pStyle w:val="Title"/>
              <w:ind w:left="142" w:right="71"/>
              <w:jc w:val="left"/>
              <w:rPr>
                <w:rFonts w:asciiTheme="minorHAnsi" w:hAnsiTheme="minorHAnsi" w:cs="Arial"/>
                <w:b w:val="0"/>
                <w:sz w:val="20"/>
                <w:szCs w:val="20"/>
                <w:lang w:val="en-AU"/>
              </w:rPr>
            </w:pPr>
            <w:r w:rsidRPr="004E0389">
              <w:rPr>
                <w:rFonts w:asciiTheme="minorHAnsi" w:hAnsiTheme="minorHAnsi" w:cs="Arial"/>
                <w:b w:val="0"/>
                <w:bCs w:val="0"/>
                <w:sz w:val="20"/>
                <w:szCs w:val="20"/>
                <w:lang w:val="en-AU"/>
              </w:rPr>
              <w:t>Week 4</w:t>
            </w:r>
          </w:p>
        </w:tc>
        <w:tc>
          <w:tcPr>
            <w:tcW w:w="1703" w:type="pct"/>
          </w:tcPr>
          <w:p w:rsidR="004D5AB2" w:rsidRPr="004E0389" w:rsidRDefault="004D5AB2" w:rsidP="0045541B">
            <w:pPr>
              <w:numPr>
                <w:ilvl w:val="0"/>
                <w:numId w:val="14"/>
              </w:numPr>
              <w:spacing w:before="60" w:after="60"/>
              <w:ind w:left="481" w:right="143" w:hanging="331"/>
              <w:contextualSpacing/>
              <w:rPr>
                <w:rFonts w:asciiTheme="minorHAnsi" w:hAnsiTheme="minorHAnsi" w:cs="Arial"/>
                <w:sz w:val="20"/>
                <w:szCs w:val="20"/>
                <w:lang w:val="en-AU"/>
              </w:rPr>
            </w:pPr>
            <w:r w:rsidRPr="004E0389">
              <w:rPr>
                <w:rFonts w:asciiTheme="minorHAnsi" w:hAnsiTheme="minorHAnsi" w:cs="Arial"/>
                <w:sz w:val="20"/>
                <w:szCs w:val="20"/>
                <w:lang w:val="en-AU"/>
              </w:rPr>
              <w:t>how texts use language</w:t>
            </w:r>
          </w:p>
          <w:p w:rsidR="004D5AB2" w:rsidRPr="004E0389" w:rsidRDefault="004D5AB2" w:rsidP="0045541B">
            <w:pPr>
              <w:numPr>
                <w:ilvl w:val="0"/>
                <w:numId w:val="14"/>
              </w:numPr>
              <w:spacing w:before="60" w:after="60"/>
              <w:ind w:left="481" w:right="143" w:hanging="331"/>
              <w:contextualSpacing/>
              <w:rPr>
                <w:rFonts w:asciiTheme="minorHAnsi" w:hAnsiTheme="minorHAnsi" w:cs="Arial"/>
                <w:sz w:val="20"/>
                <w:szCs w:val="20"/>
                <w:lang w:val="en-AU"/>
              </w:rPr>
            </w:pPr>
            <w:r w:rsidRPr="004E0389">
              <w:rPr>
                <w:rFonts w:asciiTheme="minorHAnsi" w:hAnsiTheme="minorHAnsi" w:cs="Arial"/>
                <w:sz w:val="20"/>
                <w:szCs w:val="20"/>
                <w:lang w:val="en-AU"/>
              </w:rPr>
              <w:t>why texts use a particular form</w:t>
            </w:r>
          </w:p>
          <w:p w:rsidR="004D5AB2" w:rsidRPr="004E0389" w:rsidRDefault="004D5AB2" w:rsidP="0045541B">
            <w:pPr>
              <w:numPr>
                <w:ilvl w:val="0"/>
                <w:numId w:val="14"/>
              </w:numPr>
              <w:spacing w:before="60" w:after="60"/>
              <w:ind w:left="481" w:right="143" w:hanging="331"/>
              <w:contextualSpacing/>
              <w:rPr>
                <w:rFonts w:asciiTheme="minorHAnsi" w:hAnsiTheme="minorHAnsi" w:cs="Arial"/>
                <w:sz w:val="20"/>
                <w:szCs w:val="20"/>
                <w:lang w:val="en-AU"/>
              </w:rPr>
            </w:pPr>
            <w:r w:rsidRPr="004E0389">
              <w:rPr>
                <w:rFonts w:asciiTheme="minorHAnsi" w:hAnsiTheme="minorHAnsi" w:cs="Arial"/>
                <w:sz w:val="20"/>
                <w:szCs w:val="20"/>
                <w:lang w:val="en-AU"/>
              </w:rPr>
              <w:t xml:space="preserve">how texts use the conventions of a particular form </w:t>
            </w:r>
          </w:p>
          <w:p w:rsidR="004D5AB2" w:rsidRPr="004E0389" w:rsidRDefault="004D5AB2" w:rsidP="0045541B">
            <w:pPr>
              <w:numPr>
                <w:ilvl w:val="0"/>
                <w:numId w:val="14"/>
              </w:numPr>
              <w:spacing w:before="60" w:after="60"/>
              <w:ind w:left="481" w:right="143" w:hanging="331"/>
              <w:contextualSpacing/>
              <w:rPr>
                <w:rFonts w:asciiTheme="minorHAnsi" w:hAnsiTheme="minorHAnsi" w:cs="Arial"/>
                <w:sz w:val="20"/>
                <w:szCs w:val="20"/>
                <w:lang w:val="en-AU"/>
              </w:rPr>
            </w:pPr>
            <w:r w:rsidRPr="004E0389">
              <w:rPr>
                <w:rFonts w:asciiTheme="minorHAnsi" w:hAnsiTheme="minorHAnsi" w:cs="Arial"/>
                <w:sz w:val="20"/>
                <w:szCs w:val="20"/>
              </w:rPr>
              <w:t>how texts promote</w:t>
            </w:r>
            <w:r w:rsidRPr="004E0389">
              <w:rPr>
                <w:rFonts w:asciiTheme="minorHAnsi" w:hAnsiTheme="minorHAnsi"/>
                <w:sz w:val="20"/>
                <w:szCs w:val="20"/>
              </w:rPr>
              <w:t xml:space="preserve"> values and attitudes.</w:t>
            </w:r>
          </w:p>
        </w:tc>
        <w:tc>
          <w:tcPr>
            <w:tcW w:w="1537" w:type="pct"/>
          </w:tcPr>
          <w:p w:rsidR="004D5AB2" w:rsidRPr="003D579F" w:rsidRDefault="004D5AB2" w:rsidP="00A544E4">
            <w:pPr>
              <w:spacing w:before="60" w:after="60"/>
              <w:ind w:left="138" w:right="143" w:firstLine="2"/>
              <w:rPr>
                <w:rFonts w:asciiTheme="minorHAnsi" w:hAnsiTheme="minorHAnsi"/>
                <w:sz w:val="20"/>
                <w:szCs w:val="20"/>
                <w:lang w:val="en-AU"/>
              </w:rPr>
            </w:pPr>
            <w:r w:rsidRPr="003D579F">
              <w:rPr>
                <w:rFonts w:asciiTheme="minorHAnsi" w:hAnsiTheme="minorHAnsi"/>
                <w:sz w:val="20"/>
                <w:szCs w:val="20"/>
                <w:lang w:val="en-AU"/>
              </w:rPr>
              <w:t>Context:</w:t>
            </w:r>
            <w:r w:rsidR="00A43A01">
              <w:rPr>
                <w:rFonts w:asciiTheme="minorHAnsi" w:hAnsiTheme="minorHAnsi"/>
                <w:sz w:val="20"/>
                <w:szCs w:val="20"/>
                <w:lang w:val="en-AU"/>
              </w:rPr>
              <w:t xml:space="preserve"> </w:t>
            </w:r>
            <w:r w:rsidRPr="003D579F">
              <w:rPr>
                <w:rFonts w:asciiTheme="minorHAnsi" w:hAnsiTheme="minorHAnsi"/>
                <w:sz w:val="20"/>
                <w:szCs w:val="20"/>
                <w:lang w:val="en-AU"/>
              </w:rPr>
              <w:t xml:space="preserve">Literacy for Community </w:t>
            </w:r>
          </w:p>
          <w:p w:rsidR="004D5AB2" w:rsidRPr="003D579F" w:rsidRDefault="004D5AB2" w:rsidP="00A544E4">
            <w:pPr>
              <w:spacing w:before="60" w:after="60"/>
              <w:ind w:left="138" w:right="143" w:firstLine="2"/>
              <w:rPr>
                <w:rFonts w:asciiTheme="minorHAnsi" w:hAnsiTheme="minorHAnsi"/>
                <w:sz w:val="20"/>
                <w:szCs w:val="20"/>
                <w:lang w:val="en-AU"/>
              </w:rPr>
            </w:pPr>
            <w:r w:rsidRPr="003D579F">
              <w:rPr>
                <w:rFonts w:asciiTheme="minorHAnsi" w:hAnsiTheme="minorHAnsi"/>
                <w:sz w:val="20"/>
                <w:szCs w:val="20"/>
                <w:lang w:val="en-AU"/>
              </w:rPr>
              <w:t>Module: Researching and analysing the roles and responsibilities of owning a dog or a cat</w:t>
            </w:r>
          </w:p>
          <w:p w:rsidR="004D5AB2" w:rsidRPr="00A544E4" w:rsidRDefault="004D5AB2" w:rsidP="00A544E4">
            <w:pPr>
              <w:spacing w:before="60" w:after="60"/>
              <w:ind w:left="138" w:right="143" w:firstLine="2"/>
              <w:rPr>
                <w:rFonts w:asciiTheme="minorHAnsi" w:hAnsiTheme="minorHAnsi"/>
                <w:b/>
                <w:sz w:val="20"/>
                <w:szCs w:val="20"/>
              </w:rPr>
            </w:pPr>
            <w:r w:rsidRPr="003D579F">
              <w:rPr>
                <w:rFonts w:asciiTheme="minorHAnsi" w:hAnsiTheme="minorHAnsi"/>
                <w:b/>
                <w:sz w:val="20"/>
                <w:szCs w:val="20"/>
                <w:lang w:val="en-AU"/>
              </w:rPr>
              <w:t xml:space="preserve">Assessment </w:t>
            </w:r>
            <w:r w:rsidR="002F5631">
              <w:rPr>
                <w:rFonts w:asciiTheme="minorHAnsi" w:hAnsiTheme="minorHAnsi"/>
                <w:b/>
                <w:sz w:val="20"/>
                <w:szCs w:val="20"/>
                <w:lang w:val="en-AU"/>
              </w:rPr>
              <w:t>Task</w:t>
            </w:r>
            <w:r w:rsidRPr="003D579F">
              <w:rPr>
                <w:rFonts w:asciiTheme="minorHAnsi" w:hAnsiTheme="minorHAnsi"/>
                <w:b/>
                <w:sz w:val="20"/>
                <w:szCs w:val="20"/>
                <w:lang w:val="en-AU"/>
              </w:rPr>
              <w:t xml:space="preserve"> 11</w:t>
            </w:r>
            <w:r w:rsidR="000A4090" w:rsidRPr="003D579F">
              <w:rPr>
                <w:rFonts w:asciiTheme="minorHAnsi" w:hAnsiTheme="minorHAnsi"/>
                <w:b/>
                <w:sz w:val="20"/>
                <w:szCs w:val="20"/>
                <w:lang w:val="en-AU"/>
              </w:rPr>
              <w:t>:</w:t>
            </w:r>
            <w:r w:rsidRPr="003D579F">
              <w:rPr>
                <w:rFonts w:asciiTheme="minorHAnsi" w:hAnsiTheme="minorHAnsi"/>
                <w:b/>
                <w:sz w:val="20"/>
                <w:szCs w:val="20"/>
                <w:lang w:val="en-AU"/>
              </w:rPr>
              <w:t xml:space="preserve"> </w:t>
            </w:r>
            <w:r w:rsidRPr="00A43A01">
              <w:rPr>
                <w:rFonts w:asciiTheme="minorHAnsi" w:hAnsiTheme="minorHAnsi"/>
                <w:sz w:val="20"/>
                <w:szCs w:val="20"/>
                <w:lang w:val="en-AU"/>
              </w:rPr>
              <w:t>Profile of pet and bibliography</w:t>
            </w:r>
            <w:r w:rsidR="00F1799C" w:rsidRPr="00A43A01">
              <w:rPr>
                <w:rFonts w:asciiTheme="minorHAnsi" w:hAnsiTheme="minorHAnsi"/>
                <w:sz w:val="20"/>
                <w:szCs w:val="20"/>
                <w:lang w:val="en-AU"/>
              </w:rPr>
              <w:t>.</w:t>
            </w:r>
            <w:r w:rsidR="00A43A01" w:rsidRPr="00A43A01">
              <w:rPr>
                <w:rFonts w:asciiTheme="minorHAnsi" w:hAnsiTheme="minorHAnsi"/>
                <w:sz w:val="20"/>
                <w:szCs w:val="20"/>
                <w:lang w:val="en-AU"/>
              </w:rPr>
              <w:t xml:space="preserve"> </w:t>
            </w:r>
            <w:r w:rsidR="00F1799C" w:rsidRPr="003D579F">
              <w:rPr>
                <w:rFonts w:asciiTheme="minorHAnsi" w:hAnsiTheme="minorHAnsi"/>
                <w:b/>
                <w:sz w:val="20"/>
                <w:szCs w:val="20"/>
                <w:lang w:val="en-AU"/>
              </w:rPr>
              <w:t>Week 4</w:t>
            </w:r>
          </w:p>
        </w:tc>
      </w:tr>
      <w:tr w:rsidR="00F01CCF" w:rsidRPr="004E0389" w:rsidTr="00CD1C43">
        <w:trPr>
          <w:trHeight w:val="311"/>
        </w:trPr>
        <w:tc>
          <w:tcPr>
            <w:tcW w:w="625" w:type="pct"/>
            <w:vMerge/>
          </w:tcPr>
          <w:p w:rsidR="004D5AB2" w:rsidRPr="004E0389" w:rsidRDefault="004D5AB2" w:rsidP="00F01CCF">
            <w:pPr>
              <w:pStyle w:val="Title"/>
              <w:rPr>
                <w:rFonts w:asciiTheme="minorHAnsi" w:hAnsiTheme="minorHAnsi" w:cs="Arial"/>
                <w:b w:val="0"/>
                <w:bCs w:val="0"/>
                <w:sz w:val="20"/>
                <w:szCs w:val="20"/>
              </w:rPr>
            </w:pPr>
          </w:p>
        </w:tc>
        <w:tc>
          <w:tcPr>
            <w:tcW w:w="577" w:type="pct"/>
            <w:vAlign w:val="center"/>
          </w:tcPr>
          <w:p w:rsidR="004D5AB2" w:rsidRPr="004E0389" w:rsidRDefault="00210445" w:rsidP="00F01CCF">
            <w:pPr>
              <w:pStyle w:val="Title"/>
              <w:rPr>
                <w:rFonts w:asciiTheme="minorHAnsi" w:hAnsiTheme="minorHAnsi" w:cs="Arial"/>
                <w:bCs w:val="0"/>
                <w:sz w:val="20"/>
                <w:szCs w:val="20"/>
              </w:rPr>
            </w:pPr>
            <w:r w:rsidRPr="004E0389">
              <w:rPr>
                <w:rFonts w:asciiTheme="minorHAnsi" w:hAnsiTheme="minorHAnsi" w:cs="Arial"/>
                <w:b w:val="0"/>
                <w:bCs w:val="0"/>
                <w:sz w:val="20"/>
                <w:szCs w:val="20"/>
              </w:rPr>
              <w:t>Reading</w:t>
            </w:r>
            <w:r w:rsidR="004E0389" w:rsidRPr="004E0389">
              <w:rPr>
                <w:rFonts w:asciiTheme="minorHAnsi" w:hAnsiTheme="minorHAnsi" w:cs="Arial"/>
                <w:b w:val="0"/>
                <w:bCs w:val="0"/>
                <w:sz w:val="20"/>
                <w:szCs w:val="20"/>
              </w:rPr>
              <w:t>*</w:t>
            </w:r>
            <w:r w:rsidRPr="004E0389">
              <w:rPr>
                <w:rFonts w:asciiTheme="minorHAnsi" w:hAnsiTheme="minorHAnsi" w:cs="Arial"/>
                <w:b w:val="0"/>
                <w:bCs w:val="0"/>
                <w:sz w:val="20"/>
                <w:szCs w:val="20"/>
              </w:rPr>
              <w:t xml:space="preserve"> </w:t>
            </w:r>
            <w:r w:rsidR="0045541B">
              <w:rPr>
                <w:rFonts w:asciiTheme="minorHAnsi" w:hAnsiTheme="minorHAnsi" w:cs="Arial"/>
                <w:b w:val="0"/>
                <w:bCs w:val="0"/>
                <w:sz w:val="20"/>
                <w:szCs w:val="20"/>
              </w:rPr>
              <w:br/>
            </w:r>
            <w:r w:rsidRPr="004E0389">
              <w:rPr>
                <w:rFonts w:asciiTheme="minorHAnsi" w:hAnsiTheme="minorHAnsi" w:cs="Arial"/>
                <w:b w:val="0"/>
                <w:bCs w:val="0"/>
                <w:sz w:val="20"/>
                <w:szCs w:val="20"/>
              </w:rPr>
              <w:t>(5</w:t>
            </w:r>
            <w:r w:rsidR="004D5AB2" w:rsidRPr="004E0389">
              <w:rPr>
                <w:rFonts w:asciiTheme="minorHAnsi" w:hAnsiTheme="minorHAnsi" w:cs="Arial"/>
                <w:b w:val="0"/>
                <w:bCs w:val="0"/>
                <w:sz w:val="20"/>
                <w:szCs w:val="20"/>
              </w:rPr>
              <w:t>%)</w:t>
            </w:r>
          </w:p>
        </w:tc>
        <w:tc>
          <w:tcPr>
            <w:tcW w:w="558" w:type="pct"/>
            <w:vAlign w:val="center"/>
          </w:tcPr>
          <w:p w:rsidR="004D5AB2" w:rsidRPr="004E0389" w:rsidRDefault="00F01CCF" w:rsidP="00F01CCF">
            <w:pPr>
              <w:pStyle w:val="Title"/>
              <w:ind w:left="142" w:right="71"/>
              <w:jc w:val="left"/>
              <w:rPr>
                <w:rFonts w:asciiTheme="minorHAnsi" w:hAnsiTheme="minorHAnsi" w:cs="Arial"/>
                <w:b w:val="0"/>
                <w:sz w:val="20"/>
                <w:szCs w:val="20"/>
              </w:rPr>
            </w:pPr>
            <w:r>
              <w:rPr>
                <w:rFonts w:asciiTheme="minorHAnsi" w:hAnsiTheme="minorHAnsi" w:cs="Arial"/>
                <w:b w:val="0"/>
                <w:sz w:val="20"/>
                <w:szCs w:val="20"/>
              </w:rPr>
              <w:t>Semester</w:t>
            </w:r>
            <w:r w:rsidR="004D5AB2" w:rsidRPr="004E0389">
              <w:rPr>
                <w:rFonts w:asciiTheme="minorHAnsi" w:hAnsiTheme="minorHAnsi" w:cs="Arial"/>
                <w:b w:val="0"/>
                <w:sz w:val="20"/>
                <w:szCs w:val="20"/>
              </w:rPr>
              <w:t xml:space="preserve"> 2</w:t>
            </w:r>
          </w:p>
          <w:p w:rsidR="004D5AB2" w:rsidRPr="004E0389" w:rsidRDefault="004D5AB2" w:rsidP="00F01CCF">
            <w:pPr>
              <w:pStyle w:val="Title"/>
              <w:ind w:left="142" w:right="71"/>
              <w:jc w:val="left"/>
              <w:rPr>
                <w:rFonts w:asciiTheme="minorHAnsi" w:hAnsiTheme="minorHAnsi" w:cs="Arial"/>
                <w:b w:val="0"/>
                <w:sz w:val="20"/>
                <w:szCs w:val="20"/>
              </w:rPr>
            </w:pPr>
            <w:r w:rsidRPr="004E0389">
              <w:rPr>
                <w:rFonts w:asciiTheme="minorHAnsi" w:hAnsiTheme="minorHAnsi" w:cs="Arial"/>
                <w:b w:val="0"/>
                <w:sz w:val="20"/>
                <w:szCs w:val="20"/>
              </w:rPr>
              <w:t>Week 6</w:t>
            </w:r>
          </w:p>
          <w:p w:rsidR="004D5AB2" w:rsidRPr="004E0389" w:rsidRDefault="004D5AB2" w:rsidP="00F01CCF">
            <w:pPr>
              <w:pStyle w:val="Title"/>
              <w:ind w:left="142" w:right="71"/>
              <w:jc w:val="left"/>
              <w:rPr>
                <w:rFonts w:asciiTheme="minorHAnsi" w:hAnsiTheme="minorHAnsi" w:cs="Arial"/>
                <w:b w:val="0"/>
                <w:sz w:val="20"/>
                <w:szCs w:val="20"/>
              </w:rPr>
            </w:pPr>
            <w:r w:rsidRPr="004E0389">
              <w:rPr>
                <w:rFonts w:asciiTheme="minorHAnsi" w:hAnsiTheme="minorHAnsi" w:cs="Arial"/>
                <w:b w:val="0"/>
                <w:sz w:val="20"/>
                <w:szCs w:val="20"/>
              </w:rPr>
              <w:t>Week 7</w:t>
            </w:r>
          </w:p>
        </w:tc>
        <w:tc>
          <w:tcPr>
            <w:tcW w:w="1703" w:type="pct"/>
          </w:tcPr>
          <w:p w:rsidR="004D5AB2" w:rsidRPr="004E0389" w:rsidRDefault="004D5AB2" w:rsidP="0045541B">
            <w:pPr>
              <w:numPr>
                <w:ilvl w:val="0"/>
                <w:numId w:val="14"/>
              </w:numPr>
              <w:spacing w:before="60" w:after="60"/>
              <w:ind w:left="481" w:right="143" w:hanging="331"/>
              <w:contextualSpacing/>
              <w:rPr>
                <w:rFonts w:asciiTheme="minorHAnsi" w:hAnsiTheme="minorHAnsi" w:cs="Arial"/>
                <w:sz w:val="20"/>
                <w:szCs w:val="20"/>
                <w:lang w:val="en-AU"/>
              </w:rPr>
            </w:pPr>
            <w:r w:rsidRPr="004E0389">
              <w:rPr>
                <w:rFonts w:asciiTheme="minorHAnsi" w:hAnsiTheme="minorHAnsi" w:cs="Arial"/>
                <w:sz w:val="20"/>
                <w:szCs w:val="20"/>
                <w:lang w:val="en-AU"/>
              </w:rPr>
              <w:t>how to shape or structure a text to make it work</w:t>
            </w:r>
          </w:p>
          <w:p w:rsidR="004D5AB2" w:rsidRPr="004E0389" w:rsidRDefault="004D5AB2" w:rsidP="0045541B">
            <w:pPr>
              <w:numPr>
                <w:ilvl w:val="0"/>
                <w:numId w:val="14"/>
              </w:numPr>
              <w:spacing w:before="60" w:after="60"/>
              <w:ind w:left="481" w:right="143" w:hanging="331"/>
              <w:contextualSpacing/>
              <w:rPr>
                <w:rFonts w:asciiTheme="minorHAnsi" w:hAnsiTheme="minorHAnsi" w:cs="Arial"/>
                <w:sz w:val="20"/>
                <w:szCs w:val="20"/>
                <w:lang w:val="en-AU"/>
              </w:rPr>
            </w:pPr>
            <w:r w:rsidRPr="004E0389">
              <w:rPr>
                <w:rFonts w:asciiTheme="minorHAnsi" w:hAnsiTheme="minorHAnsi" w:cs="Arial"/>
                <w:sz w:val="20"/>
                <w:szCs w:val="20"/>
                <w:lang w:val="en-AU"/>
              </w:rPr>
              <w:t>how to use the conventions of a particular form</w:t>
            </w:r>
          </w:p>
          <w:p w:rsidR="004D5AB2" w:rsidRPr="004E0389" w:rsidRDefault="004D5AB2" w:rsidP="0045541B">
            <w:pPr>
              <w:numPr>
                <w:ilvl w:val="0"/>
                <w:numId w:val="14"/>
              </w:numPr>
              <w:spacing w:before="60" w:after="60"/>
              <w:ind w:left="481" w:right="143" w:hanging="331"/>
              <w:contextualSpacing/>
              <w:rPr>
                <w:rFonts w:asciiTheme="minorHAnsi" w:hAnsiTheme="minorHAnsi" w:cs="Arial"/>
                <w:sz w:val="20"/>
                <w:szCs w:val="20"/>
                <w:lang w:val="en-AU"/>
              </w:rPr>
            </w:pPr>
            <w:r w:rsidRPr="004E0389">
              <w:rPr>
                <w:rFonts w:asciiTheme="minorHAnsi" w:hAnsiTheme="minorHAnsi" w:cs="Arial"/>
                <w:sz w:val="20"/>
                <w:szCs w:val="20"/>
                <w:lang w:val="en-AU"/>
              </w:rPr>
              <w:t>how to use language</w:t>
            </w:r>
            <w:r w:rsidR="001E2A61">
              <w:rPr>
                <w:rFonts w:asciiTheme="minorHAnsi" w:hAnsiTheme="minorHAnsi" w:cs="Arial"/>
                <w:sz w:val="20"/>
                <w:szCs w:val="20"/>
                <w:lang w:val="en-AU"/>
              </w:rPr>
              <w:t>, including</w:t>
            </w:r>
            <w:r w:rsidRPr="004E0389">
              <w:rPr>
                <w:rFonts w:asciiTheme="minorHAnsi" w:hAnsiTheme="minorHAnsi" w:cs="Arial"/>
                <w:sz w:val="20"/>
                <w:szCs w:val="20"/>
                <w:lang w:val="en-AU"/>
              </w:rPr>
              <w:t xml:space="preserve"> appropriate spelling, punctuation and grammar </w:t>
            </w:r>
          </w:p>
          <w:p w:rsidR="004D5AB2" w:rsidRPr="004E0389" w:rsidRDefault="004D5AB2" w:rsidP="0045541B">
            <w:pPr>
              <w:numPr>
                <w:ilvl w:val="0"/>
                <w:numId w:val="14"/>
              </w:numPr>
              <w:spacing w:before="60" w:after="60"/>
              <w:ind w:left="481" w:right="143" w:hanging="331"/>
              <w:contextualSpacing/>
              <w:rPr>
                <w:rFonts w:asciiTheme="minorHAnsi" w:hAnsiTheme="minorHAnsi" w:cs="Arial"/>
                <w:sz w:val="20"/>
                <w:szCs w:val="20"/>
                <w:lang w:val="en-AU"/>
              </w:rPr>
            </w:pPr>
            <w:r w:rsidRPr="004E0389">
              <w:rPr>
                <w:rFonts w:asciiTheme="minorHAnsi" w:hAnsiTheme="minorHAnsi" w:cs="Arial"/>
                <w:sz w:val="20"/>
                <w:szCs w:val="20"/>
              </w:rPr>
              <w:t>how to shape l</w:t>
            </w:r>
            <w:r w:rsidR="008D1590">
              <w:rPr>
                <w:rFonts w:asciiTheme="minorHAnsi" w:hAnsiTheme="minorHAnsi" w:cs="Arial"/>
                <w:sz w:val="20"/>
                <w:szCs w:val="20"/>
              </w:rPr>
              <w:t>anguage for particular purposes</w:t>
            </w:r>
          </w:p>
        </w:tc>
        <w:tc>
          <w:tcPr>
            <w:tcW w:w="1537" w:type="pct"/>
          </w:tcPr>
          <w:p w:rsidR="004D5AB2" w:rsidRPr="003D579F" w:rsidRDefault="004D5AB2" w:rsidP="00A544E4">
            <w:pPr>
              <w:spacing w:before="60" w:after="60"/>
              <w:ind w:left="138" w:right="143" w:firstLine="2"/>
              <w:rPr>
                <w:rFonts w:asciiTheme="minorHAnsi" w:hAnsiTheme="minorHAnsi"/>
                <w:sz w:val="20"/>
                <w:szCs w:val="20"/>
                <w:lang w:val="en-AU"/>
              </w:rPr>
            </w:pPr>
            <w:r w:rsidRPr="003D579F">
              <w:rPr>
                <w:rFonts w:asciiTheme="minorHAnsi" w:hAnsiTheme="minorHAnsi"/>
                <w:sz w:val="20"/>
                <w:szCs w:val="20"/>
                <w:lang w:val="en-AU"/>
              </w:rPr>
              <w:t>Context:</w:t>
            </w:r>
            <w:r w:rsidR="00A43A01">
              <w:rPr>
                <w:rFonts w:asciiTheme="minorHAnsi" w:hAnsiTheme="minorHAnsi"/>
                <w:sz w:val="20"/>
                <w:szCs w:val="20"/>
                <w:lang w:val="en-AU"/>
              </w:rPr>
              <w:t xml:space="preserve"> </w:t>
            </w:r>
            <w:r w:rsidRPr="003D579F">
              <w:rPr>
                <w:rFonts w:asciiTheme="minorHAnsi" w:hAnsiTheme="minorHAnsi"/>
                <w:sz w:val="20"/>
                <w:szCs w:val="20"/>
                <w:lang w:val="en-AU"/>
              </w:rPr>
              <w:t xml:space="preserve">Literacy for Community </w:t>
            </w:r>
          </w:p>
          <w:p w:rsidR="004D5AB2" w:rsidRPr="003D579F" w:rsidRDefault="004D5AB2" w:rsidP="00A544E4">
            <w:pPr>
              <w:spacing w:before="60" w:after="60"/>
              <w:ind w:left="138" w:right="143" w:firstLine="2"/>
              <w:rPr>
                <w:rFonts w:asciiTheme="minorHAnsi" w:hAnsiTheme="minorHAnsi"/>
                <w:sz w:val="20"/>
                <w:szCs w:val="20"/>
                <w:lang w:val="en-AU"/>
              </w:rPr>
            </w:pPr>
            <w:r w:rsidRPr="003D579F">
              <w:rPr>
                <w:rFonts w:asciiTheme="minorHAnsi" w:hAnsiTheme="minorHAnsi"/>
                <w:sz w:val="20"/>
                <w:szCs w:val="20"/>
                <w:lang w:val="en-AU"/>
              </w:rPr>
              <w:t>Module: Researching and analysing the roles and responsibilities of owning a dog or a cat</w:t>
            </w:r>
          </w:p>
          <w:p w:rsidR="004D5AB2" w:rsidRPr="003D579F" w:rsidRDefault="004D5AB2" w:rsidP="00A544E4">
            <w:pPr>
              <w:pStyle w:val="Title"/>
              <w:spacing w:before="60" w:after="60"/>
              <w:ind w:left="138" w:right="143" w:firstLine="2"/>
              <w:jc w:val="left"/>
              <w:rPr>
                <w:rFonts w:asciiTheme="minorHAnsi" w:hAnsiTheme="minorHAnsi"/>
                <w:bCs w:val="0"/>
                <w:sz w:val="20"/>
                <w:szCs w:val="20"/>
                <w:lang w:val="en-AU" w:eastAsia="en-AU"/>
              </w:rPr>
            </w:pPr>
            <w:r w:rsidRPr="003D579F">
              <w:rPr>
                <w:rFonts w:asciiTheme="minorHAnsi" w:hAnsiTheme="minorHAnsi"/>
                <w:bCs w:val="0"/>
                <w:sz w:val="20"/>
                <w:szCs w:val="20"/>
                <w:lang w:val="en-AU" w:eastAsia="en-AU"/>
              </w:rPr>
              <w:t xml:space="preserve">Assessment </w:t>
            </w:r>
            <w:r w:rsidR="002F5631">
              <w:rPr>
                <w:rFonts w:asciiTheme="minorHAnsi" w:hAnsiTheme="minorHAnsi"/>
                <w:bCs w:val="0"/>
                <w:sz w:val="20"/>
                <w:szCs w:val="20"/>
                <w:lang w:val="en-AU" w:eastAsia="en-AU"/>
              </w:rPr>
              <w:t>Task</w:t>
            </w:r>
            <w:r w:rsidRPr="003D579F">
              <w:rPr>
                <w:rFonts w:asciiTheme="minorHAnsi" w:hAnsiTheme="minorHAnsi"/>
                <w:bCs w:val="0"/>
                <w:sz w:val="20"/>
                <w:szCs w:val="20"/>
                <w:lang w:val="en-AU" w:eastAsia="en-AU"/>
              </w:rPr>
              <w:t xml:space="preserve"> 12, </w:t>
            </w:r>
            <w:r w:rsidR="001155A8">
              <w:rPr>
                <w:rFonts w:asciiTheme="minorHAnsi" w:hAnsiTheme="minorHAnsi"/>
                <w:bCs w:val="0"/>
                <w:sz w:val="20"/>
                <w:szCs w:val="20"/>
                <w:lang w:val="en-AU" w:eastAsia="en-AU"/>
              </w:rPr>
              <w:t>Part</w:t>
            </w:r>
            <w:r w:rsidRPr="003D579F">
              <w:rPr>
                <w:rFonts w:asciiTheme="minorHAnsi" w:hAnsiTheme="minorHAnsi"/>
                <w:bCs w:val="0"/>
                <w:sz w:val="20"/>
                <w:szCs w:val="20"/>
                <w:lang w:val="en-AU" w:eastAsia="en-AU"/>
              </w:rPr>
              <w:t xml:space="preserve"> A</w:t>
            </w:r>
            <w:r w:rsidR="000A4090" w:rsidRPr="003D579F">
              <w:rPr>
                <w:rFonts w:asciiTheme="minorHAnsi" w:hAnsiTheme="minorHAnsi"/>
                <w:bCs w:val="0"/>
                <w:sz w:val="20"/>
                <w:szCs w:val="20"/>
                <w:lang w:val="en-AU" w:eastAsia="en-AU"/>
              </w:rPr>
              <w:t>:</w:t>
            </w:r>
            <w:r w:rsidRPr="003D579F">
              <w:rPr>
                <w:rFonts w:asciiTheme="minorHAnsi" w:hAnsiTheme="minorHAnsi"/>
                <w:bCs w:val="0"/>
                <w:sz w:val="20"/>
                <w:szCs w:val="20"/>
                <w:lang w:val="en-AU" w:eastAsia="en-AU"/>
              </w:rPr>
              <w:t xml:space="preserve"> </w:t>
            </w:r>
            <w:r w:rsidRPr="00A43A01">
              <w:rPr>
                <w:rFonts w:asciiTheme="minorHAnsi" w:hAnsiTheme="minorHAnsi"/>
                <w:b w:val="0"/>
                <w:bCs w:val="0"/>
                <w:sz w:val="20"/>
                <w:szCs w:val="20"/>
                <w:lang w:val="en-AU" w:eastAsia="en-AU"/>
              </w:rPr>
              <w:t>Report on pet chosen</w:t>
            </w:r>
            <w:r w:rsidR="00F1799C" w:rsidRPr="00A43A01">
              <w:rPr>
                <w:rFonts w:asciiTheme="minorHAnsi" w:hAnsiTheme="minorHAnsi"/>
                <w:b w:val="0"/>
                <w:bCs w:val="0"/>
                <w:sz w:val="20"/>
                <w:szCs w:val="20"/>
                <w:lang w:val="en-AU" w:eastAsia="en-AU"/>
              </w:rPr>
              <w:t>.</w:t>
            </w:r>
            <w:r w:rsidR="00A43A01">
              <w:rPr>
                <w:rFonts w:asciiTheme="minorHAnsi" w:hAnsiTheme="minorHAnsi"/>
                <w:bCs w:val="0"/>
                <w:sz w:val="20"/>
                <w:szCs w:val="20"/>
                <w:lang w:val="en-AU" w:eastAsia="en-AU"/>
              </w:rPr>
              <w:t xml:space="preserve"> </w:t>
            </w:r>
            <w:r w:rsidR="00F1799C" w:rsidRPr="003D579F">
              <w:rPr>
                <w:rFonts w:asciiTheme="minorHAnsi" w:hAnsiTheme="minorHAnsi"/>
                <w:bCs w:val="0"/>
                <w:sz w:val="20"/>
                <w:szCs w:val="20"/>
                <w:lang w:val="en-AU" w:eastAsia="en-AU"/>
              </w:rPr>
              <w:t>Week 6</w:t>
            </w:r>
          </w:p>
          <w:p w:rsidR="004D5AB2" w:rsidRPr="003D579F" w:rsidRDefault="004D5AB2" w:rsidP="00A544E4">
            <w:pPr>
              <w:pStyle w:val="Title"/>
              <w:spacing w:before="60" w:after="60"/>
              <w:ind w:left="138" w:right="143" w:firstLine="2"/>
              <w:jc w:val="left"/>
              <w:rPr>
                <w:rFonts w:asciiTheme="minorHAnsi" w:hAnsiTheme="minorHAnsi" w:cs="Arial"/>
                <w:b w:val="0"/>
                <w:sz w:val="20"/>
                <w:szCs w:val="20"/>
              </w:rPr>
            </w:pPr>
            <w:r w:rsidRPr="003D579F">
              <w:rPr>
                <w:rFonts w:asciiTheme="minorHAnsi" w:hAnsiTheme="minorHAnsi"/>
                <w:bCs w:val="0"/>
                <w:sz w:val="20"/>
                <w:szCs w:val="20"/>
                <w:lang w:val="en-AU" w:eastAsia="en-AU"/>
              </w:rPr>
              <w:t xml:space="preserve">Assessment </w:t>
            </w:r>
            <w:r w:rsidR="002F5631">
              <w:rPr>
                <w:rFonts w:asciiTheme="minorHAnsi" w:hAnsiTheme="minorHAnsi"/>
                <w:bCs w:val="0"/>
                <w:sz w:val="20"/>
                <w:szCs w:val="20"/>
                <w:lang w:val="en-AU" w:eastAsia="en-AU"/>
              </w:rPr>
              <w:t>Task</w:t>
            </w:r>
            <w:r w:rsidRPr="003D579F">
              <w:rPr>
                <w:rFonts w:asciiTheme="minorHAnsi" w:hAnsiTheme="minorHAnsi"/>
                <w:bCs w:val="0"/>
                <w:sz w:val="20"/>
                <w:szCs w:val="20"/>
                <w:lang w:val="en-AU" w:eastAsia="en-AU"/>
              </w:rPr>
              <w:t xml:space="preserve"> 12, </w:t>
            </w:r>
            <w:r w:rsidR="001155A8">
              <w:rPr>
                <w:rFonts w:asciiTheme="minorHAnsi" w:hAnsiTheme="minorHAnsi"/>
                <w:bCs w:val="0"/>
                <w:sz w:val="20"/>
                <w:szCs w:val="20"/>
                <w:lang w:val="en-AU" w:eastAsia="en-AU"/>
              </w:rPr>
              <w:t>Part</w:t>
            </w:r>
            <w:r w:rsidRPr="003D579F">
              <w:rPr>
                <w:rFonts w:asciiTheme="minorHAnsi" w:hAnsiTheme="minorHAnsi"/>
                <w:bCs w:val="0"/>
                <w:sz w:val="20"/>
                <w:szCs w:val="20"/>
                <w:lang w:val="en-AU" w:eastAsia="en-AU"/>
              </w:rPr>
              <w:t xml:space="preserve"> B</w:t>
            </w:r>
            <w:r w:rsidR="000A4090" w:rsidRPr="003D579F">
              <w:rPr>
                <w:rFonts w:asciiTheme="minorHAnsi" w:hAnsiTheme="minorHAnsi"/>
                <w:bCs w:val="0"/>
                <w:sz w:val="20"/>
                <w:szCs w:val="20"/>
                <w:lang w:val="en-AU" w:eastAsia="en-AU"/>
              </w:rPr>
              <w:t>:</w:t>
            </w:r>
            <w:r w:rsidRPr="003D579F">
              <w:rPr>
                <w:rFonts w:asciiTheme="minorHAnsi" w:hAnsiTheme="minorHAnsi"/>
                <w:bCs w:val="0"/>
                <w:sz w:val="20"/>
                <w:szCs w:val="20"/>
                <w:lang w:val="en-AU" w:eastAsia="en-AU"/>
              </w:rPr>
              <w:t xml:space="preserve"> </w:t>
            </w:r>
            <w:r w:rsidRPr="00A43A01">
              <w:rPr>
                <w:rFonts w:asciiTheme="minorHAnsi" w:hAnsiTheme="minorHAnsi"/>
                <w:b w:val="0"/>
                <w:bCs w:val="0"/>
                <w:sz w:val="20"/>
                <w:szCs w:val="20"/>
                <w:lang w:val="en-AU" w:eastAsia="en-AU"/>
              </w:rPr>
              <w:t xml:space="preserve">Create a chart, </w:t>
            </w:r>
            <w:proofErr w:type="spellStart"/>
            <w:r w:rsidRPr="00A43A01">
              <w:rPr>
                <w:rFonts w:asciiTheme="minorHAnsi" w:hAnsiTheme="minorHAnsi"/>
                <w:b w:val="0"/>
                <w:bCs w:val="0"/>
                <w:sz w:val="20"/>
                <w:szCs w:val="20"/>
                <w:lang w:val="en-AU" w:eastAsia="en-AU"/>
              </w:rPr>
              <w:t>mindmap</w:t>
            </w:r>
            <w:proofErr w:type="spellEnd"/>
            <w:r w:rsidRPr="00A43A01">
              <w:rPr>
                <w:rFonts w:asciiTheme="minorHAnsi" w:hAnsiTheme="minorHAnsi"/>
                <w:b w:val="0"/>
                <w:bCs w:val="0"/>
                <w:sz w:val="20"/>
                <w:szCs w:val="20"/>
                <w:lang w:val="en-AU" w:eastAsia="en-AU"/>
              </w:rPr>
              <w:t xml:space="preserve"> or structured overview.</w:t>
            </w:r>
            <w:r w:rsidR="00F1799C" w:rsidRPr="003D579F">
              <w:rPr>
                <w:rFonts w:asciiTheme="minorHAnsi" w:hAnsiTheme="minorHAnsi"/>
                <w:bCs w:val="0"/>
                <w:sz w:val="20"/>
                <w:szCs w:val="20"/>
                <w:lang w:val="en-AU" w:eastAsia="en-AU"/>
              </w:rPr>
              <w:t xml:space="preserve"> Week 7</w:t>
            </w:r>
          </w:p>
        </w:tc>
      </w:tr>
      <w:tr w:rsidR="00F01CCF" w:rsidRPr="004E0389" w:rsidTr="00CD1C43">
        <w:trPr>
          <w:trHeight w:val="311"/>
        </w:trPr>
        <w:tc>
          <w:tcPr>
            <w:tcW w:w="625" w:type="pct"/>
            <w:vMerge/>
          </w:tcPr>
          <w:p w:rsidR="004D5AB2" w:rsidRPr="004E0389" w:rsidRDefault="004D5AB2" w:rsidP="00F01CCF">
            <w:pPr>
              <w:pStyle w:val="Title"/>
              <w:rPr>
                <w:rFonts w:asciiTheme="minorHAnsi" w:hAnsiTheme="minorHAnsi" w:cs="Arial"/>
                <w:b w:val="0"/>
                <w:bCs w:val="0"/>
                <w:sz w:val="20"/>
                <w:szCs w:val="20"/>
              </w:rPr>
            </w:pPr>
          </w:p>
        </w:tc>
        <w:tc>
          <w:tcPr>
            <w:tcW w:w="577" w:type="pct"/>
            <w:vAlign w:val="center"/>
          </w:tcPr>
          <w:p w:rsidR="004D5AB2" w:rsidRPr="004E0389" w:rsidRDefault="00210445" w:rsidP="00F01CCF">
            <w:pPr>
              <w:pStyle w:val="Title"/>
              <w:rPr>
                <w:rFonts w:asciiTheme="minorHAnsi" w:hAnsiTheme="minorHAnsi" w:cs="Arial"/>
                <w:bCs w:val="0"/>
                <w:sz w:val="20"/>
                <w:szCs w:val="20"/>
              </w:rPr>
            </w:pPr>
            <w:r w:rsidRPr="004E0389">
              <w:rPr>
                <w:rFonts w:asciiTheme="minorHAnsi" w:hAnsiTheme="minorHAnsi" w:cs="Arial"/>
                <w:b w:val="0"/>
                <w:bCs w:val="0"/>
                <w:sz w:val="20"/>
                <w:szCs w:val="20"/>
              </w:rPr>
              <w:t>Reading</w:t>
            </w:r>
            <w:r w:rsidR="004E0389" w:rsidRPr="004E0389">
              <w:rPr>
                <w:rFonts w:asciiTheme="minorHAnsi" w:hAnsiTheme="minorHAnsi" w:cs="Arial"/>
                <w:b w:val="0"/>
                <w:bCs w:val="0"/>
                <w:sz w:val="20"/>
                <w:szCs w:val="20"/>
              </w:rPr>
              <w:t>*</w:t>
            </w:r>
            <w:r w:rsidRPr="004E0389">
              <w:rPr>
                <w:rFonts w:asciiTheme="minorHAnsi" w:hAnsiTheme="minorHAnsi" w:cs="Arial"/>
                <w:b w:val="0"/>
                <w:bCs w:val="0"/>
                <w:sz w:val="20"/>
                <w:szCs w:val="20"/>
              </w:rPr>
              <w:t xml:space="preserve"> </w:t>
            </w:r>
            <w:r w:rsidR="0045541B">
              <w:rPr>
                <w:rFonts w:asciiTheme="minorHAnsi" w:hAnsiTheme="minorHAnsi" w:cs="Arial"/>
                <w:b w:val="0"/>
                <w:bCs w:val="0"/>
                <w:sz w:val="20"/>
                <w:szCs w:val="20"/>
              </w:rPr>
              <w:br/>
            </w:r>
            <w:r w:rsidRPr="004E0389">
              <w:rPr>
                <w:rFonts w:asciiTheme="minorHAnsi" w:hAnsiTheme="minorHAnsi" w:cs="Arial"/>
                <w:b w:val="0"/>
                <w:bCs w:val="0"/>
                <w:sz w:val="20"/>
                <w:szCs w:val="20"/>
              </w:rPr>
              <w:t>(5</w:t>
            </w:r>
            <w:r w:rsidR="004D5AB2" w:rsidRPr="004E0389">
              <w:rPr>
                <w:rFonts w:asciiTheme="minorHAnsi" w:hAnsiTheme="minorHAnsi" w:cs="Arial"/>
                <w:b w:val="0"/>
                <w:bCs w:val="0"/>
                <w:sz w:val="20"/>
                <w:szCs w:val="20"/>
              </w:rPr>
              <w:t>%)</w:t>
            </w:r>
          </w:p>
        </w:tc>
        <w:tc>
          <w:tcPr>
            <w:tcW w:w="558" w:type="pct"/>
            <w:vAlign w:val="center"/>
          </w:tcPr>
          <w:p w:rsidR="004D5AB2" w:rsidRPr="004E0389" w:rsidRDefault="00F01CCF" w:rsidP="00F01CCF">
            <w:pPr>
              <w:pStyle w:val="Title"/>
              <w:ind w:left="142"/>
              <w:jc w:val="left"/>
              <w:rPr>
                <w:rFonts w:asciiTheme="minorHAnsi" w:hAnsiTheme="minorHAnsi" w:cs="Arial"/>
                <w:b w:val="0"/>
                <w:bCs w:val="0"/>
                <w:sz w:val="20"/>
                <w:szCs w:val="20"/>
                <w:lang w:val="en-AU"/>
              </w:rPr>
            </w:pPr>
            <w:r>
              <w:rPr>
                <w:rFonts w:asciiTheme="minorHAnsi" w:hAnsiTheme="minorHAnsi" w:cs="Arial"/>
                <w:b w:val="0"/>
                <w:bCs w:val="0"/>
                <w:sz w:val="20"/>
                <w:szCs w:val="20"/>
                <w:lang w:val="en-AU"/>
              </w:rPr>
              <w:t>Semester</w:t>
            </w:r>
            <w:r w:rsidR="004D5AB2" w:rsidRPr="004E0389">
              <w:rPr>
                <w:rFonts w:asciiTheme="minorHAnsi" w:hAnsiTheme="minorHAnsi" w:cs="Arial"/>
                <w:b w:val="0"/>
                <w:bCs w:val="0"/>
                <w:sz w:val="20"/>
                <w:szCs w:val="20"/>
                <w:lang w:val="en-AU"/>
              </w:rPr>
              <w:t xml:space="preserve"> 2</w:t>
            </w:r>
          </w:p>
          <w:p w:rsidR="004D5AB2" w:rsidRPr="004E0389" w:rsidRDefault="004D5AB2" w:rsidP="00F01CCF">
            <w:pPr>
              <w:ind w:left="142" w:right="71"/>
              <w:rPr>
                <w:rFonts w:asciiTheme="minorHAnsi" w:hAnsiTheme="minorHAnsi" w:cs="Arial"/>
                <w:sz w:val="20"/>
                <w:szCs w:val="20"/>
              </w:rPr>
            </w:pPr>
            <w:r w:rsidRPr="004E0389">
              <w:rPr>
                <w:rFonts w:asciiTheme="minorHAnsi" w:hAnsiTheme="minorHAnsi" w:cs="Arial"/>
                <w:bCs/>
                <w:sz w:val="20"/>
                <w:szCs w:val="20"/>
              </w:rPr>
              <w:t>Week 13</w:t>
            </w:r>
          </w:p>
        </w:tc>
        <w:tc>
          <w:tcPr>
            <w:tcW w:w="1703" w:type="pct"/>
            <w:vAlign w:val="center"/>
          </w:tcPr>
          <w:p w:rsidR="004D5AB2" w:rsidRPr="004E0389" w:rsidRDefault="004D5AB2" w:rsidP="0045541B">
            <w:pPr>
              <w:numPr>
                <w:ilvl w:val="0"/>
                <w:numId w:val="14"/>
              </w:numPr>
              <w:spacing w:before="60" w:after="60"/>
              <w:ind w:left="481" w:right="143" w:hanging="331"/>
              <w:contextualSpacing/>
              <w:rPr>
                <w:rFonts w:asciiTheme="minorHAnsi" w:hAnsiTheme="minorHAnsi" w:cs="Arial"/>
                <w:sz w:val="20"/>
                <w:szCs w:val="20"/>
                <w:lang w:val="en-AU"/>
              </w:rPr>
            </w:pPr>
            <w:r w:rsidRPr="004E0389">
              <w:rPr>
                <w:rFonts w:asciiTheme="minorHAnsi" w:hAnsiTheme="minorHAnsi" w:cs="Arial"/>
                <w:sz w:val="20"/>
                <w:szCs w:val="20"/>
                <w:lang w:val="en-AU"/>
              </w:rPr>
              <w:t>how to shape or structure a text to make it work</w:t>
            </w:r>
          </w:p>
          <w:p w:rsidR="004D5AB2" w:rsidRPr="004E0389" w:rsidRDefault="004D5AB2" w:rsidP="0045541B">
            <w:pPr>
              <w:numPr>
                <w:ilvl w:val="0"/>
                <w:numId w:val="14"/>
              </w:numPr>
              <w:spacing w:before="60" w:after="60"/>
              <w:ind w:left="481" w:right="143" w:hanging="331"/>
              <w:contextualSpacing/>
              <w:rPr>
                <w:rFonts w:asciiTheme="minorHAnsi" w:hAnsiTheme="minorHAnsi" w:cs="Arial"/>
                <w:sz w:val="20"/>
                <w:szCs w:val="20"/>
                <w:lang w:val="en-AU"/>
              </w:rPr>
            </w:pPr>
            <w:r w:rsidRPr="004E0389">
              <w:rPr>
                <w:rFonts w:asciiTheme="minorHAnsi" w:hAnsiTheme="minorHAnsi" w:cs="Arial"/>
                <w:sz w:val="20"/>
                <w:szCs w:val="20"/>
                <w:lang w:val="en-AU"/>
              </w:rPr>
              <w:t>how to use the conventions of a particular form</w:t>
            </w:r>
          </w:p>
          <w:p w:rsidR="004D5AB2" w:rsidRPr="004E0389" w:rsidRDefault="004D5AB2" w:rsidP="0045541B">
            <w:pPr>
              <w:numPr>
                <w:ilvl w:val="0"/>
                <w:numId w:val="14"/>
              </w:numPr>
              <w:spacing w:before="60" w:after="60"/>
              <w:ind w:left="481" w:right="143" w:hanging="331"/>
              <w:contextualSpacing/>
              <w:rPr>
                <w:rFonts w:asciiTheme="minorHAnsi" w:hAnsiTheme="minorHAnsi" w:cs="Arial"/>
                <w:sz w:val="20"/>
                <w:szCs w:val="20"/>
                <w:lang w:val="en-AU"/>
              </w:rPr>
            </w:pPr>
            <w:r w:rsidRPr="004E0389">
              <w:rPr>
                <w:rFonts w:asciiTheme="minorHAnsi" w:hAnsiTheme="minorHAnsi" w:cs="Arial"/>
                <w:sz w:val="20"/>
                <w:szCs w:val="20"/>
                <w:lang w:val="en-AU"/>
              </w:rPr>
              <w:t>how to use language</w:t>
            </w:r>
            <w:r w:rsidR="001E2A61">
              <w:rPr>
                <w:rFonts w:asciiTheme="minorHAnsi" w:hAnsiTheme="minorHAnsi" w:cs="Arial"/>
                <w:sz w:val="20"/>
                <w:szCs w:val="20"/>
                <w:lang w:val="en-AU"/>
              </w:rPr>
              <w:t>, including</w:t>
            </w:r>
            <w:r w:rsidRPr="004E0389">
              <w:rPr>
                <w:rFonts w:asciiTheme="minorHAnsi" w:hAnsiTheme="minorHAnsi" w:cs="Arial"/>
                <w:sz w:val="20"/>
                <w:szCs w:val="20"/>
                <w:lang w:val="en-AU"/>
              </w:rPr>
              <w:t xml:space="preserve"> appropriate spelling, punctuation and grammar</w:t>
            </w:r>
          </w:p>
          <w:p w:rsidR="004D5AB2" w:rsidRPr="005C300F" w:rsidRDefault="004D5AB2" w:rsidP="005C300F">
            <w:pPr>
              <w:numPr>
                <w:ilvl w:val="0"/>
                <w:numId w:val="14"/>
              </w:numPr>
              <w:spacing w:before="60" w:after="60"/>
              <w:ind w:left="481" w:right="143" w:hanging="331"/>
              <w:contextualSpacing/>
              <w:rPr>
                <w:rFonts w:asciiTheme="minorHAnsi" w:hAnsiTheme="minorHAnsi" w:cs="Arial"/>
                <w:sz w:val="20"/>
                <w:szCs w:val="20"/>
                <w:lang w:val="en-AU"/>
              </w:rPr>
            </w:pPr>
            <w:r w:rsidRPr="004E0389">
              <w:rPr>
                <w:rFonts w:asciiTheme="minorHAnsi" w:hAnsiTheme="minorHAnsi" w:cs="Arial"/>
                <w:sz w:val="20"/>
                <w:szCs w:val="20"/>
                <w:lang w:val="en-AU"/>
              </w:rPr>
              <w:t>how to shape l</w:t>
            </w:r>
            <w:r w:rsidR="008D1590">
              <w:rPr>
                <w:rFonts w:asciiTheme="minorHAnsi" w:hAnsiTheme="minorHAnsi" w:cs="Arial"/>
                <w:sz w:val="20"/>
                <w:szCs w:val="20"/>
                <w:lang w:val="en-AU"/>
              </w:rPr>
              <w:t>anguage for particular purposes</w:t>
            </w:r>
          </w:p>
        </w:tc>
        <w:tc>
          <w:tcPr>
            <w:tcW w:w="1537" w:type="pct"/>
          </w:tcPr>
          <w:p w:rsidR="004D5AB2" w:rsidRPr="003D579F" w:rsidRDefault="004D5AB2" w:rsidP="00A544E4">
            <w:pPr>
              <w:spacing w:before="60" w:after="60"/>
              <w:ind w:left="138" w:right="143" w:firstLine="2"/>
              <w:rPr>
                <w:rFonts w:asciiTheme="minorHAnsi" w:eastAsia="Calibri" w:hAnsiTheme="minorHAnsi"/>
                <w:sz w:val="20"/>
                <w:szCs w:val="20"/>
                <w:lang w:val="en-AU"/>
              </w:rPr>
            </w:pPr>
            <w:r w:rsidRPr="003D579F">
              <w:rPr>
                <w:rFonts w:asciiTheme="minorHAnsi" w:eastAsia="Calibri" w:hAnsiTheme="minorHAnsi"/>
                <w:sz w:val="20"/>
                <w:szCs w:val="20"/>
                <w:lang w:val="en-AU"/>
              </w:rPr>
              <w:t>Context: Literacy for everyday personal contexts</w:t>
            </w:r>
          </w:p>
          <w:p w:rsidR="004D5AB2" w:rsidRPr="003D579F" w:rsidRDefault="004D5AB2" w:rsidP="00A544E4">
            <w:pPr>
              <w:spacing w:before="60" w:after="60"/>
              <w:ind w:left="138" w:right="143" w:firstLine="2"/>
              <w:rPr>
                <w:rFonts w:asciiTheme="minorHAnsi" w:eastAsia="Calibri" w:hAnsiTheme="minorHAnsi"/>
                <w:sz w:val="20"/>
                <w:szCs w:val="20"/>
                <w:lang w:val="en-AU"/>
              </w:rPr>
            </w:pPr>
            <w:r w:rsidRPr="003D579F">
              <w:rPr>
                <w:rFonts w:asciiTheme="minorHAnsi" w:eastAsia="Calibri" w:hAnsiTheme="minorHAnsi"/>
                <w:sz w:val="20"/>
                <w:szCs w:val="20"/>
                <w:lang w:val="en-AU"/>
              </w:rPr>
              <w:t>Module: ‘Out there in the real world’</w:t>
            </w:r>
          </w:p>
          <w:p w:rsidR="004D5AB2" w:rsidRPr="003D579F" w:rsidRDefault="004D5AB2" w:rsidP="00A544E4">
            <w:pPr>
              <w:pStyle w:val="Title"/>
              <w:tabs>
                <w:tab w:val="left" w:pos="4140"/>
              </w:tabs>
              <w:spacing w:before="60" w:after="60"/>
              <w:ind w:left="138" w:right="143" w:firstLine="2"/>
              <w:jc w:val="left"/>
              <w:rPr>
                <w:rFonts w:asciiTheme="minorHAnsi" w:hAnsiTheme="minorHAnsi" w:cs="Arial"/>
                <w:b w:val="0"/>
                <w:sz w:val="20"/>
                <w:szCs w:val="20"/>
              </w:rPr>
            </w:pPr>
            <w:r w:rsidRPr="003D579F">
              <w:rPr>
                <w:rFonts w:asciiTheme="minorHAnsi" w:eastAsia="Calibri" w:hAnsiTheme="minorHAnsi"/>
                <w:bCs w:val="0"/>
                <w:sz w:val="20"/>
                <w:szCs w:val="20"/>
                <w:lang w:val="en-AU" w:eastAsia="en-AU"/>
              </w:rPr>
              <w:t xml:space="preserve">Assessment </w:t>
            </w:r>
            <w:r w:rsidR="002F5631">
              <w:rPr>
                <w:rFonts w:asciiTheme="minorHAnsi" w:eastAsia="Calibri" w:hAnsiTheme="minorHAnsi"/>
                <w:bCs w:val="0"/>
                <w:sz w:val="20"/>
                <w:szCs w:val="20"/>
                <w:lang w:val="en-AU" w:eastAsia="en-AU"/>
              </w:rPr>
              <w:t>Task</w:t>
            </w:r>
            <w:r w:rsidRPr="003D579F">
              <w:rPr>
                <w:rFonts w:asciiTheme="minorHAnsi" w:eastAsia="Calibri" w:hAnsiTheme="minorHAnsi"/>
                <w:bCs w:val="0"/>
                <w:sz w:val="20"/>
                <w:szCs w:val="20"/>
                <w:lang w:val="en-AU" w:eastAsia="en-AU"/>
              </w:rPr>
              <w:t xml:space="preserve"> 14</w:t>
            </w:r>
            <w:r w:rsidR="000A4090" w:rsidRPr="003D579F">
              <w:rPr>
                <w:rFonts w:asciiTheme="minorHAnsi" w:eastAsia="Calibri" w:hAnsiTheme="minorHAnsi"/>
                <w:bCs w:val="0"/>
                <w:sz w:val="20"/>
                <w:szCs w:val="20"/>
                <w:lang w:val="en-AU" w:eastAsia="en-AU"/>
              </w:rPr>
              <w:t>:</w:t>
            </w:r>
            <w:r w:rsidRPr="003D579F">
              <w:rPr>
                <w:rFonts w:asciiTheme="minorHAnsi" w:eastAsia="Calibri" w:hAnsiTheme="minorHAnsi"/>
                <w:bCs w:val="0"/>
                <w:sz w:val="20"/>
                <w:szCs w:val="20"/>
                <w:lang w:val="en-AU" w:eastAsia="en-AU"/>
              </w:rPr>
              <w:t xml:space="preserve"> </w:t>
            </w:r>
            <w:r w:rsidRPr="00A43A01">
              <w:rPr>
                <w:rFonts w:asciiTheme="minorHAnsi" w:eastAsia="Calibri" w:hAnsiTheme="minorHAnsi"/>
                <w:b w:val="0"/>
                <w:bCs w:val="0"/>
                <w:sz w:val="20"/>
                <w:szCs w:val="20"/>
                <w:lang w:val="en-AU" w:eastAsia="en-AU"/>
              </w:rPr>
              <w:t>Write your own ‘How to survive’ guide</w:t>
            </w:r>
            <w:r w:rsidR="00F1799C" w:rsidRPr="00A43A01">
              <w:rPr>
                <w:rFonts w:asciiTheme="minorHAnsi" w:eastAsia="Calibri" w:hAnsiTheme="minorHAnsi"/>
                <w:b w:val="0"/>
                <w:bCs w:val="0"/>
                <w:sz w:val="20"/>
                <w:szCs w:val="20"/>
                <w:lang w:val="en-AU" w:eastAsia="en-AU"/>
              </w:rPr>
              <w:t>.</w:t>
            </w:r>
            <w:r w:rsidR="00A43A01" w:rsidRPr="00A43A01">
              <w:rPr>
                <w:rFonts w:asciiTheme="minorHAnsi" w:eastAsia="Calibri" w:hAnsiTheme="minorHAnsi"/>
                <w:b w:val="0"/>
                <w:bCs w:val="0"/>
                <w:sz w:val="20"/>
                <w:szCs w:val="20"/>
                <w:lang w:val="en-AU" w:eastAsia="en-AU"/>
              </w:rPr>
              <w:t xml:space="preserve"> </w:t>
            </w:r>
            <w:r w:rsidR="00F1799C" w:rsidRPr="003D579F">
              <w:rPr>
                <w:rFonts w:asciiTheme="minorHAnsi" w:eastAsia="Calibri" w:hAnsiTheme="minorHAnsi"/>
                <w:bCs w:val="0"/>
                <w:sz w:val="20"/>
                <w:szCs w:val="20"/>
                <w:lang w:val="en-AU" w:eastAsia="en-AU"/>
              </w:rPr>
              <w:t>Week 13</w:t>
            </w:r>
          </w:p>
        </w:tc>
      </w:tr>
      <w:tr w:rsidR="00F01CCF" w:rsidRPr="004E0389" w:rsidTr="00CD1C43">
        <w:trPr>
          <w:trHeight w:val="311"/>
        </w:trPr>
        <w:tc>
          <w:tcPr>
            <w:tcW w:w="625" w:type="pct"/>
            <w:vMerge w:val="restart"/>
            <w:vAlign w:val="center"/>
          </w:tcPr>
          <w:p w:rsidR="004D5AB2" w:rsidRPr="004E0389" w:rsidRDefault="004D5AB2" w:rsidP="005C300F">
            <w:pPr>
              <w:pStyle w:val="Title"/>
              <w:rPr>
                <w:rFonts w:asciiTheme="minorHAnsi" w:hAnsiTheme="minorHAnsi" w:cs="Arial"/>
                <w:b w:val="0"/>
                <w:bCs w:val="0"/>
                <w:sz w:val="20"/>
                <w:szCs w:val="20"/>
              </w:rPr>
            </w:pPr>
            <w:r w:rsidRPr="004E0389">
              <w:rPr>
                <w:rFonts w:asciiTheme="minorHAnsi" w:hAnsiTheme="minorHAnsi" w:cs="Arial"/>
                <w:b w:val="0"/>
                <w:bCs w:val="0"/>
                <w:sz w:val="20"/>
                <w:szCs w:val="20"/>
              </w:rPr>
              <w:t>Oral communication</w:t>
            </w:r>
          </w:p>
          <w:p w:rsidR="004D5AB2" w:rsidRPr="004E0389" w:rsidRDefault="005C300F" w:rsidP="005C300F">
            <w:pPr>
              <w:pStyle w:val="Title"/>
              <w:rPr>
                <w:rFonts w:asciiTheme="minorHAnsi" w:hAnsiTheme="minorHAnsi" w:cs="Arial"/>
                <w:b w:val="0"/>
                <w:bCs w:val="0"/>
                <w:sz w:val="20"/>
                <w:szCs w:val="20"/>
              </w:rPr>
            </w:pPr>
            <w:r>
              <w:rPr>
                <w:rFonts w:asciiTheme="minorHAnsi" w:hAnsiTheme="minorHAnsi" w:cs="Arial"/>
                <w:b w:val="0"/>
                <w:bCs w:val="0"/>
                <w:sz w:val="20"/>
                <w:szCs w:val="20"/>
              </w:rPr>
              <w:t>(</w:t>
            </w:r>
            <w:proofErr w:type="gramStart"/>
            <w:r>
              <w:rPr>
                <w:rFonts w:asciiTheme="minorHAnsi" w:hAnsiTheme="minorHAnsi" w:cs="Arial"/>
                <w:b w:val="0"/>
                <w:bCs w:val="0"/>
                <w:sz w:val="20"/>
                <w:szCs w:val="20"/>
              </w:rPr>
              <w:t>s</w:t>
            </w:r>
            <w:r w:rsidR="004D5AB2" w:rsidRPr="004E0389">
              <w:rPr>
                <w:rFonts w:asciiTheme="minorHAnsi" w:hAnsiTheme="minorHAnsi" w:cs="Arial"/>
                <w:b w:val="0"/>
                <w:bCs w:val="0"/>
                <w:sz w:val="20"/>
                <w:szCs w:val="20"/>
              </w:rPr>
              <w:t>peaking</w:t>
            </w:r>
            <w:proofErr w:type="gramEnd"/>
            <w:r w:rsidR="004D5AB2" w:rsidRPr="004E0389">
              <w:rPr>
                <w:rFonts w:asciiTheme="minorHAnsi" w:hAnsiTheme="minorHAnsi" w:cs="Arial"/>
                <w:b w:val="0"/>
                <w:bCs w:val="0"/>
                <w:sz w:val="20"/>
                <w:szCs w:val="20"/>
              </w:rPr>
              <w:t xml:space="preserve"> and listening skills)</w:t>
            </w:r>
          </w:p>
          <w:p w:rsidR="004D5AB2" w:rsidRPr="004E0389" w:rsidRDefault="004D5AB2" w:rsidP="005C300F">
            <w:pPr>
              <w:pStyle w:val="Title"/>
              <w:rPr>
                <w:rFonts w:asciiTheme="minorHAnsi" w:hAnsiTheme="minorHAnsi" w:cs="Arial"/>
                <w:b w:val="0"/>
                <w:bCs w:val="0"/>
                <w:sz w:val="20"/>
                <w:szCs w:val="20"/>
              </w:rPr>
            </w:pPr>
            <w:r w:rsidRPr="004E0389">
              <w:rPr>
                <w:rFonts w:asciiTheme="minorHAnsi" w:hAnsiTheme="minorHAnsi" w:cs="Arial"/>
                <w:b w:val="0"/>
                <w:bCs w:val="0"/>
                <w:sz w:val="20"/>
                <w:szCs w:val="20"/>
              </w:rPr>
              <w:t>30%</w:t>
            </w:r>
          </w:p>
        </w:tc>
        <w:tc>
          <w:tcPr>
            <w:tcW w:w="577" w:type="pct"/>
            <w:vAlign w:val="center"/>
          </w:tcPr>
          <w:p w:rsidR="004D5AB2" w:rsidRPr="004E0389" w:rsidRDefault="004D5AB2" w:rsidP="00F01CCF">
            <w:pPr>
              <w:pStyle w:val="Title"/>
              <w:rPr>
                <w:rFonts w:asciiTheme="minorHAnsi" w:hAnsiTheme="minorHAnsi" w:cs="Arial"/>
                <w:b w:val="0"/>
                <w:bCs w:val="0"/>
                <w:sz w:val="20"/>
                <w:szCs w:val="20"/>
              </w:rPr>
            </w:pPr>
            <w:r w:rsidRPr="004E0389">
              <w:rPr>
                <w:rFonts w:asciiTheme="minorHAnsi" w:hAnsiTheme="minorHAnsi" w:cs="Arial"/>
                <w:b w:val="0"/>
                <w:bCs w:val="0"/>
                <w:sz w:val="20"/>
                <w:szCs w:val="20"/>
              </w:rPr>
              <w:t xml:space="preserve">Oral </w:t>
            </w:r>
            <w:r w:rsidR="005C300F">
              <w:rPr>
                <w:rFonts w:asciiTheme="minorHAnsi" w:hAnsiTheme="minorHAnsi" w:cs="Arial"/>
                <w:b w:val="0"/>
                <w:bCs w:val="0"/>
                <w:sz w:val="20"/>
                <w:szCs w:val="20"/>
              </w:rPr>
              <w:br/>
            </w:r>
            <w:r w:rsidRPr="004E0389">
              <w:rPr>
                <w:rFonts w:asciiTheme="minorHAnsi" w:hAnsiTheme="minorHAnsi" w:cs="Arial"/>
                <w:b w:val="0"/>
                <w:bCs w:val="0"/>
                <w:sz w:val="20"/>
                <w:szCs w:val="20"/>
              </w:rPr>
              <w:t xml:space="preserve">communication </w:t>
            </w:r>
          </w:p>
          <w:p w:rsidR="004D5AB2" w:rsidRPr="004E0389" w:rsidRDefault="008470E9" w:rsidP="00F01CCF">
            <w:pPr>
              <w:pStyle w:val="Title"/>
              <w:rPr>
                <w:rFonts w:asciiTheme="minorHAnsi" w:hAnsiTheme="minorHAnsi" w:cs="Arial"/>
                <w:b w:val="0"/>
                <w:bCs w:val="0"/>
                <w:sz w:val="20"/>
                <w:szCs w:val="20"/>
              </w:rPr>
            </w:pPr>
            <w:r w:rsidRPr="004E0389">
              <w:rPr>
                <w:rFonts w:asciiTheme="minorHAnsi" w:hAnsiTheme="minorHAnsi" w:cs="Arial"/>
                <w:b w:val="0"/>
                <w:bCs w:val="0"/>
                <w:sz w:val="20"/>
                <w:szCs w:val="20"/>
              </w:rPr>
              <w:t>(7.</w:t>
            </w:r>
            <w:r w:rsidR="004D5AB2" w:rsidRPr="004E0389">
              <w:rPr>
                <w:rFonts w:asciiTheme="minorHAnsi" w:hAnsiTheme="minorHAnsi" w:cs="Arial"/>
                <w:b w:val="0"/>
                <w:bCs w:val="0"/>
                <w:sz w:val="20"/>
                <w:szCs w:val="20"/>
              </w:rPr>
              <w:t>5%)</w:t>
            </w:r>
          </w:p>
        </w:tc>
        <w:tc>
          <w:tcPr>
            <w:tcW w:w="558" w:type="pct"/>
            <w:vAlign w:val="center"/>
          </w:tcPr>
          <w:p w:rsidR="004D5AB2" w:rsidRPr="004E0389" w:rsidRDefault="00F01CCF" w:rsidP="00F01CCF">
            <w:pPr>
              <w:pStyle w:val="Title"/>
              <w:ind w:left="142"/>
              <w:jc w:val="left"/>
              <w:rPr>
                <w:rFonts w:asciiTheme="minorHAnsi" w:hAnsiTheme="minorHAnsi" w:cs="Arial"/>
                <w:b w:val="0"/>
                <w:bCs w:val="0"/>
                <w:sz w:val="20"/>
                <w:szCs w:val="20"/>
                <w:lang w:val="en-AU"/>
              </w:rPr>
            </w:pPr>
            <w:r>
              <w:rPr>
                <w:rFonts w:asciiTheme="minorHAnsi" w:hAnsiTheme="minorHAnsi" w:cs="Arial"/>
                <w:b w:val="0"/>
                <w:bCs w:val="0"/>
                <w:sz w:val="20"/>
                <w:szCs w:val="20"/>
                <w:lang w:val="en-AU"/>
              </w:rPr>
              <w:t>Semester</w:t>
            </w:r>
            <w:r w:rsidR="004D5AB2" w:rsidRPr="004E0389">
              <w:rPr>
                <w:rFonts w:asciiTheme="minorHAnsi" w:hAnsiTheme="minorHAnsi" w:cs="Arial"/>
                <w:b w:val="0"/>
                <w:bCs w:val="0"/>
                <w:sz w:val="20"/>
                <w:szCs w:val="20"/>
                <w:lang w:val="en-AU"/>
              </w:rPr>
              <w:t>1</w:t>
            </w:r>
          </w:p>
          <w:p w:rsidR="004D5AB2" w:rsidRPr="004E0389" w:rsidRDefault="004D5AB2" w:rsidP="00F01CCF">
            <w:pPr>
              <w:pStyle w:val="Title"/>
              <w:ind w:left="142"/>
              <w:jc w:val="left"/>
              <w:rPr>
                <w:rFonts w:asciiTheme="minorHAnsi" w:hAnsiTheme="minorHAnsi" w:cs="Arial"/>
                <w:b w:val="0"/>
                <w:bCs w:val="0"/>
                <w:sz w:val="20"/>
                <w:szCs w:val="20"/>
                <w:lang w:val="en-AU"/>
              </w:rPr>
            </w:pPr>
            <w:r w:rsidRPr="004E0389">
              <w:rPr>
                <w:rFonts w:asciiTheme="minorHAnsi" w:hAnsiTheme="minorHAnsi" w:cs="Arial"/>
                <w:b w:val="0"/>
                <w:bCs w:val="0"/>
                <w:sz w:val="20"/>
                <w:szCs w:val="20"/>
                <w:lang w:val="en-AU"/>
              </w:rPr>
              <w:t>Week 4</w:t>
            </w:r>
          </w:p>
        </w:tc>
        <w:tc>
          <w:tcPr>
            <w:tcW w:w="1703" w:type="pct"/>
          </w:tcPr>
          <w:p w:rsidR="004D5AB2" w:rsidRPr="004E0389" w:rsidRDefault="004D5AB2" w:rsidP="0045541B">
            <w:pPr>
              <w:spacing w:before="60" w:after="60"/>
              <w:ind w:left="481" w:hanging="331"/>
              <w:contextualSpacing/>
              <w:rPr>
                <w:rFonts w:asciiTheme="minorHAnsi" w:hAnsiTheme="minorHAnsi" w:cs="Arial"/>
                <w:sz w:val="20"/>
                <w:szCs w:val="20"/>
              </w:rPr>
            </w:pPr>
            <w:r w:rsidRPr="004E0389">
              <w:rPr>
                <w:rFonts w:asciiTheme="minorHAnsi" w:hAnsiTheme="minorHAnsi" w:cs="Arial"/>
                <w:sz w:val="20"/>
                <w:szCs w:val="20"/>
              </w:rPr>
              <w:t>When speaking and listening</w:t>
            </w:r>
            <w:r w:rsidR="008D1590">
              <w:rPr>
                <w:rFonts w:asciiTheme="minorHAnsi" w:hAnsiTheme="minorHAnsi" w:cs="Arial"/>
                <w:sz w:val="20"/>
                <w:szCs w:val="20"/>
              </w:rPr>
              <w:t>,</w:t>
            </w:r>
            <w:r w:rsidRPr="004E0389">
              <w:rPr>
                <w:rFonts w:asciiTheme="minorHAnsi" w:hAnsiTheme="minorHAnsi" w:cs="Arial"/>
                <w:sz w:val="20"/>
                <w:szCs w:val="20"/>
              </w:rPr>
              <w:t xml:space="preserve"> students learn</w:t>
            </w:r>
          </w:p>
          <w:p w:rsidR="004D5AB2" w:rsidRPr="00755ED0" w:rsidRDefault="004D5AB2" w:rsidP="00755ED0">
            <w:pPr>
              <w:numPr>
                <w:ilvl w:val="0"/>
                <w:numId w:val="14"/>
              </w:numPr>
              <w:spacing w:before="60" w:after="60"/>
              <w:ind w:left="481" w:right="143" w:hanging="331"/>
              <w:contextualSpacing/>
              <w:rPr>
                <w:rFonts w:asciiTheme="minorHAnsi" w:hAnsiTheme="minorHAnsi" w:cs="Arial"/>
                <w:sz w:val="20"/>
                <w:szCs w:val="20"/>
                <w:lang w:val="en-AU"/>
              </w:rPr>
            </w:pPr>
            <w:r w:rsidRPr="00755ED0">
              <w:rPr>
                <w:rFonts w:asciiTheme="minorHAnsi" w:hAnsiTheme="minorHAnsi" w:cs="Arial"/>
                <w:sz w:val="20"/>
                <w:szCs w:val="20"/>
                <w:lang w:val="en-AU"/>
              </w:rPr>
              <w:t>how to shape or structure an oral text</w:t>
            </w:r>
          </w:p>
          <w:p w:rsidR="004D5AB2" w:rsidRPr="00755ED0" w:rsidRDefault="004D5AB2" w:rsidP="00755ED0">
            <w:pPr>
              <w:numPr>
                <w:ilvl w:val="0"/>
                <w:numId w:val="14"/>
              </w:numPr>
              <w:spacing w:before="60" w:after="60"/>
              <w:ind w:left="481" w:right="143" w:hanging="331"/>
              <w:contextualSpacing/>
              <w:rPr>
                <w:rFonts w:asciiTheme="minorHAnsi" w:hAnsiTheme="minorHAnsi" w:cs="Arial"/>
                <w:sz w:val="20"/>
                <w:szCs w:val="20"/>
                <w:lang w:val="en-AU"/>
              </w:rPr>
            </w:pPr>
            <w:r w:rsidRPr="00755ED0">
              <w:rPr>
                <w:rFonts w:asciiTheme="minorHAnsi" w:hAnsiTheme="minorHAnsi" w:cs="Arial"/>
                <w:sz w:val="20"/>
                <w:szCs w:val="20"/>
                <w:lang w:val="en-AU"/>
              </w:rPr>
              <w:t>how to use the conventions of a particular form</w:t>
            </w:r>
          </w:p>
          <w:p w:rsidR="004D5AB2" w:rsidRPr="00755ED0" w:rsidRDefault="004D5AB2" w:rsidP="00755ED0">
            <w:pPr>
              <w:numPr>
                <w:ilvl w:val="0"/>
                <w:numId w:val="14"/>
              </w:numPr>
              <w:spacing w:before="60" w:after="60"/>
              <w:ind w:left="481" w:right="143" w:hanging="331"/>
              <w:contextualSpacing/>
              <w:rPr>
                <w:rFonts w:asciiTheme="minorHAnsi" w:hAnsiTheme="minorHAnsi" w:cs="Arial"/>
                <w:sz w:val="20"/>
                <w:szCs w:val="20"/>
                <w:lang w:val="en-AU"/>
              </w:rPr>
            </w:pPr>
            <w:r w:rsidRPr="00755ED0">
              <w:rPr>
                <w:rFonts w:asciiTheme="minorHAnsi" w:hAnsiTheme="minorHAnsi" w:cs="Arial"/>
                <w:sz w:val="20"/>
                <w:szCs w:val="20"/>
                <w:lang w:val="en-AU"/>
              </w:rPr>
              <w:t>how to use spoken language conventions</w:t>
            </w:r>
          </w:p>
          <w:p w:rsidR="004D5AB2" w:rsidRPr="00755ED0" w:rsidRDefault="004D5AB2" w:rsidP="00755ED0">
            <w:pPr>
              <w:numPr>
                <w:ilvl w:val="0"/>
                <w:numId w:val="14"/>
              </w:numPr>
              <w:spacing w:before="60" w:after="60"/>
              <w:ind w:left="481" w:right="143" w:hanging="331"/>
              <w:contextualSpacing/>
              <w:rPr>
                <w:rFonts w:asciiTheme="minorHAnsi" w:hAnsiTheme="minorHAnsi" w:cs="Arial"/>
                <w:sz w:val="20"/>
                <w:szCs w:val="20"/>
                <w:lang w:val="en-AU"/>
              </w:rPr>
            </w:pPr>
            <w:r w:rsidRPr="00755ED0">
              <w:rPr>
                <w:rFonts w:asciiTheme="minorHAnsi" w:hAnsiTheme="minorHAnsi" w:cs="Arial"/>
                <w:sz w:val="20"/>
                <w:szCs w:val="20"/>
                <w:lang w:val="en-AU"/>
              </w:rPr>
              <w:t>how to listen attentively and with understanding</w:t>
            </w:r>
          </w:p>
          <w:p w:rsidR="004D5AB2" w:rsidRPr="004E0389" w:rsidRDefault="004D5AB2" w:rsidP="00755ED0">
            <w:pPr>
              <w:numPr>
                <w:ilvl w:val="0"/>
                <w:numId w:val="14"/>
              </w:numPr>
              <w:spacing w:before="60" w:after="60"/>
              <w:ind w:left="481" w:right="143" w:hanging="331"/>
              <w:contextualSpacing/>
              <w:rPr>
                <w:rFonts w:asciiTheme="minorHAnsi" w:hAnsiTheme="minorHAnsi" w:cs="Arial"/>
                <w:sz w:val="20"/>
                <w:szCs w:val="20"/>
              </w:rPr>
            </w:pPr>
            <w:r w:rsidRPr="00755ED0">
              <w:rPr>
                <w:rFonts w:asciiTheme="minorHAnsi" w:hAnsiTheme="minorHAnsi" w:cs="Arial"/>
                <w:sz w:val="20"/>
                <w:szCs w:val="20"/>
                <w:lang w:val="en-AU"/>
              </w:rPr>
              <w:t>how to engage in a variety of s</w:t>
            </w:r>
            <w:r w:rsidR="0045541B" w:rsidRPr="00755ED0">
              <w:rPr>
                <w:rFonts w:asciiTheme="minorHAnsi" w:hAnsiTheme="minorHAnsi" w:cs="Arial"/>
                <w:sz w:val="20"/>
                <w:szCs w:val="20"/>
                <w:lang w:val="en-AU"/>
              </w:rPr>
              <w:t>peaking and listening scenarios</w:t>
            </w:r>
          </w:p>
        </w:tc>
        <w:tc>
          <w:tcPr>
            <w:tcW w:w="1537" w:type="pct"/>
          </w:tcPr>
          <w:p w:rsidR="004D5AB2" w:rsidRPr="003D579F" w:rsidRDefault="004D5AB2" w:rsidP="00A544E4">
            <w:pPr>
              <w:spacing w:before="60" w:after="60"/>
              <w:ind w:left="138" w:right="143"/>
              <w:rPr>
                <w:rFonts w:asciiTheme="minorHAnsi" w:hAnsiTheme="minorHAnsi" w:cs="Arial"/>
                <w:sz w:val="20"/>
                <w:szCs w:val="20"/>
              </w:rPr>
            </w:pPr>
            <w:r w:rsidRPr="003D579F">
              <w:rPr>
                <w:rFonts w:asciiTheme="minorHAnsi" w:hAnsiTheme="minorHAnsi"/>
                <w:sz w:val="20"/>
                <w:szCs w:val="20"/>
              </w:rPr>
              <w:t>Context</w:t>
            </w:r>
            <w:r w:rsidRPr="003D579F">
              <w:rPr>
                <w:rFonts w:asciiTheme="minorHAnsi" w:hAnsiTheme="minorHAnsi" w:cs="Arial"/>
                <w:sz w:val="20"/>
                <w:szCs w:val="20"/>
              </w:rPr>
              <w:t xml:space="preserve">: </w:t>
            </w:r>
            <w:r w:rsidRPr="003D579F">
              <w:rPr>
                <w:rFonts w:asciiTheme="minorHAnsi" w:hAnsiTheme="minorHAnsi"/>
                <w:sz w:val="20"/>
                <w:szCs w:val="20"/>
              </w:rPr>
              <w:t>Literacy for Learning</w:t>
            </w:r>
          </w:p>
          <w:p w:rsidR="004D5AB2" w:rsidRPr="003D579F" w:rsidRDefault="004D5AB2" w:rsidP="00A544E4">
            <w:pPr>
              <w:spacing w:before="60" w:after="60"/>
              <w:ind w:left="138" w:right="143"/>
              <w:rPr>
                <w:rFonts w:asciiTheme="minorHAnsi" w:hAnsiTheme="minorHAnsi"/>
                <w:sz w:val="20"/>
                <w:szCs w:val="20"/>
              </w:rPr>
            </w:pPr>
            <w:r w:rsidRPr="003D579F">
              <w:rPr>
                <w:rFonts w:asciiTheme="minorHAnsi" w:hAnsiTheme="minorHAnsi" w:cs="Arial"/>
                <w:sz w:val="20"/>
                <w:szCs w:val="20"/>
              </w:rPr>
              <w:t xml:space="preserve">Module: </w:t>
            </w:r>
            <w:r w:rsidRPr="003D579F">
              <w:rPr>
                <w:rFonts w:asciiTheme="minorHAnsi" w:hAnsiTheme="minorHAnsi"/>
                <w:sz w:val="20"/>
                <w:szCs w:val="20"/>
              </w:rPr>
              <w:t xml:space="preserve">Researching and analysing a television program </w:t>
            </w:r>
          </w:p>
          <w:p w:rsidR="004D5AB2" w:rsidRPr="003D579F" w:rsidRDefault="004D5AB2" w:rsidP="00A544E4">
            <w:pPr>
              <w:spacing w:before="60" w:after="60"/>
              <w:ind w:left="138" w:right="143"/>
              <w:rPr>
                <w:rFonts w:asciiTheme="minorHAnsi" w:hAnsiTheme="minorHAnsi" w:cs="Arial"/>
                <w:b/>
                <w:sz w:val="20"/>
                <w:szCs w:val="20"/>
              </w:rPr>
            </w:pPr>
            <w:r w:rsidRPr="003D579F">
              <w:rPr>
                <w:rFonts w:asciiTheme="minorHAnsi" w:hAnsiTheme="minorHAnsi" w:cs="Arial"/>
                <w:b/>
                <w:sz w:val="20"/>
                <w:szCs w:val="20"/>
              </w:rPr>
              <w:t xml:space="preserve">Assessment </w:t>
            </w:r>
            <w:r w:rsidR="002F5631">
              <w:rPr>
                <w:rFonts w:asciiTheme="minorHAnsi" w:hAnsiTheme="minorHAnsi" w:cs="Arial"/>
                <w:b/>
                <w:sz w:val="20"/>
                <w:szCs w:val="20"/>
              </w:rPr>
              <w:t>Task</w:t>
            </w:r>
            <w:r w:rsidRPr="003D579F">
              <w:rPr>
                <w:rFonts w:asciiTheme="minorHAnsi" w:hAnsiTheme="minorHAnsi" w:cs="Arial"/>
                <w:b/>
                <w:sz w:val="20"/>
                <w:szCs w:val="20"/>
              </w:rPr>
              <w:t xml:space="preserve"> 2</w:t>
            </w:r>
            <w:r w:rsidR="000A4090" w:rsidRPr="003D579F">
              <w:rPr>
                <w:rFonts w:asciiTheme="minorHAnsi" w:hAnsiTheme="minorHAnsi" w:cs="Arial"/>
                <w:b/>
                <w:sz w:val="20"/>
                <w:szCs w:val="20"/>
              </w:rPr>
              <w:t>:</w:t>
            </w:r>
            <w:r w:rsidRPr="003D579F">
              <w:rPr>
                <w:rFonts w:asciiTheme="minorHAnsi" w:hAnsiTheme="minorHAnsi" w:cs="Arial"/>
                <w:b/>
                <w:sz w:val="20"/>
                <w:szCs w:val="20"/>
              </w:rPr>
              <w:t xml:space="preserve"> </w:t>
            </w:r>
            <w:r w:rsidRPr="00A43A01">
              <w:rPr>
                <w:rFonts w:asciiTheme="minorHAnsi" w:hAnsiTheme="minorHAnsi" w:cs="Arial"/>
                <w:sz w:val="20"/>
                <w:szCs w:val="20"/>
              </w:rPr>
              <w:t>Two character role plays.</w:t>
            </w:r>
            <w:r w:rsidRPr="003D579F">
              <w:rPr>
                <w:rFonts w:asciiTheme="minorHAnsi" w:hAnsiTheme="minorHAnsi" w:cs="Arial"/>
                <w:b/>
                <w:sz w:val="20"/>
                <w:szCs w:val="20"/>
              </w:rPr>
              <w:t xml:space="preserve"> </w:t>
            </w:r>
            <w:r w:rsidR="005C300F">
              <w:rPr>
                <w:rFonts w:asciiTheme="minorHAnsi" w:hAnsiTheme="minorHAnsi" w:cs="Arial"/>
                <w:b/>
                <w:sz w:val="20"/>
                <w:szCs w:val="20"/>
              </w:rPr>
              <w:br/>
            </w:r>
            <w:r w:rsidRPr="003D579F">
              <w:rPr>
                <w:rFonts w:asciiTheme="minorHAnsi" w:hAnsiTheme="minorHAnsi" w:cs="Arial"/>
                <w:b/>
                <w:sz w:val="20"/>
                <w:szCs w:val="20"/>
              </w:rPr>
              <w:t>Week 4</w:t>
            </w:r>
          </w:p>
          <w:p w:rsidR="004D5AB2" w:rsidRPr="003D579F" w:rsidRDefault="004D5AB2" w:rsidP="00A544E4">
            <w:pPr>
              <w:spacing w:before="60" w:after="60"/>
              <w:ind w:left="138" w:right="143" w:firstLine="2"/>
              <w:rPr>
                <w:rFonts w:asciiTheme="minorHAnsi" w:hAnsiTheme="minorHAnsi" w:cs="Arial"/>
                <w:b/>
                <w:sz w:val="20"/>
                <w:szCs w:val="20"/>
              </w:rPr>
            </w:pPr>
          </w:p>
        </w:tc>
      </w:tr>
      <w:tr w:rsidR="00F01CCF" w:rsidRPr="004E0389" w:rsidTr="00CD1C43">
        <w:trPr>
          <w:trHeight w:val="20"/>
        </w:trPr>
        <w:tc>
          <w:tcPr>
            <w:tcW w:w="625" w:type="pct"/>
            <w:vMerge/>
          </w:tcPr>
          <w:p w:rsidR="004D5AB2" w:rsidRPr="004E0389" w:rsidRDefault="004D5AB2" w:rsidP="00F01CCF">
            <w:pPr>
              <w:pStyle w:val="Title"/>
              <w:rPr>
                <w:rFonts w:asciiTheme="minorHAnsi" w:hAnsiTheme="minorHAnsi" w:cs="Arial"/>
                <w:b w:val="0"/>
                <w:bCs w:val="0"/>
                <w:sz w:val="20"/>
                <w:szCs w:val="20"/>
              </w:rPr>
            </w:pPr>
          </w:p>
        </w:tc>
        <w:tc>
          <w:tcPr>
            <w:tcW w:w="577" w:type="pct"/>
            <w:vAlign w:val="center"/>
          </w:tcPr>
          <w:p w:rsidR="004D5AB2" w:rsidRPr="004E0389" w:rsidRDefault="004D5AB2" w:rsidP="00F01CCF">
            <w:pPr>
              <w:pStyle w:val="Title"/>
              <w:rPr>
                <w:rFonts w:asciiTheme="minorHAnsi" w:hAnsiTheme="minorHAnsi" w:cs="Arial"/>
                <w:b w:val="0"/>
                <w:bCs w:val="0"/>
                <w:sz w:val="20"/>
                <w:szCs w:val="20"/>
              </w:rPr>
            </w:pPr>
            <w:r w:rsidRPr="004E0389">
              <w:rPr>
                <w:rFonts w:asciiTheme="minorHAnsi" w:hAnsiTheme="minorHAnsi" w:cs="Arial"/>
                <w:b w:val="0"/>
                <w:bCs w:val="0"/>
                <w:sz w:val="20"/>
                <w:szCs w:val="20"/>
              </w:rPr>
              <w:t xml:space="preserve">Oral </w:t>
            </w:r>
            <w:r w:rsidR="005C300F">
              <w:rPr>
                <w:rFonts w:asciiTheme="minorHAnsi" w:hAnsiTheme="minorHAnsi" w:cs="Arial"/>
                <w:b w:val="0"/>
                <w:bCs w:val="0"/>
                <w:sz w:val="20"/>
                <w:szCs w:val="20"/>
              </w:rPr>
              <w:br/>
            </w:r>
            <w:r w:rsidRPr="004E0389">
              <w:rPr>
                <w:rFonts w:asciiTheme="minorHAnsi" w:hAnsiTheme="minorHAnsi" w:cs="Arial"/>
                <w:b w:val="0"/>
                <w:bCs w:val="0"/>
                <w:sz w:val="20"/>
                <w:szCs w:val="20"/>
              </w:rPr>
              <w:t xml:space="preserve">communication </w:t>
            </w:r>
          </w:p>
          <w:p w:rsidR="004D5AB2" w:rsidRPr="004E0389" w:rsidRDefault="008470E9" w:rsidP="00F01CCF">
            <w:pPr>
              <w:pStyle w:val="Title"/>
              <w:rPr>
                <w:rFonts w:asciiTheme="minorHAnsi" w:hAnsiTheme="minorHAnsi" w:cs="Arial"/>
                <w:bCs w:val="0"/>
                <w:sz w:val="20"/>
                <w:szCs w:val="20"/>
              </w:rPr>
            </w:pPr>
            <w:r w:rsidRPr="004E0389">
              <w:rPr>
                <w:rFonts w:asciiTheme="minorHAnsi" w:hAnsiTheme="minorHAnsi" w:cs="Arial"/>
                <w:b w:val="0"/>
                <w:bCs w:val="0"/>
                <w:sz w:val="20"/>
                <w:szCs w:val="20"/>
              </w:rPr>
              <w:t>(7.</w:t>
            </w:r>
            <w:r w:rsidR="004D5AB2" w:rsidRPr="004E0389">
              <w:rPr>
                <w:rFonts w:asciiTheme="minorHAnsi" w:hAnsiTheme="minorHAnsi" w:cs="Arial"/>
                <w:b w:val="0"/>
                <w:bCs w:val="0"/>
                <w:sz w:val="20"/>
                <w:szCs w:val="20"/>
              </w:rPr>
              <w:t>5%)</w:t>
            </w:r>
          </w:p>
        </w:tc>
        <w:tc>
          <w:tcPr>
            <w:tcW w:w="558" w:type="pct"/>
            <w:vAlign w:val="center"/>
          </w:tcPr>
          <w:p w:rsidR="004D5AB2" w:rsidRPr="004E0389" w:rsidRDefault="00F01CCF" w:rsidP="00F01CCF">
            <w:pPr>
              <w:ind w:left="142" w:right="71"/>
              <w:rPr>
                <w:rFonts w:asciiTheme="minorHAnsi" w:hAnsiTheme="minorHAnsi" w:cs="Arial"/>
                <w:sz w:val="20"/>
                <w:szCs w:val="20"/>
              </w:rPr>
            </w:pPr>
            <w:r>
              <w:rPr>
                <w:rFonts w:asciiTheme="minorHAnsi" w:hAnsiTheme="minorHAnsi" w:cs="Arial"/>
                <w:sz w:val="20"/>
                <w:szCs w:val="20"/>
              </w:rPr>
              <w:t>Semester</w:t>
            </w:r>
            <w:r w:rsidR="004D5AB2" w:rsidRPr="004E0389">
              <w:rPr>
                <w:rFonts w:asciiTheme="minorHAnsi" w:hAnsiTheme="minorHAnsi" w:cs="Arial"/>
                <w:sz w:val="20"/>
                <w:szCs w:val="20"/>
              </w:rPr>
              <w:t xml:space="preserve"> 1</w:t>
            </w:r>
          </w:p>
          <w:p w:rsidR="004D5AB2" w:rsidRPr="004E0389" w:rsidRDefault="004D5AB2" w:rsidP="00F01CCF">
            <w:pPr>
              <w:ind w:left="142" w:right="71"/>
              <w:rPr>
                <w:rFonts w:asciiTheme="minorHAnsi" w:hAnsiTheme="minorHAnsi" w:cs="Arial"/>
                <w:sz w:val="20"/>
                <w:szCs w:val="20"/>
              </w:rPr>
            </w:pPr>
            <w:r w:rsidRPr="004E0389">
              <w:rPr>
                <w:rFonts w:asciiTheme="minorHAnsi" w:hAnsiTheme="minorHAnsi" w:cs="Arial"/>
                <w:sz w:val="20"/>
                <w:szCs w:val="20"/>
              </w:rPr>
              <w:t>Week 15</w:t>
            </w:r>
          </w:p>
        </w:tc>
        <w:tc>
          <w:tcPr>
            <w:tcW w:w="1703" w:type="pct"/>
            <w:vAlign w:val="center"/>
          </w:tcPr>
          <w:p w:rsidR="004D5AB2" w:rsidRPr="004E0389" w:rsidRDefault="004D5AB2" w:rsidP="0045541B">
            <w:pPr>
              <w:numPr>
                <w:ilvl w:val="0"/>
                <w:numId w:val="14"/>
              </w:numPr>
              <w:spacing w:before="60" w:after="60"/>
              <w:ind w:left="481" w:hanging="331"/>
              <w:contextualSpacing/>
              <w:rPr>
                <w:rFonts w:asciiTheme="minorHAnsi" w:hAnsiTheme="minorHAnsi" w:cs="Arial"/>
                <w:sz w:val="20"/>
                <w:szCs w:val="20"/>
              </w:rPr>
            </w:pPr>
            <w:r w:rsidRPr="004E0389">
              <w:rPr>
                <w:rFonts w:asciiTheme="minorHAnsi" w:hAnsiTheme="minorHAnsi" w:cs="Arial"/>
                <w:sz w:val="20"/>
                <w:szCs w:val="20"/>
              </w:rPr>
              <w:t>how to use spoken language conventions</w:t>
            </w:r>
          </w:p>
          <w:p w:rsidR="004D5AB2" w:rsidRPr="004E0389" w:rsidRDefault="004D5AB2" w:rsidP="0045541B">
            <w:pPr>
              <w:numPr>
                <w:ilvl w:val="0"/>
                <w:numId w:val="14"/>
              </w:numPr>
              <w:spacing w:before="60" w:after="60"/>
              <w:ind w:left="481" w:hanging="331"/>
              <w:contextualSpacing/>
              <w:rPr>
                <w:rFonts w:asciiTheme="minorHAnsi" w:hAnsiTheme="minorHAnsi" w:cs="Arial"/>
                <w:sz w:val="20"/>
                <w:szCs w:val="20"/>
              </w:rPr>
            </w:pPr>
            <w:r w:rsidRPr="004E0389">
              <w:rPr>
                <w:rFonts w:asciiTheme="minorHAnsi" w:hAnsiTheme="minorHAnsi" w:cs="Arial"/>
                <w:sz w:val="20"/>
                <w:szCs w:val="20"/>
              </w:rPr>
              <w:t>how to listen attentively and with understanding</w:t>
            </w:r>
          </w:p>
          <w:p w:rsidR="004D5AB2" w:rsidRPr="004E0389" w:rsidRDefault="004D5AB2" w:rsidP="0045541B">
            <w:pPr>
              <w:numPr>
                <w:ilvl w:val="0"/>
                <w:numId w:val="14"/>
              </w:numPr>
              <w:spacing w:before="60" w:after="60"/>
              <w:ind w:left="481" w:hanging="331"/>
              <w:contextualSpacing/>
              <w:rPr>
                <w:rFonts w:asciiTheme="minorHAnsi" w:hAnsiTheme="minorHAnsi" w:cs="Arial"/>
                <w:sz w:val="20"/>
                <w:szCs w:val="20"/>
              </w:rPr>
            </w:pPr>
            <w:r w:rsidRPr="004E0389">
              <w:rPr>
                <w:rFonts w:asciiTheme="minorHAnsi" w:hAnsiTheme="minorHAnsi" w:cs="Arial"/>
                <w:sz w:val="20"/>
                <w:szCs w:val="20"/>
              </w:rPr>
              <w:t>how to promote values and attitudes</w:t>
            </w:r>
          </w:p>
          <w:p w:rsidR="004D5AB2" w:rsidRPr="004E0389" w:rsidRDefault="004D5AB2" w:rsidP="0045541B">
            <w:pPr>
              <w:numPr>
                <w:ilvl w:val="0"/>
                <w:numId w:val="14"/>
              </w:numPr>
              <w:spacing w:before="60" w:after="60"/>
              <w:ind w:left="481" w:hanging="331"/>
              <w:contextualSpacing/>
              <w:rPr>
                <w:rFonts w:asciiTheme="minorHAnsi" w:hAnsiTheme="minorHAnsi" w:cs="Arial"/>
                <w:sz w:val="20"/>
                <w:szCs w:val="20"/>
              </w:rPr>
            </w:pPr>
            <w:r w:rsidRPr="004E0389">
              <w:rPr>
                <w:rFonts w:asciiTheme="minorHAnsi" w:hAnsiTheme="minorHAnsi" w:cs="Arial"/>
                <w:sz w:val="20"/>
                <w:szCs w:val="20"/>
              </w:rPr>
              <w:t>how to engage in a variety of speaking and listening scenarios</w:t>
            </w:r>
          </w:p>
          <w:p w:rsidR="004D5AB2" w:rsidRPr="004E0389" w:rsidRDefault="004D5AB2" w:rsidP="0045541B">
            <w:pPr>
              <w:numPr>
                <w:ilvl w:val="0"/>
                <w:numId w:val="14"/>
              </w:numPr>
              <w:spacing w:before="60" w:after="60"/>
              <w:ind w:left="481" w:hanging="331"/>
              <w:contextualSpacing/>
              <w:rPr>
                <w:rFonts w:asciiTheme="minorHAnsi" w:hAnsiTheme="minorHAnsi" w:cs="Arial"/>
                <w:sz w:val="20"/>
                <w:szCs w:val="20"/>
              </w:rPr>
            </w:pPr>
            <w:r w:rsidRPr="004E0389">
              <w:rPr>
                <w:rFonts w:asciiTheme="minorHAnsi" w:hAnsiTheme="minorHAnsi" w:cs="Arial"/>
                <w:sz w:val="20"/>
                <w:szCs w:val="20"/>
              </w:rPr>
              <w:t>how to shape or structure an oral text</w:t>
            </w:r>
          </w:p>
        </w:tc>
        <w:tc>
          <w:tcPr>
            <w:tcW w:w="1537" w:type="pct"/>
          </w:tcPr>
          <w:p w:rsidR="004D5AB2" w:rsidRPr="003D579F" w:rsidRDefault="004D5AB2" w:rsidP="00A544E4">
            <w:pPr>
              <w:spacing w:before="60" w:after="60"/>
              <w:ind w:left="138" w:right="143" w:firstLine="2"/>
              <w:rPr>
                <w:rFonts w:asciiTheme="minorHAnsi" w:hAnsiTheme="minorHAnsi" w:cs="Arial"/>
                <w:b/>
                <w:sz w:val="20"/>
                <w:szCs w:val="20"/>
              </w:rPr>
            </w:pPr>
            <w:r w:rsidRPr="003D579F">
              <w:rPr>
                <w:rFonts w:asciiTheme="minorHAnsi" w:hAnsiTheme="minorHAnsi" w:cs="Arial"/>
                <w:sz w:val="20"/>
                <w:szCs w:val="20"/>
              </w:rPr>
              <w:t>Context: Literacy for Work</w:t>
            </w:r>
            <w:r w:rsidRPr="003D579F">
              <w:rPr>
                <w:rFonts w:asciiTheme="minorHAnsi" w:hAnsiTheme="minorHAnsi" w:cs="Arial"/>
                <w:b/>
                <w:sz w:val="20"/>
                <w:szCs w:val="20"/>
              </w:rPr>
              <w:t xml:space="preserve"> </w:t>
            </w:r>
          </w:p>
          <w:p w:rsidR="004D5AB2" w:rsidRPr="003D579F" w:rsidRDefault="004D5AB2" w:rsidP="00A544E4">
            <w:pPr>
              <w:spacing w:before="60" w:after="60"/>
              <w:ind w:left="138" w:right="143" w:firstLine="2"/>
              <w:rPr>
                <w:rFonts w:asciiTheme="minorHAnsi" w:hAnsiTheme="minorHAnsi" w:cs="Arial"/>
                <w:sz w:val="20"/>
                <w:szCs w:val="20"/>
              </w:rPr>
            </w:pPr>
            <w:r w:rsidRPr="003D579F">
              <w:rPr>
                <w:rFonts w:asciiTheme="minorHAnsi" w:hAnsiTheme="minorHAnsi" w:cs="Arial"/>
                <w:sz w:val="20"/>
                <w:szCs w:val="20"/>
              </w:rPr>
              <w:t>Module:</w:t>
            </w:r>
            <w:r w:rsidRPr="003D579F">
              <w:rPr>
                <w:rFonts w:asciiTheme="minorHAnsi" w:hAnsiTheme="minorHAnsi" w:cs="Arial"/>
                <w:b/>
                <w:sz w:val="20"/>
                <w:szCs w:val="20"/>
              </w:rPr>
              <w:t xml:space="preserve"> </w:t>
            </w:r>
            <w:r w:rsidRPr="003D579F">
              <w:rPr>
                <w:rFonts w:asciiTheme="minorHAnsi" w:hAnsiTheme="minorHAnsi" w:cs="Arial"/>
                <w:sz w:val="20"/>
                <w:szCs w:val="20"/>
              </w:rPr>
              <w:t xml:space="preserve">Occupational Health and Safety </w:t>
            </w:r>
          </w:p>
          <w:p w:rsidR="004D5AB2" w:rsidRPr="003D579F" w:rsidRDefault="004D5AB2" w:rsidP="00A544E4">
            <w:pPr>
              <w:pStyle w:val="Title"/>
              <w:tabs>
                <w:tab w:val="left" w:pos="4140"/>
              </w:tabs>
              <w:spacing w:before="60" w:after="60"/>
              <w:ind w:left="138" w:right="143" w:firstLine="2"/>
              <w:jc w:val="left"/>
              <w:rPr>
                <w:rFonts w:asciiTheme="minorHAnsi" w:hAnsiTheme="minorHAnsi" w:cs="Arial"/>
                <w:sz w:val="20"/>
                <w:szCs w:val="20"/>
              </w:rPr>
            </w:pPr>
            <w:r w:rsidRPr="003D579F">
              <w:rPr>
                <w:rFonts w:asciiTheme="minorHAnsi" w:hAnsiTheme="minorHAnsi" w:cs="Arial"/>
                <w:sz w:val="20"/>
                <w:szCs w:val="20"/>
              </w:rPr>
              <w:t xml:space="preserve">Assessment </w:t>
            </w:r>
            <w:r w:rsidR="002F5631">
              <w:rPr>
                <w:rFonts w:asciiTheme="minorHAnsi" w:hAnsiTheme="minorHAnsi" w:cs="Arial"/>
                <w:sz w:val="20"/>
                <w:szCs w:val="20"/>
              </w:rPr>
              <w:t>Task</w:t>
            </w:r>
            <w:r w:rsidRPr="003D579F">
              <w:rPr>
                <w:rFonts w:asciiTheme="minorHAnsi" w:hAnsiTheme="minorHAnsi" w:cs="Arial"/>
                <w:sz w:val="20"/>
                <w:szCs w:val="20"/>
              </w:rPr>
              <w:t xml:space="preserve"> 9</w:t>
            </w:r>
            <w:r w:rsidR="000A4090" w:rsidRPr="003D579F">
              <w:rPr>
                <w:rFonts w:asciiTheme="minorHAnsi" w:hAnsiTheme="minorHAnsi" w:cs="Arial"/>
                <w:sz w:val="20"/>
                <w:szCs w:val="20"/>
              </w:rPr>
              <w:t>:</w:t>
            </w:r>
            <w:r w:rsidRPr="00A43A01">
              <w:rPr>
                <w:rFonts w:asciiTheme="minorHAnsi" w:hAnsiTheme="minorHAnsi" w:cs="Arial"/>
                <w:b w:val="0"/>
                <w:sz w:val="20"/>
                <w:szCs w:val="20"/>
              </w:rPr>
              <w:t xml:space="preserve"> ‘How to call an ambulance’ role play. </w:t>
            </w:r>
            <w:r w:rsidRPr="003D579F">
              <w:rPr>
                <w:rFonts w:asciiTheme="minorHAnsi" w:hAnsiTheme="minorHAnsi" w:cs="Arial"/>
                <w:sz w:val="20"/>
                <w:szCs w:val="20"/>
              </w:rPr>
              <w:t>Week 15</w:t>
            </w:r>
          </w:p>
        </w:tc>
      </w:tr>
      <w:tr w:rsidR="00F01CCF" w:rsidRPr="004E0389" w:rsidTr="00CD1C43">
        <w:trPr>
          <w:trHeight w:val="20"/>
        </w:trPr>
        <w:tc>
          <w:tcPr>
            <w:tcW w:w="625" w:type="pct"/>
            <w:vMerge/>
          </w:tcPr>
          <w:p w:rsidR="004D5AB2" w:rsidRPr="004E0389" w:rsidRDefault="004D5AB2" w:rsidP="00F01CCF">
            <w:pPr>
              <w:pStyle w:val="Title"/>
              <w:rPr>
                <w:rFonts w:asciiTheme="minorHAnsi" w:hAnsiTheme="minorHAnsi" w:cs="Arial"/>
                <w:b w:val="0"/>
                <w:bCs w:val="0"/>
                <w:sz w:val="20"/>
                <w:szCs w:val="20"/>
              </w:rPr>
            </w:pPr>
          </w:p>
        </w:tc>
        <w:tc>
          <w:tcPr>
            <w:tcW w:w="577" w:type="pct"/>
            <w:vAlign w:val="center"/>
          </w:tcPr>
          <w:p w:rsidR="004D5AB2" w:rsidRPr="004E0389" w:rsidRDefault="004D5AB2" w:rsidP="00F01CCF">
            <w:pPr>
              <w:pStyle w:val="Title"/>
              <w:rPr>
                <w:rFonts w:asciiTheme="minorHAnsi" w:hAnsiTheme="minorHAnsi" w:cs="Arial"/>
                <w:b w:val="0"/>
                <w:bCs w:val="0"/>
                <w:sz w:val="20"/>
                <w:szCs w:val="20"/>
              </w:rPr>
            </w:pPr>
            <w:r w:rsidRPr="004E0389">
              <w:rPr>
                <w:rFonts w:asciiTheme="minorHAnsi" w:hAnsiTheme="minorHAnsi" w:cs="Arial"/>
                <w:b w:val="0"/>
                <w:bCs w:val="0"/>
                <w:sz w:val="20"/>
                <w:szCs w:val="20"/>
              </w:rPr>
              <w:t xml:space="preserve">Oral </w:t>
            </w:r>
            <w:r w:rsidR="005C300F">
              <w:rPr>
                <w:rFonts w:asciiTheme="minorHAnsi" w:hAnsiTheme="minorHAnsi" w:cs="Arial"/>
                <w:b w:val="0"/>
                <w:bCs w:val="0"/>
                <w:sz w:val="20"/>
                <w:szCs w:val="20"/>
              </w:rPr>
              <w:br/>
            </w:r>
            <w:r w:rsidRPr="004E0389">
              <w:rPr>
                <w:rFonts w:asciiTheme="minorHAnsi" w:hAnsiTheme="minorHAnsi" w:cs="Arial"/>
                <w:b w:val="0"/>
                <w:bCs w:val="0"/>
                <w:sz w:val="20"/>
                <w:szCs w:val="20"/>
              </w:rPr>
              <w:t xml:space="preserve">communication </w:t>
            </w:r>
          </w:p>
          <w:p w:rsidR="004D5AB2" w:rsidRPr="004E0389" w:rsidRDefault="008470E9" w:rsidP="00F01CCF">
            <w:pPr>
              <w:pStyle w:val="Title"/>
              <w:rPr>
                <w:rFonts w:asciiTheme="minorHAnsi" w:hAnsiTheme="minorHAnsi" w:cs="Arial"/>
                <w:b w:val="0"/>
                <w:bCs w:val="0"/>
                <w:sz w:val="20"/>
                <w:szCs w:val="20"/>
              </w:rPr>
            </w:pPr>
            <w:r w:rsidRPr="004E0389">
              <w:rPr>
                <w:rFonts w:asciiTheme="minorHAnsi" w:hAnsiTheme="minorHAnsi" w:cs="Arial"/>
                <w:b w:val="0"/>
                <w:bCs w:val="0"/>
                <w:sz w:val="20"/>
                <w:szCs w:val="20"/>
              </w:rPr>
              <w:t>(7.</w:t>
            </w:r>
            <w:r w:rsidR="004D5AB2" w:rsidRPr="004E0389">
              <w:rPr>
                <w:rFonts w:asciiTheme="minorHAnsi" w:hAnsiTheme="minorHAnsi" w:cs="Arial"/>
                <w:b w:val="0"/>
                <w:bCs w:val="0"/>
                <w:sz w:val="20"/>
                <w:szCs w:val="20"/>
              </w:rPr>
              <w:t>5%)</w:t>
            </w:r>
          </w:p>
        </w:tc>
        <w:tc>
          <w:tcPr>
            <w:tcW w:w="558" w:type="pct"/>
            <w:vAlign w:val="center"/>
          </w:tcPr>
          <w:p w:rsidR="004D5AB2" w:rsidRPr="004E0389" w:rsidRDefault="00F01CCF" w:rsidP="00F01CCF">
            <w:pPr>
              <w:pStyle w:val="Title"/>
              <w:ind w:left="142" w:right="71"/>
              <w:jc w:val="left"/>
              <w:rPr>
                <w:rFonts w:asciiTheme="minorHAnsi" w:hAnsiTheme="minorHAnsi" w:cs="Arial"/>
                <w:b w:val="0"/>
                <w:sz w:val="20"/>
                <w:szCs w:val="20"/>
              </w:rPr>
            </w:pPr>
            <w:r>
              <w:rPr>
                <w:rFonts w:asciiTheme="minorHAnsi" w:hAnsiTheme="minorHAnsi" w:cs="Arial"/>
                <w:b w:val="0"/>
                <w:sz w:val="20"/>
                <w:szCs w:val="20"/>
              </w:rPr>
              <w:t>Semester</w:t>
            </w:r>
            <w:r w:rsidR="004D5AB2" w:rsidRPr="004E0389">
              <w:rPr>
                <w:rFonts w:asciiTheme="minorHAnsi" w:hAnsiTheme="minorHAnsi" w:cs="Arial"/>
                <w:b w:val="0"/>
                <w:sz w:val="20"/>
                <w:szCs w:val="20"/>
              </w:rPr>
              <w:t xml:space="preserve"> 2</w:t>
            </w:r>
          </w:p>
          <w:p w:rsidR="004D5AB2" w:rsidRPr="004E0389" w:rsidRDefault="004D5AB2" w:rsidP="00F01CCF">
            <w:pPr>
              <w:pStyle w:val="Title"/>
              <w:ind w:left="142" w:right="71"/>
              <w:jc w:val="left"/>
              <w:rPr>
                <w:rFonts w:asciiTheme="minorHAnsi" w:hAnsiTheme="minorHAnsi" w:cs="Arial"/>
                <w:b w:val="0"/>
                <w:sz w:val="20"/>
                <w:szCs w:val="20"/>
              </w:rPr>
            </w:pPr>
            <w:r w:rsidRPr="004E0389">
              <w:rPr>
                <w:rFonts w:asciiTheme="minorHAnsi" w:hAnsiTheme="minorHAnsi" w:cs="Arial"/>
                <w:b w:val="0"/>
                <w:sz w:val="20"/>
                <w:szCs w:val="20"/>
              </w:rPr>
              <w:t>Week 9</w:t>
            </w:r>
          </w:p>
        </w:tc>
        <w:tc>
          <w:tcPr>
            <w:tcW w:w="1703" w:type="pct"/>
          </w:tcPr>
          <w:p w:rsidR="004D5AB2" w:rsidRPr="004E0389" w:rsidRDefault="004D5AB2" w:rsidP="0045541B">
            <w:pPr>
              <w:numPr>
                <w:ilvl w:val="0"/>
                <w:numId w:val="14"/>
              </w:numPr>
              <w:spacing w:before="60" w:after="60"/>
              <w:ind w:left="481" w:hanging="331"/>
              <w:contextualSpacing/>
              <w:rPr>
                <w:rFonts w:asciiTheme="minorHAnsi" w:hAnsiTheme="minorHAnsi" w:cs="Arial"/>
                <w:sz w:val="20"/>
                <w:szCs w:val="20"/>
                <w:lang w:val="en-AU"/>
              </w:rPr>
            </w:pPr>
            <w:r w:rsidRPr="004E0389">
              <w:rPr>
                <w:rFonts w:asciiTheme="minorHAnsi" w:hAnsiTheme="minorHAnsi" w:cs="Arial"/>
                <w:sz w:val="20"/>
                <w:szCs w:val="20"/>
                <w:lang w:val="en-AU"/>
              </w:rPr>
              <w:t>how to shape or structure an oral text</w:t>
            </w:r>
          </w:p>
          <w:p w:rsidR="004D5AB2" w:rsidRPr="004E0389" w:rsidRDefault="004D5AB2" w:rsidP="0045541B">
            <w:pPr>
              <w:numPr>
                <w:ilvl w:val="0"/>
                <w:numId w:val="14"/>
              </w:numPr>
              <w:spacing w:before="60" w:after="60"/>
              <w:ind w:left="481" w:hanging="331"/>
              <w:contextualSpacing/>
              <w:rPr>
                <w:rFonts w:asciiTheme="minorHAnsi" w:hAnsiTheme="minorHAnsi" w:cs="Arial"/>
                <w:sz w:val="20"/>
                <w:szCs w:val="20"/>
                <w:lang w:val="en-AU"/>
              </w:rPr>
            </w:pPr>
            <w:r w:rsidRPr="004E0389">
              <w:rPr>
                <w:rFonts w:asciiTheme="minorHAnsi" w:hAnsiTheme="minorHAnsi" w:cs="Arial"/>
                <w:sz w:val="20"/>
                <w:szCs w:val="20"/>
                <w:lang w:val="en-AU"/>
              </w:rPr>
              <w:t>why a particular form is appropriate</w:t>
            </w:r>
          </w:p>
          <w:p w:rsidR="004D5AB2" w:rsidRPr="004E0389" w:rsidRDefault="004D5AB2" w:rsidP="0045541B">
            <w:pPr>
              <w:numPr>
                <w:ilvl w:val="0"/>
                <w:numId w:val="14"/>
              </w:numPr>
              <w:spacing w:before="60" w:after="60"/>
              <w:ind w:left="481" w:hanging="331"/>
              <w:contextualSpacing/>
              <w:rPr>
                <w:rFonts w:asciiTheme="minorHAnsi" w:hAnsiTheme="minorHAnsi" w:cs="Arial"/>
                <w:sz w:val="20"/>
                <w:szCs w:val="20"/>
                <w:lang w:val="en-AU"/>
              </w:rPr>
            </w:pPr>
            <w:r w:rsidRPr="004E0389">
              <w:rPr>
                <w:rFonts w:asciiTheme="minorHAnsi" w:hAnsiTheme="minorHAnsi" w:cs="Arial"/>
                <w:sz w:val="20"/>
                <w:szCs w:val="20"/>
                <w:lang w:val="en-AU"/>
              </w:rPr>
              <w:t>how to use the conventions of a particular form</w:t>
            </w:r>
          </w:p>
          <w:p w:rsidR="004D5AB2" w:rsidRPr="004E0389" w:rsidRDefault="004D5AB2" w:rsidP="0045541B">
            <w:pPr>
              <w:numPr>
                <w:ilvl w:val="0"/>
                <w:numId w:val="14"/>
              </w:numPr>
              <w:spacing w:before="60" w:after="60"/>
              <w:ind w:left="481" w:hanging="331"/>
              <w:contextualSpacing/>
              <w:rPr>
                <w:rFonts w:asciiTheme="minorHAnsi" w:hAnsiTheme="minorHAnsi" w:cs="Arial"/>
                <w:sz w:val="20"/>
                <w:szCs w:val="20"/>
                <w:lang w:val="en-AU"/>
              </w:rPr>
            </w:pPr>
            <w:r w:rsidRPr="004E0389">
              <w:rPr>
                <w:rFonts w:asciiTheme="minorHAnsi" w:hAnsiTheme="minorHAnsi" w:cs="Arial"/>
                <w:sz w:val="20"/>
                <w:szCs w:val="20"/>
                <w:lang w:val="en-AU"/>
              </w:rPr>
              <w:t>how to use spoken language conventions</w:t>
            </w:r>
          </w:p>
          <w:p w:rsidR="004D5AB2" w:rsidRPr="004E0389" w:rsidRDefault="004D5AB2" w:rsidP="0045541B">
            <w:pPr>
              <w:numPr>
                <w:ilvl w:val="0"/>
                <w:numId w:val="14"/>
              </w:numPr>
              <w:spacing w:before="60" w:after="60"/>
              <w:ind w:left="481" w:hanging="331"/>
              <w:contextualSpacing/>
              <w:rPr>
                <w:rFonts w:asciiTheme="minorHAnsi" w:hAnsiTheme="minorHAnsi" w:cs="Arial"/>
                <w:sz w:val="20"/>
                <w:szCs w:val="20"/>
                <w:lang w:val="en-AU"/>
              </w:rPr>
            </w:pPr>
            <w:r w:rsidRPr="004E0389">
              <w:rPr>
                <w:rFonts w:asciiTheme="minorHAnsi" w:hAnsiTheme="minorHAnsi" w:cs="Arial"/>
                <w:sz w:val="20"/>
                <w:szCs w:val="20"/>
                <w:lang w:val="en-AU"/>
              </w:rPr>
              <w:t>how to listen attentively and with understanding</w:t>
            </w:r>
          </w:p>
          <w:p w:rsidR="004D5AB2" w:rsidRPr="004E0389" w:rsidRDefault="004D5AB2" w:rsidP="0045541B">
            <w:pPr>
              <w:numPr>
                <w:ilvl w:val="0"/>
                <w:numId w:val="14"/>
              </w:numPr>
              <w:spacing w:before="60" w:after="60"/>
              <w:ind w:left="481" w:hanging="331"/>
              <w:contextualSpacing/>
              <w:rPr>
                <w:rFonts w:asciiTheme="minorHAnsi" w:hAnsiTheme="minorHAnsi" w:cs="Arial"/>
                <w:sz w:val="20"/>
                <w:szCs w:val="20"/>
                <w:lang w:val="en-AU"/>
              </w:rPr>
            </w:pPr>
            <w:r w:rsidRPr="004E0389">
              <w:rPr>
                <w:rFonts w:asciiTheme="minorHAnsi" w:hAnsiTheme="minorHAnsi" w:cs="Arial"/>
                <w:sz w:val="20"/>
                <w:szCs w:val="20"/>
                <w:lang w:val="en-AU"/>
              </w:rPr>
              <w:t xml:space="preserve">how to promote values and attitudes </w:t>
            </w:r>
          </w:p>
          <w:p w:rsidR="004D5AB2" w:rsidRPr="004E0389" w:rsidRDefault="004D5AB2" w:rsidP="0045541B">
            <w:pPr>
              <w:numPr>
                <w:ilvl w:val="0"/>
                <w:numId w:val="14"/>
              </w:numPr>
              <w:spacing w:before="60" w:after="60"/>
              <w:ind w:left="481" w:hanging="331"/>
              <w:contextualSpacing/>
              <w:rPr>
                <w:rFonts w:asciiTheme="minorHAnsi" w:hAnsiTheme="minorHAnsi" w:cs="Arial"/>
                <w:sz w:val="20"/>
                <w:szCs w:val="20"/>
                <w:lang w:val="en-AU"/>
              </w:rPr>
            </w:pPr>
            <w:r w:rsidRPr="004E0389">
              <w:rPr>
                <w:rFonts w:asciiTheme="minorHAnsi" w:hAnsiTheme="minorHAnsi" w:cs="Arial"/>
                <w:sz w:val="20"/>
                <w:szCs w:val="20"/>
              </w:rPr>
              <w:t>how to engage in a variety of s</w:t>
            </w:r>
            <w:r w:rsidR="005C300F">
              <w:rPr>
                <w:rFonts w:asciiTheme="minorHAnsi" w:hAnsiTheme="minorHAnsi" w:cs="Arial"/>
                <w:sz w:val="20"/>
                <w:szCs w:val="20"/>
              </w:rPr>
              <w:t>peaking and listening scenarios</w:t>
            </w:r>
          </w:p>
        </w:tc>
        <w:tc>
          <w:tcPr>
            <w:tcW w:w="1537" w:type="pct"/>
          </w:tcPr>
          <w:p w:rsidR="004D5AB2" w:rsidRPr="003D579F" w:rsidRDefault="004D5AB2" w:rsidP="00A544E4">
            <w:pPr>
              <w:spacing w:before="60" w:after="60"/>
              <w:ind w:left="138" w:right="143" w:firstLine="2"/>
              <w:rPr>
                <w:rFonts w:asciiTheme="minorHAnsi" w:hAnsiTheme="minorHAnsi"/>
                <w:sz w:val="20"/>
                <w:szCs w:val="20"/>
                <w:lang w:val="en-AU"/>
              </w:rPr>
            </w:pPr>
            <w:r w:rsidRPr="003D579F">
              <w:rPr>
                <w:rFonts w:asciiTheme="minorHAnsi" w:hAnsiTheme="minorHAnsi"/>
                <w:sz w:val="20"/>
                <w:szCs w:val="20"/>
                <w:lang w:val="en-AU"/>
              </w:rPr>
              <w:t>Context:</w:t>
            </w:r>
            <w:r w:rsidR="00A43A01">
              <w:rPr>
                <w:rFonts w:asciiTheme="minorHAnsi" w:hAnsiTheme="minorHAnsi"/>
                <w:sz w:val="20"/>
                <w:szCs w:val="20"/>
                <w:lang w:val="en-AU"/>
              </w:rPr>
              <w:t xml:space="preserve"> </w:t>
            </w:r>
            <w:r w:rsidRPr="003D579F">
              <w:rPr>
                <w:rFonts w:asciiTheme="minorHAnsi" w:hAnsiTheme="minorHAnsi"/>
                <w:sz w:val="20"/>
                <w:szCs w:val="20"/>
                <w:lang w:val="en-AU"/>
              </w:rPr>
              <w:t xml:space="preserve">Literacy for Community </w:t>
            </w:r>
          </w:p>
          <w:p w:rsidR="004D5AB2" w:rsidRPr="003D579F" w:rsidRDefault="004D5AB2" w:rsidP="00A544E4">
            <w:pPr>
              <w:spacing w:before="60" w:after="60"/>
              <w:ind w:left="138" w:right="143" w:firstLine="2"/>
              <w:rPr>
                <w:rFonts w:asciiTheme="minorHAnsi" w:hAnsiTheme="minorHAnsi"/>
                <w:sz w:val="20"/>
                <w:szCs w:val="20"/>
                <w:lang w:val="en-AU"/>
              </w:rPr>
            </w:pPr>
            <w:r w:rsidRPr="003D579F">
              <w:rPr>
                <w:rFonts w:asciiTheme="minorHAnsi" w:hAnsiTheme="minorHAnsi"/>
                <w:sz w:val="20"/>
                <w:szCs w:val="20"/>
                <w:lang w:val="en-AU"/>
              </w:rPr>
              <w:t>Module: Researching and analysing the roles and responsibilities of owning a dog or a cat</w:t>
            </w:r>
          </w:p>
          <w:p w:rsidR="004D5AB2" w:rsidRPr="003D579F" w:rsidRDefault="004D5AB2" w:rsidP="00A544E4">
            <w:pPr>
              <w:spacing w:before="60" w:after="60"/>
              <w:ind w:left="138" w:right="143" w:firstLine="2"/>
              <w:rPr>
                <w:rFonts w:asciiTheme="minorHAnsi" w:hAnsiTheme="minorHAnsi"/>
                <w:sz w:val="20"/>
                <w:szCs w:val="20"/>
              </w:rPr>
            </w:pPr>
            <w:r w:rsidRPr="003D579F">
              <w:rPr>
                <w:rFonts w:asciiTheme="minorHAnsi" w:hAnsiTheme="minorHAnsi" w:cs="Arial"/>
                <w:b/>
                <w:sz w:val="20"/>
                <w:szCs w:val="20"/>
                <w:lang w:val="en-AU"/>
              </w:rPr>
              <w:t xml:space="preserve">Assessment </w:t>
            </w:r>
            <w:r w:rsidR="002F5631">
              <w:rPr>
                <w:rFonts w:asciiTheme="minorHAnsi" w:hAnsiTheme="minorHAnsi" w:cs="Arial"/>
                <w:b/>
                <w:sz w:val="20"/>
                <w:szCs w:val="20"/>
                <w:lang w:val="en-AU"/>
              </w:rPr>
              <w:t>Task</w:t>
            </w:r>
            <w:r w:rsidRPr="003D579F">
              <w:rPr>
                <w:rFonts w:asciiTheme="minorHAnsi" w:hAnsiTheme="minorHAnsi" w:cs="Arial"/>
                <w:b/>
                <w:sz w:val="20"/>
                <w:szCs w:val="20"/>
                <w:lang w:val="en-AU"/>
              </w:rPr>
              <w:t xml:space="preserve"> 13</w:t>
            </w:r>
            <w:r w:rsidR="000A4090" w:rsidRPr="003D579F">
              <w:rPr>
                <w:rFonts w:asciiTheme="minorHAnsi" w:hAnsiTheme="minorHAnsi" w:cs="Arial"/>
                <w:b/>
                <w:sz w:val="20"/>
                <w:szCs w:val="20"/>
                <w:lang w:val="en-AU"/>
              </w:rPr>
              <w:t>:</w:t>
            </w:r>
            <w:r w:rsidRPr="00A43A01">
              <w:rPr>
                <w:rFonts w:asciiTheme="minorHAnsi" w:hAnsiTheme="minorHAnsi" w:cs="Arial"/>
                <w:sz w:val="20"/>
                <w:szCs w:val="20"/>
                <w:lang w:val="en-AU"/>
              </w:rPr>
              <w:t xml:space="preserve"> Role play: phone call with a vet.</w:t>
            </w:r>
            <w:r w:rsidR="00A43A01" w:rsidRPr="00A43A01">
              <w:rPr>
                <w:rFonts w:asciiTheme="minorHAnsi" w:hAnsiTheme="minorHAnsi" w:cs="Arial"/>
                <w:sz w:val="20"/>
                <w:szCs w:val="20"/>
                <w:lang w:val="en-AU"/>
              </w:rPr>
              <w:t xml:space="preserve"> </w:t>
            </w:r>
            <w:r w:rsidR="00F1799C" w:rsidRPr="003D579F">
              <w:rPr>
                <w:rFonts w:asciiTheme="minorHAnsi" w:hAnsiTheme="minorHAnsi" w:cs="Arial"/>
                <w:b/>
                <w:sz w:val="20"/>
                <w:szCs w:val="20"/>
                <w:lang w:val="en-AU"/>
              </w:rPr>
              <w:t>Week 9</w:t>
            </w:r>
          </w:p>
        </w:tc>
      </w:tr>
      <w:tr w:rsidR="00F01CCF" w:rsidRPr="004E0389" w:rsidTr="00CD1C43">
        <w:trPr>
          <w:trHeight w:val="20"/>
        </w:trPr>
        <w:tc>
          <w:tcPr>
            <w:tcW w:w="625" w:type="pct"/>
            <w:vMerge/>
          </w:tcPr>
          <w:p w:rsidR="004D5AB2" w:rsidRPr="004E0389" w:rsidRDefault="004D5AB2" w:rsidP="00F01CCF">
            <w:pPr>
              <w:pStyle w:val="Title"/>
              <w:rPr>
                <w:rFonts w:asciiTheme="minorHAnsi" w:hAnsiTheme="minorHAnsi" w:cs="Arial"/>
                <w:b w:val="0"/>
                <w:bCs w:val="0"/>
                <w:sz w:val="20"/>
                <w:szCs w:val="20"/>
              </w:rPr>
            </w:pPr>
          </w:p>
        </w:tc>
        <w:tc>
          <w:tcPr>
            <w:tcW w:w="577" w:type="pct"/>
            <w:vAlign w:val="center"/>
          </w:tcPr>
          <w:p w:rsidR="004D5AB2" w:rsidRPr="004E0389" w:rsidRDefault="004D5AB2" w:rsidP="00F01CCF">
            <w:pPr>
              <w:pStyle w:val="Title"/>
              <w:rPr>
                <w:rFonts w:asciiTheme="minorHAnsi" w:hAnsiTheme="minorHAnsi" w:cs="Arial"/>
                <w:b w:val="0"/>
                <w:bCs w:val="0"/>
                <w:sz w:val="20"/>
                <w:szCs w:val="20"/>
              </w:rPr>
            </w:pPr>
            <w:r w:rsidRPr="004E0389">
              <w:rPr>
                <w:rFonts w:asciiTheme="minorHAnsi" w:hAnsiTheme="minorHAnsi" w:cs="Arial"/>
                <w:b w:val="0"/>
                <w:bCs w:val="0"/>
                <w:sz w:val="20"/>
                <w:szCs w:val="20"/>
              </w:rPr>
              <w:t xml:space="preserve">Oral </w:t>
            </w:r>
            <w:r w:rsidR="008D1590">
              <w:rPr>
                <w:rFonts w:asciiTheme="minorHAnsi" w:hAnsiTheme="minorHAnsi" w:cs="Arial"/>
                <w:b w:val="0"/>
                <w:bCs w:val="0"/>
                <w:sz w:val="20"/>
                <w:szCs w:val="20"/>
              </w:rPr>
              <w:br/>
            </w:r>
            <w:r w:rsidRPr="004E0389">
              <w:rPr>
                <w:rFonts w:asciiTheme="minorHAnsi" w:hAnsiTheme="minorHAnsi" w:cs="Arial"/>
                <w:b w:val="0"/>
                <w:bCs w:val="0"/>
                <w:sz w:val="20"/>
                <w:szCs w:val="20"/>
              </w:rPr>
              <w:t xml:space="preserve">communication </w:t>
            </w:r>
          </w:p>
          <w:p w:rsidR="004D5AB2" w:rsidRPr="004E0389" w:rsidRDefault="008470E9" w:rsidP="00F01CCF">
            <w:pPr>
              <w:pStyle w:val="Title"/>
              <w:rPr>
                <w:rFonts w:asciiTheme="minorHAnsi" w:hAnsiTheme="minorHAnsi" w:cs="Arial"/>
                <w:bCs w:val="0"/>
                <w:sz w:val="20"/>
                <w:szCs w:val="20"/>
              </w:rPr>
            </w:pPr>
            <w:r w:rsidRPr="004E0389">
              <w:rPr>
                <w:rFonts w:asciiTheme="minorHAnsi" w:hAnsiTheme="minorHAnsi" w:cs="Arial"/>
                <w:b w:val="0"/>
                <w:bCs w:val="0"/>
                <w:sz w:val="20"/>
                <w:szCs w:val="20"/>
              </w:rPr>
              <w:t>(7.</w:t>
            </w:r>
            <w:r w:rsidR="004D5AB2" w:rsidRPr="004E0389">
              <w:rPr>
                <w:rFonts w:asciiTheme="minorHAnsi" w:hAnsiTheme="minorHAnsi" w:cs="Arial"/>
                <w:b w:val="0"/>
                <w:bCs w:val="0"/>
                <w:sz w:val="20"/>
                <w:szCs w:val="20"/>
              </w:rPr>
              <w:t>5%)</w:t>
            </w:r>
          </w:p>
        </w:tc>
        <w:tc>
          <w:tcPr>
            <w:tcW w:w="558" w:type="pct"/>
            <w:vAlign w:val="center"/>
          </w:tcPr>
          <w:p w:rsidR="004D5AB2" w:rsidRPr="004E0389" w:rsidRDefault="00F01CCF" w:rsidP="00F01CCF">
            <w:pPr>
              <w:pStyle w:val="Title"/>
              <w:ind w:left="142"/>
              <w:jc w:val="left"/>
              <w:rPr>
                <w:rFonts w:asciiTheme="minorHAnsi" w:hAnsiTheme="minorHAnsi" w:cs="Arial"/>
                <w:b w:val="0"/>
                <w:bCs w:val="0"/>
                <w:sz w:val="20"/>
                <w:szCs w:val="20"/>
                <w:lang w:val="en-AU"/>
              </w:rPr>
            </w:pPr>
            <w:r>
              <w:rPr>
                <w:rFonts w:asciiTheme="minorHAnsi" w:hAnsiTheme="minorHAnsi" w:cs="Arial"/>
                <w:b w:val="0"/>
                <w:bCs w:val="0"/>
                <w:sz w:val="20"/>
                <w:szCs w:val="20"/>
                <w:lang w:val="en-AU"/>
              </w:rPr>
              <w:t>Semester</w:t>
            </w:r>
            <w:r w:rsidR="004D5AB2" w:rsidRPr="004E0389">
              <w:rPr>
                <w:rFonts w:asciiTheme="minorHAnsi" w:hAnsiTheme="minorHAnsi" w:cs="Arial"/>
                <w:b w:val="0"/>
                <w:bCs w:val="0"/>
                <w:sz w:val="20"/>
                <w:szCs w:val="20"/>
                <w:lang w:val="en-AU"/>
              </w:rPr>
              <w:t xml:space="preserve"> 2</w:t>
            </w:r>
          </w:p>
          <w:p w:rsidR="004D5AB2" w:rsidRPr="004E0389" w:rsidRDefault="004D5AB2" w:rsidP="00F01CCF">
            <w:pPr>
              <w:pStyle w:val="Title"/>
              <w:ind w:left="142" w:right="71"/>
              <w:jc w:val="left"/>
              <w:rPr>
                <w:rFonts w:asciiTheme="minorHAnsi" w:hAnsiTheme="minorHAnsi" w:cs="Arial"/>
                <w:sz w:val="20"/>
                <w:szCs w:val="20"/>
                <w:lang w:val="en-AU"/>
              </w:rPr>
            </w:pPr>
            <w:r w:rsidRPr="004E0389">
              <w:rPr>
                <w:rFonts w:asciiTheme="minorHAnsi" w:hAnsiTheme="minorHAnsi" w:cs="Arial"/>
                <w:b w:val="0"/>
                <w:bCs w:val="0"/>
                <w:sz w:val="20"/>
                <w:szCs w:val="20"/>
                <w:lang w:val="en-AU"/>
              </w:rPr>
              <w:t>Week 15</w:t>
            </w:r>
          </w:p>
        </w:tc>
        <w:tc>
          <w:tcPr>
            <w:tcW w:w="1703" w:type="pct"/>
          </w:tcPr>
          <w:p w:rsidR="004D5AB2" w:rsidRPr="004E0389" w:rsidRDefault="004D5AB2" w:rsidP="0045541B">
            <w:pPr>
              <w:numPr>
                <w:ilvl w:val="0"/>
                <w:numId w:val="14"/>
              </w:numPr>
              <w:spacing w:before="60" w:after="60"/>
              <w:ind w:left="481" w:hanging="331"/>
              <w:contextualSpacing/>
              <w:rPr>
                <w:rFonts w:asciiTheme="minorHAnsi" w:hAnsiTheme="minorHAnsi" w:cs="Arial"/>
                <w:sz w:val="20"/>
                <w:szCs w:val="20"/>
                <w:lang w:val="en-AU"/>
              </w:rPr>
            </w:pPr>
            <w:r w:rsidRPr="004E0389">
              <w:rPr>
                <w:rFonts w:asciiTheme="minorHAnsi" w:hAnsiTheme="minorHAnsi" w:cs="Arial"/>
                <w:sz w:val="20"/>
                <w:szCs w:val="20"/>
                <w:lang w:val="en-AU"/>
              </w:rPr>
              <w:t>how to use spoken language conventions</w:t>
            </w:r>
          </w:p>
          <w:p w:rsidR="004D5AB2" w:rsidRPr="004E0389" w:rsidRDefault="004D5AB2" w:rsidP="0045541B">
            <w:pPr>
              <w:numPr>
                <w:ilvl w:val="0"/>
                <w:numId w:val="14"/>
              </w:numPr>
              <w:spacing w:before="60" w:after="60"/>
              <w:ind w:left="481" w:hanging="331"/>
              <w:contextualSpacing/>
              <w:rPr>
                <w:rFonts w:asciiTheme="minorHAnsi" w:hAnsiTheme="minorHAnsi" w:cs="Arial"/>
                <w:sz w:val="20"/>
                <w:szCs w:val="20"/>
                <w:lang w:val="en-AU"/>
              </w:rPr>
            </w:pPr>
            <w:r w:rsidRPr="004E0389">
              <w:rPr>
                <w:rFonts w:asciiTheme="minorHAnsi" w:hAnsiTheme="minorHAnsi" w:cs="Arial"/>
                <w:sz w:val="20"/>
                <w:szCs w:val="20"/>
                <w:lang w:val="en-AU"/>
              </w:rPr>
              <w:t>how to reflect on the strengths and weaknesses of texts created</w:t>
            </w:r>
          </w:p>
          <w:p w:rsidR="004D5AB2" w:rsidRPr="005C300F" w:rsidRDefault="004D5AB2" w:rsidP="005C300F">
            <w:pPr>
              <w:numPr>
                <w:ilvl w:val="0"/>
                <w:numId w:val="14"/>
              </w:numPr>
              <w:spacing w:before="60" w:after="60"/>
              <w:ind w:left="481" w:hanging="331"/>
              <w:contextualSpacing/>
              <w:rPr>
                <w:rFonts w:asciiTheme="minorHAnsi" w:hAnsiTheme="minorHAnsi" w:cs="Arial"/>
                <w:sz w:val="20"/>
                <w:szCs w:val="20"/>
                <w:lang w:val="en-AU"/>
              </w:rPr>
            </w:pPr>
            <w:r w:rsidRPr="004E0389">
              <w:rPr>
                <w:rFonts w:asciiTheme="minorHAnsi" w:hAnsiTheme="minorHAnsi" w:cs="Arial"/>
                <w:sz w:val="20"/>
                <w:szCs w:val="20"/>
                <w:lang w:val="en-AU"/>
              </w:rPr>
              <w:t>how texts can b</w:t>
            </w:r>
            <w:r w:rsidR="008D1590">
              <w:rPr>
                <w:rFonts w:asciiTheme="minorHAnsi" w:hAnsiTheme="minorHAnsi" w:cs="Arial"/>
                <w:sz w:val="20"/>
                <w:szCs w:val="20"/>
                <w:lang w:val="en-AU"/>
              </w:rPr>
              <w:t>e interpreted in different ways</w:t>
            </w:r>
          </w:p>
        </w:tc>
        <w:tc>
          <w:tcPr>
            <w:tcW w:w="1537" w:type="pct"/>
          </w:tcPr>
          <w:p w:rsidR="004D5AB2" w:rsidRPr="003D579F" w:rsidRDefault="004D5AB2" w:rsidP="00A544E4">
            <w:pPr>
              <w:spacing w:before="60" w:after="60"/>
              <w:ind w:left="138" w:right="143" w:firstLine="2"/>
              <w:rPr>
                <w:rFonts w:asciiTheme="minorHAnsi" w:eastAsia="Calibri" w:hAnsiTheme="minorHAnsi"/>
                <w:sz w:val="20"/>
                <w:szCs w:val="20"/>
                <w:lang w:val="en-AU"/>
              </w:rPr>
            </w:pPr>
            <w:r w:rsidRPr="003D579F">
              <w:rPr>
                <w:rFonts w:asciiTheme="minorHAnsi" w:eastAsia="Calibri" w:hAnsiTheme="minorHAnsi"/>
                <w:sz w:val="20"/>
                <w:szCs w:val="20"/>
                <w:lang w:val="en-AU"/>
              </w:rPr>
              <w:t>Context: Literacy for everyday personal contexts</w:t>
            </w:r>
          </w:p>
          <w:p w:rsidR="004D5AB2" w:rsidRPr="003D579F" w:rsidRDefault="004D5AB2" w:rsidP="00A544E4">
            <w:pPr>
              <w:spacing w:before="60" w:after="60"/>
              <w:ind w:left="138" w:right="143" w:firstLine="2"/>
              <w:rPr>
                <w:rFonts w:asciiTheme="minorHAnsi" w:eastAsia="Calibri" w:hAnsiTheme="minorHAnsi"/>
                <w:sz w:val="20"/>
                <w:szCs w:val="20"/>
                <w:lang w:val="en-AU"/>
              </w:rPr>
            </w:pPr>
            <w:r w:rsidRPr="003D579F">
              <w:rPr>
                <w:rFonts w:asciiTheme="minorHAnsi" w:eastAsia="Calibri" w:hAnsiTheme="minorHAnsi"/>
                <w:sz w:val="20"/>
                <w:szCs w:val="20"/>
                <w:lang w:val="en-AU"/>
              </w:rPr>
              <w:t>Module: ‘Out there in the real world’</w:t>
            </w:r>
          </w:p>
          <w:p w:rsidR="004D5AB2" w:rsidRPr="003D579F" w:rsidRDefault="004D5AB2" w:rsidP="00A544E4">
            <w:pPr>
              <w:spacing w:before="60" w:after="60"/>
              <w:ind w:left="138" w:right="143" w:firstLine="2"/>
              <w:rPr>
                <w:rFonts w:asciiTheme="minorHAnsi" w:hAnsiTheme="minorHAnsi"/>
                <w:sz w:val="20"/>
                <w:szCs w:val="20"/>
              </w:rPr>
            </w:pPr>
            <w:r w:rsidRPr="003D579F">
              <w:rPr>
                <w:rFonts w:asciiTheme="minorHAnsi" w:eastAsia="Calibri" w:hAnsiTheme="minorHAnsi"/>
                <w:b/>
                <w:sz w:val="20"/>
                <w:szCs w:val="20"/>
                <w:lang w:val="en-AU"/>
              </w:rPr>
              <w:t xml:space="preserve">Assessment </w:t>
            </w:r>
            <w:r w:rsidR="002F5631">
              <w:rPr>
                <w:rFonts w:asciiTheme="minorHAnsi" w:eastAsia="Calibri" w:hAnsiTheme="minorHAnsi"/>
                <w:b/>
                <w:sz w:val="20"/>
                <w:szCs w:val="20"/>
                <w:lang w:val="en-AU"/>
              </w:rPr>
              <w:t>Task</w:t>
            </w:r>
            <w:r w:rsidRPr="003D579F">
              <w:rPr>
                <w:rFonts w:asciiTheme="minorHAnsi" w:eastAsia="Calibri" w:hAnsiTheme="minorHAnsi"/>
                <w:b/>
                <w:sz w:val="20"/>
                <w:szCs w:val="20"/>
                <w:lang w:val="en-AU"/>
              </w:rPr>
              <w:t xml:space="preserve"> 15</w:t>
            </w:r>
            <w:r w:rsidR="000A4090" w:rsidRPr="003D579F">
              <w:rPr>
                <w:rFonts w:asciiTheme="minorHAnsi" w:eastAsia="Calibri" w:hAnsiTheme="minorHAnsi"/>
                <w:b/>
                <w:sz w:val="20"/>
                <w:szCs w:val="20"/>
                <w:lang w:val="en-AU"/>
              </w:rPr>
              <w:t>:</w:t>
            </w:r>
            <w:r w:rsidRPr="003D579F">
              <w:rPr>
                <w:rFonts w:asciiTheme="minorHAnsi" w:eastAsia="Calibri" w:hAnsiTheme="minorHAnsi"/>
                <w:b/>
                <w:sz w:val="20"/>
                <w:szCs w:val="20"/>
                <w:lang w:val="en-AU"/>
              </w:rPr>
              <w:t xml:space="preserve"> </w:t>
            </w:r>
            <w:r w:rsidRPr="00A43A01">
              <w:rPr>
                <w:rFonts w:asciiTheme="minorHAnsi" w:eastAsia="Calibri" w:hAnsiTheme="minorHAnsi"/>
                <w:sz w:val="20"/>
                <w:szCs w:val="20"/>
                <w:lang w:val="en-AU"/>
              </w:rPr>
              <w:t>Oral presentation: ‘How to survive interstate’</w:t>
            </w:r>
            <w:r w:rsidR="00F1799C" w:rsidRPr="00A43A01">
              <w:rPr>
                <w:rFonts w:asciiTheme="minorHAnsi" w:eastAsia="Calibri" w:hAnsiTheme="minorHAnsi"/>
                <w:sz w:val="20"/>
                <w:szCs w:val="20"/>
                <w:lang w:val="en-AU"/>
              </w:rPr>
              <w:t>.</w:t>
            </w:r>
            <w:r w:rsidR="00A43A01" w:rsidRPr="00A43A01">
              <w:rPr>
                <w:rFonts w:asciiTheme="minorHAnsi" w:eastAsia="Calibri" w:hAnsiTheme="minorHAnsi"/>
                <w:sz w:val="20"/>
                <w:szCs w:val="20"/>
                <w:lang w:val="en-AU"/>
              </w:rPr>
              <w:t xml:space="preserve"> </w:t>
            </w:r>
            <w:r w:rsidR="00F1799C" w:rsidRPr="003D579F">
              <w:rPr>
                <w:rFonts w:asciiTheme="minorHAnsi" w:eastAsia="Calibri" w:hAnsiTheme="minorHAnsi"/>
                <w:b/>
                <w:sz w:val="20"/>
                <w:szCs w:val="20"/>
                <w:lang w:val="en-AU"/>
              </w:rPr>
              <w:t>Week 15</w:t>
            </w:r>
          </w:p>
        </w:tc>
      </w:tr>
      <w:tr w:rsidR="00F01CCF" w:rsidRPr="004E0389" w:rsidTr="00CD1C43">
        <w:trPr>
          <w:trHeight w:val="20"/>
        </w:trPr>
        <w:tc>
          <w:tcPr>
            <w:tcW w:w="625" w:type="pct"/>
            <w:vAlign w:val="center"/>
          </w:tcPr>
          <w:p w:rsidR="00B03DD6" w:rsidRPr="0098356C" w:rsidRDefault="004D5AB2" w:rsidP="005C300F">
            <w:pPr>
              <w:pStyle w:val="Title"/>
              <w:rPr>
                <w:rFonts w:asciiTheme="minorHAnsi" w:hAnsiTheme="minorHAnsi" w:cs="Arial"/>
                <w:bCs w:val="0"/>
                <w:sz w:val="20"/>
                <w:szCs w:val="20"/>
              </w:rPr>
            </w:pPr>
            <w:r w:rsidRPr="0098356C">
              <w:rPr>
                <w:rFonts w:asciiTheme="minorHAnsi" w:hAnsiTheme="minorHAnsi" w:cs="Arial"/>
                <w:bCs w:val="0"/>
                <w:sz w:val="20"/>
                <w:szCs w:val="20"/>
              </w:rPr>
              <w:t>100%</w:t>
            </w:r>
          </w:p>
        </w:tc>
        <w:tc>
          <w:tcPr>
            <w:tcW w:w="577" w:type="pct"/>
            <w:vAlign w:val="center"/>
          </w:tcPr>
          <w:p w:rsidR="00B03DD6" w:rsidRPr="0098356C" w:rsidRDefault="004D5AB2" w:rsidP="005C300F">
            <w:pPr>
              <w:pStyle w:val="Title"/>
              <w:rPr>
                <w:rFonts w:asciiTheme="minorHAnsi" w:hAnsiTheme="minorHAnsi" w:cs="Arial"/>
                <w:bCs w:val="0"/>
                <w:sz w:val="20"/>
                <w:szCs w:val="20"/>
              </w:rPr>
            </w:pPr>
            <w:r w:rsidRPr="0098356C">
              <w:rPr>
                <w:rFonts w:asciiTheme="minorHAnsi" w:hAnsiTheme="minorHAnsi" w:cs="Arial"/>
                <w:bCs w:val="0"/>
                <w:sz w:val="20"/>
                <w:szCs w:val="20"/>
              </w:rPr>
              <w:t>100%</w:t>
            </w:r>
          </w:p>
        </w:tc>
        <w:tc>
          <w:tcPr>
            <w:tcW w:w="558" w:type="pct"/>
            <w:vAlign w:val="center"/>
          </w:tcPr>
          <w:p w:rsidR="00B03DD6" w:rsidRPr="004E0389" w:rsidRDefault="00B03DD6" w:rsidP="00F01CCF">
            <w:pPr>
              <w:ind w:left="142" w:right="71"/>
              <w:rPr>
                <w:rFonts w:asciiTheme="minorHAnsi" w:hAnsiTheme="minorHAnsi" w:cs="Arial"/>
                <w:sz w:val="20"/>
                <w:szCs w:val="20"/>
              </w:rPr>
            </w:pPr>
          </w:p>
        </w:tc>
        <w:tc>
          <w:tcPr>
            <w:tcW w:w="1703" w:type="pct"/>
            <w:vAlign w:val="center"/>
          </w:tcPr>
          <w:p w:rsidR="00B03DD6" w:rsidRPr="004E0389" w:rsidRDefault="00B03DD6" w:rsidP="005C300F">
            <w:pPr>
              <w:spacing w:before="60" w:after="60"/>
              <w:contextualSpacing/>
              <w:rPr>
                <w:rFonts w:asciiTheme="minorHAnsi" w:hAnsiTheme="minorHAnsi" w:cs="Arial"/>
                <w:sz w:val="20"/>
                <w:szCs w:val="20"/>
              </w:rPr>
            </w:pPr>
          </w:p>
        </w:tc>
        <w:tc>
          <w:tcPr>
            <w:tcW w:w="1537" w:type="pct"/>
          </w:tcPr>
          <w:p w:rsidR="00B03DD6" w:rsidRPr="004E0389" w:rsidRDefault="00B03DD6" w:rsidP="00A544E4">
            <w:pPr>
              <w:spacing w:before="60" w:after="60"/>
              <w:rPr>
                <w:rFonts w:asciiTheme="minorHAnsi" w:hAnsiTheme="minorHAnsi" w:cs="Arial"/>
                <w:sz w:val="20"/>
                <w:szCs w:val="20"/>
              </w:rPr>
            </w:pPr>
          </w:p>
        </w:tc>
      </w:tr>
    </w:tbl>
    <w:p w:rsidR="00C961C3" w:rsidRDefault="00C961C3" w:rsidP="00C961C3">
      <w:pPr>
        <w:pStyle w:val="csbullet"/>
        <w:numPr>
          <w:ilvl w:val="0"/>
          <w:numId w:val="0"/>
        </w:numPr>
        <w:tabs>
          <w:tab w:val="left" w:pos="0"/>
        </w:tabs>
        <w:spacing w:before="0" w:after="0" w:line="240" w:lineRule="auto"/>
        <w:ind w:left="-567"/>
        <w:contextualSpacing/>
        <w:rPr>
          <w:rFonts w:ascii="Arial" w:hAnsi="Arial" w:cs="Arial"/>
          <w:b/>
          <w:sz w:val="24"/>
          <w:szCs w:val="24"/>
        </w:rPr>
      </w:pPr>
    </w:p>
    <w:p w:rsidR="00C715F2" w:rsidRPr="005C300F" w:rsidRDefault="005C300F" w:rsidP="005C300F">
      <w:pPr>
        <w:spacing w:after="200" w:line="276" w:lineRule="auto"/>
        <w:ind w:left="-284" w:right="-359"/>
        <w:rPr>
          <w:rFonts w:ascii="Calibri" w:hAnsi="Calibri" w:cs="Arial"/>
          <w:sz w:val="18"/>
          <w:szCs w:val="18"/>
          <w:lang w:val="en-AU" w:eastAsia="en-US"/>
        </w:rPr>
      </w:pPr>
      <w:r w:rsidRPr="005C300F">
        <w:rPr>
          <w:rFonts w:ascii="Calibri" w:hAnsi="Calibri" w:cs="Arial"/>
          <w:sz w:val="18"/>
          <w:szCs w:val="18"/>
          <w:lang w:val="en-AU" w:eastAsia="en-US"/>
        </w:rPr>
        <w:t>*An asterisk next to ‘</w:t>
      </w:r>
      <w:r w:rsidR="004E0389" w:rsidRPr="005C300F">
        <w:rPr>
          <w:rFonts w:ascii="Calibri" w:hAnsi="Calibri" w:cs="Arial"/>
          <w:sz w:val="18"/>
          <w:szCs w:val="18"/>
          <w:lang w:val="en-AU" w:eastAsia="en-US"/>
        </w:rPr>
        <w:t>Writing</w:t>
      </w:r>
      <w:r w:rsidRPr="005C300F">
        <w:rPr>
          <w:rFonts w:ascii="Calibri" w:hAnsi="Calibri" w:cs="Arial"/>
          <w:sz w:val="18"/>
          <w:szCs w:val="18"/>
          <w:lang w:val="en-AU" w:eastAsia="en-US"/>
        </w:rPr>
        <w:t>’ or ‘Reading’</w:t>
      </w:r>
      <w:r w:rsidR="004E0389" w:rsidRPr="005C300F">
        <w:rPr>
          <w:rFonts w:ascii="Calibri" w:hAnsi="Calibri" w:cs="Arial"/>
          <w:sz w:val="18"/>
          <w:szCs w:val="18"/>
          <w:lang w:val="en-AU" w:eastAsia="en-US"/>
        </w:rPr>
        <w:t xml:space="preserve"> in the table above indicates that a single task involved assessment of both writing and reading so that task is represented twice in the right hand column.</w:t>
      </w:r>
    </w:p>
    <w:p w:rsidR="00313837" w:rsidRPr="0017191C" w:rsidRDefault="00313837" w:rsidP="005C300F">
      <w:pPr>
        <w:pStyle w:val="Heading1"/>
        <w:ind w:left="142"/>
      </w:pPr>
      <w:bookmarkStart w:id="0" w:name="_GoBack"/>
      <w:bookmarkEnd w:id="0"/>
    </w:p>
    <w:sectPr w:rsidR="00313837" w:rsidRPr="0017191C" w:rsidSect="00F01CCF">
      <w:headerReference w:type="even" r:id="rId14"/>
      <w:headerReference w:type="default" r:id="rId15"/>
      <w:footerReference w:type="even" r:id="rId16"/>
      <w:footerReference w:type="default" r:id="rId17"/>
      <w:headerReference w:type="first" r:id="rId18"/>
      <w:footerReference w:type="first" r:id="rId19"/>
      <w:pgSz w:w="16838" w:h="11906" w:orient="landscape"/>
      <w:pgMar w:top="520" w:right="1440" w:bottom="1135" w:left="1440" w:header="510"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A01" w:rsidRDefault="00A43A01" w:rsidP="00E35001">
      <w:r>
        <w:separator/>
      </w:r>
    </w:p>
  </w:endnote>
  <w:endnote w:type="continuationSeparator" w:id="0">
    <w:p w:rsidR="00A43A01" w:rsidRDefault="00A43A01" w:rsidP="00E3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0002A87" w:usb1="80000000" w:usb2="00000008"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A01" w:rsidRPr="00F21DF6" w:rsidRDefault="00A43A01" w:rsidP="00F21DF6">
    <w:pPr>
      <w:pStyle w:val="Footer"/>
      <w:pBdr>
        <w:top w:val="single" w:sz="4" w:space="4" w:color="5C815C"/>
      </w:pBdr>
      <w:tabs>
        <w:tab w:val="clear" w:pos="4513"/>
        <w:tab w:val="clear" w:pos="9026"/>
      </w:tabs>
      <w:ind w:right="-46"/>
      <w:rPr>
        <w:rFonts w:ascii="Franklin Gothic Book" w:hAnsi="Franklin Gothic Book"/>
        <w:color w:val="342568"/>
        <w:sz w:val="18"/>
      </w:rPr>
    </w:pPr>
    <w:r w:rsidRPr="00507F00">
      <w:rPr>
        <w:rFonts w:ascii="Franklin Gothic Book" w:hAnsi="Franklin Gothic Book"/>
        <w:noProof/>
        <w:color w:val="342568"/>
        <w:sz w:val="16"/>
        <w:szCs w:val="16"/>
      </w:rPr>
      <w:t>2014/</w:t>
    </w:r>
    <w:r>
      <w:rPr>
        <w:rFonts w:ascii="Franklin Gothic Book" w:hAnsi="Franklin Gothic Book"/>
        <w:noProof/>
        <w:color w:val="342568"/>
        <w:sz w:val="16"/>
        <w:szCs w:val="16"/>
      </w:rPr>
      <w:t>26332v3</w:t>
    </w:r>
    <w:r w:rsidRPr="00F21DF6">
      <w:rPr>
        <w:rFonts w:ascii="Franklin Gothic Book" w:hAnsi="Franklin Gothic Book"/>
        <w:b/>
        <w:noProof/>
        <w:color w:val="342568"/>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A01" w:rsidRPr="00DE34C4" w:rsidRDefault="00A43A01" w:rsidP="00742422">
    <w:pPr>
      <w:pStyle w:val="Footer"/>
      <w:pBdr>
        <w:top w:val="single" w:sz="4" w:space="4" w:color="5C815C"/>
      </w:pBdr>
      <w:tabs>
        <w:tab w:val="clear" w:pos="4513"/>
        <w:tab w:val="clear" w:pos="9026"/>
      </w:tabs>
      <w:rPr>
        <w:rFonts w:ascii="Franklin Gothic Book" w:hAnsi="Franklin Gothic Book"/>
        <w:color w:val="342568"/>
        <w:sz w:val="16"/>
        <w:szCs w:val="16"/>
      </w:rPr>
    </w:pPr>
    <w:r>
      <w:rPr>
        <w:rFonts w:ascii="Franklin Gothic Book" w:hAnsi="Franklin Gothic Book"/>
        <w:noProof/>
        <w:color w:val="342568"/>
        <w:sz w:val="16"/>
        <w:szCs w:val="16"/>
      </w:rPr>
      <w:t>2014/26332v3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A01" w:rsidRPr="00F21DF6" w:rsidRDefault="00A43A01" w:rsidP="00F21DF6">
    <w:pPr>
      <w:pStyle w:val="Footer"/>
      <w:pBdr>
        <w:top w:val="single" w:sz="4" w:space="4" w:color="5C815C"/>
      </w:pBdr>
      <w:tabs>
        <w:tab w:val="clear" w:pos="4513"/>
        <w:tab w:val="clear" w:pos="9026"/>
      </w:tabs>
      <w:ind w:left="-567" w:right="-501"/>
      <w:rPr>
        <w:rFonts w:ascii="Franklin Gothic Book" w:hAnsi="Franklin Gothic Book"/>
        <w:color w:val="342568"/>
        <w:sz w:val="18"/>
      </w:rPr>
    </w:pPr>
    <w:r>
      <w:rPr>
        <w:rFonts w:ascii="Franklin Gothic Book" w:hAnsi="Franklin Gothic Book"/>
        <w:b/>
        <w:noProof/>
        <w:color w:val="342568"/>
        <w:sz w:val="18"/>
        <w:szCs w:val="18"/>
      </w:rPr>
      <w:t xml:space="preserve">Sample assessment outline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English</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Foundation</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 xml:space="preserve">Year 11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A01" w:rsidRPr="00742422" w:rsidRDefault="00A43A01" w:rsidP="00742422">
    <w:pPr>
      <w:pStyle w:val="Footer"/>
      <w:pBdr>
        <w:top w:val="single" w:sz="4" w:space="4" w:color="5C815C"/>
      </w:pBdr>
      <w:tabs>
        <w:tab w:val="clear" w:pos="4513"/>
        <w:tab w:val="clear" w:pos="9026"/>
      </w:tabs>
      <w:ind w:left="-567" w:right="-501"/>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outline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English</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 xml:space="preserve">Foundation Year 11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A01" w:rsidRPr="00A41897" w:rsidRDefault="00A43A01" w:rsidP="00407DC3">
    <w:pPr>
      <w:pStyle w:val="Footer"/>
      <w:pBdr>
        <w:top w:val="single" w:sz="4" w:space="4" w:color="5C815C"/>
      </w:pBdr>
      <w:tabs>
        <w:tab w:val="clear" w:pos="4513"/>
        <w:tab w:val="clear" w:pos="9026"/>
      </w:tabs>
      <w:ind w:left="-284" w:right="-217"/>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outline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English</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Foundation</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 xml:space="preserve">Year 11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A01" w:rsidRDefault="00A43A01" w:rsidP="00E35001">
      <w:r>
        <w:separator/>
      </w:r>
    </w:p>
  </w:footnote>
  <w:footnote w:type="continuationSeparator" w:id="0">
    <w:p w:rsidR="00A43A01" w:rsidRDefault="00A43A01" w:rsidP="00E35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A01" w:rsidRDefault="00A43A01" w:rsidP="00742422">
    <w:pPr>
      <w:pStyle w:val="Header"/>
      <w:ind w:left="-851"/>
    </w:pPr>
    <w:r>
      <w:rPr>
        <w:noProof/>
        <w:lang w:val="en-AU"/>
      </w:rPr>
      <w:drawing>
        <wp:inline distT="0" distB="0" distL="0" distR="0" wp14:anchorId="278F966D" wp14:editId="4A8AA6D8">
          <wp:extent cx="45339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A01" w:rsidRPr="00AF673D" w:rsidRDefault="00A43A01" w:rsidP="00742422">
    <w:pPr>
      <w:pStyle w:val="Header"/>
      <w:pBdr>
        <w:bottom w:val="single" w:sz="8" w:space="1" w:color="5C815C"/>
      </w:pBdr>
      <w:tabs>
        <w:tab w:val="clear" w:pos="4513"/>
        <w:tab w:val="clear" w:pos="9026"/>
      </w:tabs>
      <w:ind w:left="-1276" w:right="14100"/>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F037EB">
      <w:rPr>
        <w:rFonts w:ascii="Franklin Gothic Book" w:hAnsi="Franklin Gothic Book"/>
        <w:b/>
        <w:noProof/>
        <w:color w:val="46328C"/>
        <w:sz w:val="32"/>
      </w:rPr>
      <w:t>2</w:t>
    </w:r>
    <w:r w:rsidRPr="001B3981">
      <w:rPr>
        <w:rFonts w:ascii="Franklin Gothic Book" w:hAnsi="Franklin Gothic Book"/>
        <w:b/>
        <w:noProof/>
        <w:color w:val="46328C"/>
        <w:sz w:val="32"/>
      </w:rPr>
      <w:fldChar w:fldCharType="end"/>
    </w:r>
  </w:p>
  <w:p w:rsidR="00A43A01" w:rsidRDefault="00A43A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A01" w:rsidRPr="00AF673D" w:rsidRDefault="00A43A01" w:rsidP="00742422">
    <w:pPr>
      <w:pStyle w:val="Header"/>
      <w:pBdr>
        <w:bottom w:val="single" w:sz="8" w:space="1" w:color="5C815C"/>
      </w:pBdr>
      <w:tabs>
        <w:tab w:val="clear" w:pos="4513"/>
        <w:tab w:val="clear" w:pos="9026"/>
      </w:tabs>
      <w:ind w:left="14034" w:right="-1210"/>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F037EB">
      <w:rPr>
        <w:rFonts w:ascii="Franklin Gothic Book" w:hAnsi="Franklin Gothic Book"/>
        <w:b/>
        <w:noProof/>
        <w:color w:val="46328C"/>
        <w:sz w:val="32"/>
      </w:rPr>
      <w:t>3</w:t>
    </w:r>
    <w:r w:rsidRPr="001B3981">
      <w:rPr>
        <w:rFonts w:ascii="Franklin Gothic Book" w:hAnsi="Franklin Gothic Book"/>
        <w:b/>
        <w:noProof/>
        <w:color w:val="46328C"/>
        <w:sz w:val="32"/>
      </w:rPr>
      <w:fldChar w:fldCharType="end"/>
    </w:r>
  </w:p>
  <w:p w:rsidR="00A43A01" w:rsidRDefault="00A43A01" w:rsidP="00742422">
    <w:pPr>
      <w:pStyle w:val="Header"/>
      <w:ind w:right="-135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A01" w:rsidRPr="00AF673D" w:rsidRDefault="00A43A01" w:rsidP="00742422">
    <w:pPr>
      <w:pStyle w:val="Header"/>
      <w:pBdr>
        <w:bottom w:val="single" w:sz="8" w:space="1" w:color="5C815C"/>
      </w:pBdr>
      <w:tabs>
        <w:tab w:val="clear" w:pos="4513"/>
        <w:tab w:val="clear" w:pos="9026"/>
      </w:tabs>
      <w:ind w:left="14034" w:right="-1210"/>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rsidR="00A43A01" w:rsidRDefault="00A43A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07EB0"/>
    <w:multiLevelType w:val="hybridMultilevel"/>
    <w:tmpl w:val="023C073E"/>
    <w:lvl w:ilvl="0" w:tplc="20B4EB36">
      <w:start w:val="1"/>
      <w:numFmt w:val="lowerLetter"/>
      <w:lvlText w:val="%1)"/>
      <w:lvlJc w:val="left"/>
      <w:pPr>
        <w:ind w:left="720" w:hanging="360"/>
      </w:pPr>
      <w:rPr>
        <w:rFonts w:asciiTheme="minorHAnsi" w:hAnsiTheme="minorHAns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39200F8"/>
    <w:multiLevelType w:val="hybridMultilevel"/>
    <w:tmpl w:val="A5D42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8CB776C"/>
    <w:multiLevelType w:val="hybridMultilevel"/>
    <w:tmpl w:val="A1B423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A44730A"/>
    <w:multiLevelType w:val="hybridMultilevel"/>
    <w:tmpl w:val="16CC0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4C162B00"/>
    <w:multiLevelType w:val="singleLevel"/>
    <w:tmpl w:val="FB26AA9E"/>
    <w:lvl w:ilvl="0">
      <w:numFmt w:val="decimal"/>
      <w:pStyle w:val="csbullet"/>
      <w:lvlText w:val=""/>
      <w:lvlJc w:val="left"/>
      <w:pPr>
        <w:ind w:left="0" w:firstLine="0"/>
      </w:pPr>
    </w:lvl>
  </w:abstractNum>
  <w:abstractNum w:abstractNumId="6">
    <w:nsid w:val="55AB472F"/>
    <w:multiLevelType w:val="hybridMultilevel"/>
    <w:tmpl w:val="239A2434"/>
    <w:lvl w:ilvl="0" w:tplc="0C090001">
      <w:start w:val="1"/>
      <w:numFmt w:val="bullet"/>
      <w:lvlText w:val=""/>
      <w:lvlJc w:val="left"/>
      <w:pPr>
        <w:ind w:left="426" w:hanging="360"/>
      </w:pPr>
      <w:rPr>
        <w:rFonts w:ascii="Symbol" w:hAnsi="Symbol" w:hint="default"/>
      </w:rPr>
    </w:lvl>
    <w:lvl w:ilvl="1" w:tplc="0C090003" w:tentative="1">
      <w:start w:val="1"/>
      <w:numFmt w:val="bullet"/>
      <w:lvlText w:val="o"/>
      <w:lvlJc w:val="left"/>
      <w:pPr>
        <w:ind w:left="1146" w:hanging="360"/>
      </w:pPr>
      <w:rPr>
        <w:rFonts w:ascii="Courier New" w:hAnsi="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7">
    <w:nsid w:val="792D095C"/>
    <w:multiLevelType w:val="hybridMultilevel"/>
    <w:tmpl w:val="8C006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2"/>
  </w:num>
  <w:num w:numId="4">
    <w:abstractNumId w:val="7"/>
  </w:num>
  <w:num w:numId="5">
    <w:abstractNumId w:val="4"/>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0"/>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B65"/>
    <w:rsid w:val="0000052C"/>
    <w:rsid w:val="00033474"/>
    <w:rsid w:val="00070E32"/>
    <w:rsid w:val="00092B27"/>
    <w:rsid w:val="000A4090"/>
    <w:rsid w:val="000C7414"/>
    <w:rsid w:val="0010059F"/>
    <w:rsid w:val="001155A8"/>
    <w:rsid w:val="0011764C"/>
    <w:rsid w:val="00134C9A"/>
    <w:rsid w:val="001508D6"/>
    <w:rsid w:val="001536B9"/>
    <w:rsid w:val="00165899"/>
    <w:rsid w:val="0017191C"/>
    <w:rsid w:val="001D3376"/>
    <w:rsid w:val="001E2A61"/>
    <w:rsid w:val="00206296"/>
    <w:rsid w:val="00210445"/>
    <w:rsid w:val="002F379C"/>
    <w:rsid w:val="002F5631"/>
    <w:rsid w:val="00305F67"/>
    <w:rsid w:val="00307024"/>
    <w:rsid w:val="003134AD"/>
    <w:rsid w:val="00313837"/>
    <w:rsid w:val="00321B1C"/>
    <w:rsid w:val="00336F75"/>
    <w:rsid w:val="00342FC3"/>
    <w:rsid w:val="00361B00"/>
    <w:rsid w:val="003710FF"/>
    <w:rsid w:val="00373F2A"/>
    <w:rsid w:val="003B150E"/>
    <w:rsid w:val="003C0817"/>
    <w:rsid w:val="003C2E8B"/>
    <w:rsid w:val="003D579F"/>
    <w:rsid w:val="003D60C7"/>
    <w:rsid w:val="00407DC3"/>
    <w:rsid w:val="0045541B"/>
    <w:rsid w:val="004736E2"/>
    <w:rsid w:val="004C6C4E"/>
    <w:rsid w:val="004D5AB2"/>
    <w:rsid w:val="004E0389"/>
    <w:rsid w:val="005448C7"/>
    <w:rsid w:val="00545785"/>
    <w:rsid w:val="00561D72"/>
    <w:rsid w:val="00566E8F"/>
    <w:rsid w:val="00571385"/>
    <w:rsid w:val="005805E8"/>
    <w:rsid w:val="005B4B65"/>
    <w:rsid w:val="005B5857"/>
    <w:rsid w:val="005C300F"/>
    <w:rsid w:val="00627EBF"/>
    <w:rsid w:val="00632874"/>
    <w:rsid w:val="0064231D"/>
    <w:rsid w:val="006B31D2"/>
    <w:rsid w:val="006D054B"/>
    <w:rsid w:val="006D760B"/>
    <w:rsid w:val="006E32F9"/>
    <w:rsid w:val="00720CF7"/>
    <w:rsid w:val="00740155"/>
    <w:rsid w:val="00742422"/>
    <w:rsid w:val="00747B30"/>
    <w:rsid w:val="00751C0A"/>
    <w:rsid w:val="00755ED0"/>
    <w:rsid w:val="007635C3"/>
    <w:rsid w:val="007C1A28"/>
    <w:rsid w:val="007C5B95"/>
    <w:rsid w:val="007D70D1"/>
    <w:rsid w:val="00801870"/>
    <w:rsid w:val="008470E9"/>
    <w:rsid w:val="00897899"/>
    <w:rsid w:val="008B35EB"/>
    <w:rsid w:val="008C18ED"/>
    <w:rsid w:val="008D1590"/>
    <w:rsid w:val="008E733D"/>
    <w:rsid w:val="0098356C"/>
    <w:rsid w:val="0099727B"/>
    <w:rsid w:val="009E38A1"/>
    <w:rsid w:val="009E4619"/>
    <w:rsid w:val="00A26D9F"/>
    <w:rsid w:val="00A3348F"/>
    <w:rsid w:val="00A43A01"/>
    <w:rsid w:val="00A44EC6"/>
    <w:rsid w:val="00A544E4"/>
    <w:rsid w:val="00A56115"/>
    <w:rsid w:val="00A57E85"/>
    <w:rsid w:val="00A75CE9"/>
    <w:rsid w:val="00A77964"/>
    <w:rsid w:val="00AA1572"/>
    <w:rsid w:val="00AA6BFE"/>
    <w:rsid w:val="00AE7DAC"/>
    <w:rsid w:val="00AF607B"/>
    <w:rsid w:val="00B03DD6"/>
    <w:rsid w:val="00B116F4"/>
    <w:rsid w:val="00B329C8"/>
    <w:rsid w:val="00B37B80"/>
    <w:rsid w:val="00B97488"/>
    <w:rsid w:val="00BB0BC2"/>
    <w:rsid w:val="00BC29F2"/>
    <w:rsid w:val="00BC57C5"/>
    <w:rsid w:val="00C227D0"/>
    <w:rsid w:val="00C32B55"/>
    <w:rsid w:val="00C33853"/>
    <w:rsid w:val="00C715F2"/>
    <w:rsid w:val="00C9245C"/>
    <w:rsid w:val="00C961C3"/>
    <w:rsid w:val="00CD1C43"/>
    <w:rsid w:val="00CF0706"/>
    <w:rsid w:val="00CF2B72"/>
    <w:rsid w:val="00CF32D3"/>
    <w:rsid w:val="00CF72C5"/>
    <w:rsid w:val="00D46D78"/>
    <w:rsid w:val="00D60519"/>
    <w:rsid w:val="00D73F07"/>
    <w:rsid w:val="00DB7E0D"/>
    <w:rsid w:val="00DC0357"/>
    <w:rsid w:val="00DC04C7"/>
    <w:rsid w:val="00DD55AA"/>
    <w:rsid w:val="00DD657C"/>
    <w:rsid w:val="00DE1998"/>
    <w:rsid w:val="00DF14BD"/>
    <w:rsid w:val="00E02157"/>
    <w:rsid w:val="00E045B3"/>
    <w:rsid w:val="00E35001"/>
    <w:rsid w:val="00E3647A"/>
    <w:rsid w:val="00E63C3E"/>
    <w:rsid w:val="00EC082D"/>
    <w:rsid w:val="00ED4901"/>
    <w:rsid w:val="00EE166C"/>
    <w:rsid w:val="00F01CCF"/>
    <w:rsid w:val="00F037EB"/>
    <w:rsid w:val="00F160BB"/>
    <w:rsid w:val="00F1799C"/>
    <w:rsid w:val="00F21DF6"/>
    <w:rsid w:val="00F261F4"/>
    <w:rsid w:val="00F30027"/>
    <w:rsid w:val="00F42768"/>
    <w:rsid w:val="00F60A46"/>
    <w:rsid w:val="00FA796A"/>
    <w:rsid w:val="00FA7AA0"/>
    <w:rsid w:val="00FF46C2"/>
    <w:rsid w:val="00FF5EE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4E"/>
    <w:pPr>
      <w:spacing w:after="0" w:line="240" w:lineRule="auto"/>
    </w:pPr>
    <w:rPr>
      <w:rFonts w:ascii="Arial" w:eastAsia="Times New Roman" w:hAnsi="Arial" w:cs="Times New Roman"/>
      <w:lang w:val="it-IT" w:eastAsia="en-AU"/>
    </w:rPr>
  </w:style>
  <w:style w:type="paragraph" w:styleId="Heading1">
    <w:name w:val="heading 1"/>
    <w:basedOn w:val="Normal"/>
    <w:next w:val="Normal"/>
    <w:link w:val="Heading1Char"/>
    <w:uiPriority w:val="9"/>
    <w:qFormat/>
    <w:rsid w:val="00F60A46"/>
    <w:pPr>
      <w:spacing w:after="80" w:line="276" w:lineRule="auto"/>
      <w:ind w:left="-567"/>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F60A46"/>
    <w:pPr>
      <w:spacing w:before="80" w:after="80" w:line="276" w:lineRule="auto"/>
      <w:ind w:left="-567"/>
      <w:outlineLvl w:val="1"/>
    </w:pPr>
    <w:rPr>
      <w:rFonts w:ascii="Franklin Gothic Book" w:eastAsia="MS Mincho" w:hAnsi="Franklin Gothic Book" w:cs="Calibri"/>
      <w:color w:val="342568"/>
      <w:sz w:val="24"/>
      <w:szCs w:val="24"/>
      <w:lang w:val="en-GB" w:eastAsia="ja-JP"/>
    </w:rPr>
  </w:style>
  <w:style w:type="paragraph" w:styleId="Heading3">
    <w:name w:val="heading 3"/>
    <w:basedOn w:val="Normal"/>
    <w:next w:val="Normal"/>
    <w:link w:val="Heading3Char"/>
    <w:uiPriority w:val="9"/>
    <w:semiHidden/>
    <w:unhideWhenUsed/>
    <w:qFormat/>
    <w:rsid w:val="00A77964"/>
    <w:pPr>
      <w:keepNext/>
      <w:keepLines/>
      <w:spacing w:before="200"/>
      <w:outlineLvl w:val="2"/>
    </w:pPr>
    <w:rPr>
      <w:rFonts w:asciiTheme="majorHAnsi" w:eastAsiaTheme="majorEastAsia" w:hAnsiTheme="majorHAnsi" w:cstheme="majorBidi"/>
      <w:b/>
      <w:bCs/>
      <w:color w:val="29193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rsid w:val="005B4B65"/>
    <w:pPr>
      <w:numPr>
        <w:numId w:val="1"/>
      </w:numPr>
      <w:tabs>
        <w:tab w:val="left" w:pos="-851"/>
      </w:tabs>
      <w:spacing w:before="120" w:after="120" w:line="280" w:lineRule="exact"/>
    </w:pPr>
    <w:rPr>
      <w:rFonts w:ascii="Times New Roman" w:hAnsi="Times New Roman"/>
      <w:szCs w:val="20"/>
      <w:lang w:val="en-AU"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iPriority w:val="99"/>
    <w:unhideWhenUsed/>
    <w:rsid w:val="00E35001"/>
    <w:pPr>
      <w:tabs>
        <w:tab w:val="center" w:pos="4513"/>
        <w:tab w:val="right" w:pos="9026"/>
      </w:tabs>
    </w:pPr>
  </w:style>
  <w:style w:type="character" w:customStyle="1" w:styleId="HeaderChar">
    <w:name w:val="Header Char"/>
    <w:basedOn w:val="DefaultParagraphFont"/>
    <w:link w:val="Header"/>
    <w:uiPriority w:val="99"/>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character" w:customStyle="1" w:styleId="Heading1Char">
    <w:name w:val="Heading 1 Char"/>
    <w:basedOn w:val="DefaultParagraphFont"/>
    <w:link w:val="Heading1"/>
    <w:uiPriority w:val="9"/>
    <w:rsid w:val="00F60A46"/>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F60A46"/>
    <w:rPr>
      <w:rFonts w:ascii="Franklin Gothic Book" w:eastAsia="MS Mincho" w:hAnsi="Franklin Gothic Book" w:cs="Calibri"/>
      <w:color w:val="342568"/>
      <w:sz w:val="24"/>
      <w:szCs w:val="24"/>
      <w:lang w:val="en-GB" w:eastAsia="ja-JP"/>
    </w:rPr>
  </w:style>
  <w:style w:type="paragraph" w:customStyle="1" w:styleId="ListItem">
    <w:name w:val="List Item"/>
    <w:basedOn w:val="Normal"/>
    <w:link w:val="ListItemChar"/>
    <w:qFormat/>
    <w:rsid w:val="00C961C3"/>
    <w:pPr>
      <w:spacing w:before="120" w:after="120" w:line="276" w:lineRule="auto"/>
      <w:ind w:left="360" w:hanging="360"/>
    </w:pPr>
    <w:rPr>
      <w:rFonts w:ascii="Calibri" w:eastAsiaTheme="minorHAnsi" w:hAnsi="Calibri" w:cs="Calibri"/>
      <w:iCs/>
      <w:lang w:val="en-AU"/>
    </w:rPr>
  </w:style>
  <w:style w:type="character" w:customStyle="1" w:styleId="ListItemChar">
    <w:name w:val="List Item Char"/>
    <w:basedOn w:val="DefaultParagraphFont"/>
    <w:link w:val="ListItem"/>
    <w:rsid w:val="00C961C3"/>
    <w:rPr>
      <w:rFonts w:ascii="Calibri" w:eastAsiaTheme="minorHAnsi" w:hAnsi="Calibri" w:cs="Calibri"/>
      <w:iCs/>
      <w:lang w:eastAsia="en-AU"/>
    </w:rPr>
  </w:style>
  <w:style w:type="character" w:customStyle="1" w:styleId="Heading3Char">
    <w:name w:val="Heading 3 Char"/>
    <w:basedOn w:val="DefaultParagraphFont"/>
    <w:link w:val="Heading3"/>
    <w:uiPriority w:val="9"/>
    <w:semiHidden/>
    <w:rsid w:val="00A77964"/>
    <w:rPr>
      <w:rFonts w:asciiTheme="majorHAnsi" w:eastAsiaTheme="majorEastAsia" w:hAnsiTheme="majorHAnsi" w:cstheme="majorBidi"/>
      <w:b/>
      <w:bCs/>
      <w:color w:val="291933" w:themeColor="accent1"/>
      <w:lang w:val="it-IT"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4E"/>
    <w:pPr>
      <w:spacing w:after="0" w:line="240" w:lineRule="auto"/>
    </w:pPr>
    <w:rPr>
      <w:rFonts w:ascii="Arial" w:eastAsia="Times New Roman" w:hAnsi="Arial" w:cs="Times New Roman"/>
      <w:lang w:val="it-IT" w:eastAsia="en-AU"/>
    </w:rPr>
  </w:style>
  <w:style w:type="paragraph" w:styleId="Heading1">
    <w:name w:val="heading 1"/>
    <w:basedOn w:val="Normal"/>
    <w:next w:val="Normal"/>
    <w:link w:val="Heading1Char"/>
    <w:uiPriority w:val="9"/>
    <w:qFormat/>
    <w:rsid w:val="00F60A46"/>
    <w:pPr>
      <w:spacing w:after="80" w:line="276" w:lineRule="auto"/>
      <w:ind w:left="-567"/>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F60A46"/>
    <w:pPr>
      <w:spacing w:before="80" w:after="80" w:line="276" w:lineRule="auto"/>
      <w:ind w:left="-567"/>
      <w:outlineLvl w:val="1"/>
    </w:pPr>
    <w:rPr>
      <w:rFonts w:ascii="Franklin Gothic Book" w:eastAsia="MS Mincho" w:hAnsi="Franklin Gothic Book" w:cs="Calibri"/>
      <w:color w:val="342568"/>
      <w:sz w:val="24"/>
      <w:szCs w:val="24"/>
      <w:lang w:val="en-GB" w:eastAsia="ja-JP"/>
    </w:rPr>
  </w:style>
  <w:style w:type="paragraph" w:styleId="Heading3">
    <w:name w:val="heading 3"/>
    <w:basedOn w:val="Normal"/>
    <w:next w:val="Normal"/>
    <w:link w:val="Heading3Char"/>
    <w:uiPriority w:val="9"/>
    <w:semiHidden/>
    <w:unhideWhenUsed/>
    <w:qFormat/>
    <w:rsid w:val="00A77964"/>
    <w:pPr>
      <w:keepNext/>
      <w:keepLines/>
      <w:spacing w:before="200"/>
      <w:outlineLvl w:val="2"/>
    </w:pPr>
    <w:rPr>
      <w:rFonts w:asciiTheme="majorHAnsi" w:eastAsiaTheme="majorEastAsia" w:hAnsiTheme="majorHAnsi" w:cstheme="majorBidi"/>
      <w:b/>
      <w:bCs/>
      <w:color w:val="29193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rsid w:val="005B4B65"/>
    <w:pPr>
      <w:numPr>
        <w:numId w:val="1"/>
      </w:numPr>
      <w:tabs>
        <w:tab w:val="left" w:pos="-851"/>
      </w:tabs>
      <w:spacing w:before="120" w:after="120" w:line="280" w:lineRule="exact"/>
    </w:pPr>
    <w:rPr>
      <w:rFonts w:ascii="Times New Roman" w:hAnsi="Times New Roman"/>
      <w:szCs w:val="20"/>
      <w:lang w:val="en-AU"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iPriority w:val="99"/>
    <w:unhideWhenUsed/>
    <w:rsid w:val="00E35001"/>
    <w:pPr>
      <w:tabs>
        <w:tab w:val="center" w:pos="4513"/>
        <w:tab w:val="right" w:pos="9026"/>
      </w:tabs>
    </w:pPr>
  </w:style>
  <w:style w:type="character" w:customStyle="1" w:styleId="HeaderChar">
    <w:name w:val="Header Char"/>
    <w:basedOn w:val="DefaultParagraphFont"/>
    <w:link w:val="Header"/>
    <w:uiPriority w:val="99"/>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character" w:customStyle="1" w:styleId="Heading1Char">
    <w:name w:val="Heading 1 Char"/>
    <w:basedOn w:val="DefaultParagraphFont"/>
    <w:link w:val="Heading1"/>
    <w:uiPriority w:val="9"/>
    <w:rsid w:val="00F60A46"/>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F60A46"/>
    <w:rPr>
      <w:rFonts w:ascii="Franklin Gothic Book" w:eastAsia="MS Mincho" w:hAnsi="Franklin Gothic Book" w:cs="Calibri"/>
      <w:color w:val="342568"/>
      <w:sz w:val="24"/>
      <w:szCs w:val="24"/>
      <w:lang w:val="en-GB" w:eastAsia="ja-JP"/>
    </w:rPr>
  </w:style>
  <w:style w:type="paragraph" w:customStyle="1" w:styleId="ListItem">
    <w:name w:val="List Item"/>
    <w:basedOn w:val="Normal"/>
    <w:link w:val="ListItemChar"/>
    <w:qFormat/>
    <w:rsid w:val="00C961C3"/>
    <w:pPr>
      <w:spacing w:before="120" w:after="120" w:line="276" w:lineRule="auto"/>
      <w:ind w:left="360" w:hanging="360"/>
    </w:pPr>
    <w:rPr>
      <w:rFonts w:ascii="Calibri" w:eastAsiaTheme="minorHAnsi" w:hAnsi="Calibri" w:cs="Calibri"/>
      <w:iCs/>
      <w:lang w:val="en-AU"/>
    </w:rPr>
  </w:style>
  <w:style w:type="character" w:customStyle="1" w:styleId="ListItemChar">
    <w:name w:val="List Item Char"/>
    <w:basedOn w:val="DefaultParagraphFont"/>
    <w:link w:val="ListItem"/>
    <w:rsid w:val="00C961C3"/>
    <w:rPr>
      <w:rFonts w:ascii="Calibri" w:eastAsiaTheme="minorHAnsi" w:hAnsi="Calibri" w:cs="Calibri"/>
      <w:iCs/>
      <w:lang w:eastAsia="en-AU"/>
    </w:rPr>
  </w:style>
  <w:style w:type="character" w:customStyle="1" w:styleId="Heading3Char">
    <w:name w:val="Heading 3 Char"/>
    <w:basedOn w:val="DefaultParagraphFont"/>
    <w:link w:val="Heading3"/>
    <w:uiPriority w:val="9"/>
    <w:semiHidden/>
    <w:rsid w:val="00A77964"/>
    <w:rPr>
      <w:rFonts w:asciiTheme="majorHAnsi" w:eastAsiaTheme="majorEastAsia" w:hAnsiTheme="majorHAnsi" w:cstheme="majorBidi"/>
      <w:b/>
      <w:bCs/>
      <w:color w:val="291933" w:themeColor="accent1"/>
      <w:lang w:val="it-IT"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946177">
      <w:bodyDiv w:val="1"/>
      <w:marLeft w:val="0"/>
      <w:marRight w:val="0"/>
      <w:marTop w:val="0"/>
      <w:marBottom w:val="0"/>
      <w:divBdr>
        <w:top w:val="none" w:sz="0" w:space="0" w:color="auto"/>
        <w:left w:val="none" w:sz="0" w:space="0" w:color="auto"/>
        <w:bottom w:val="none" w:sz="0" w:space="0" w:color="auto"/>
        <w:right w:val="none" w:sz="0" w:space="0" w:color="auto"/>
      </w:divBdr>
    </w:div>
    <w:div w:id="974801213">
      <w:bodyDiv w:val="1"/>
      <w:marLeft w:val="0"/>
      <w:marRight w:val="0"/>
      <w:marTop w:val="0"/>
      <w:marBottom w:val="0"/>
      <w:divBdr>
        <w:top w:val="none" w:sz="0" w:space="0" w:color="auto"/>
        <w:left w:val="none" w:sz="0" w:space="0" w:color="auto"/>
        <w:bottom w:val="none" w:sz="0" w:space="0" w:color="auto"/>
        <w:right w:val="none" w:sz="0" w:space="0" w:color="auto"/>
      </w:divBdr>
    </w:div>
    <w:div w:id="1585261144">
      <w:bodyDiv w:val="1"/>
      <w:marLeft w:val="0"/>
      <w:marRight w:val="0"/>
      <w:marTop w:val="0"/>
      <w:marBottom w:val="0"/>
      <w:divBdr>
        <w:top w:val="none" w:sz="0" w:space="0" w:color="auto"/>
        <w:left w:val="none" w:sz="0" w:space="0" w:color="auto"/>
        <w:bottom w:val="none" w:sz="0" w:space="0" w:color="auto"/>
        <w:right w:val="none" w:sz="0" w:space="0" w:color="auto"/>
      </w:divBdr>
    </w:div>
    <w:div w:id="21071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creativecommons.org/licenses/by-nc/3.0/au/"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251E6-B22A-42C9-8240-9116AE122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7</Pages>
  <Words>1580</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10567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Civa</dc:creator>
  <cp:keywords/>
  <dc:description/>
  <cp:lastModifiedBy>Jan Barnett</cp:lastModifiedBy>
  <cp:revision>60</cp:revision>
  <cp:lastPrinted>2015-01-07T03:43:00Z</cp:lastPrinted>
  <dcterms:created xsi:type="dcterms:W3CDTF">2014-07-21T06:39:00Z</dcterms:created>
  <dcterms:modified xsi:type="dcterms:W3CDTF">2015-01-13T00:42:00Z</dcterms:modified>
</cp:coreProperties>
</file>